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98D" w:rsidRPr="009637AE" w:rsidRDefault="009F498D">
      <w:pPr>
        <w:pStyle w:val="BodyText"/>
        <w:rPr>
          <w:sz w:val="20"/>
        </w:rPr>
      </w:pPr>
    </w:p>
    <w:p w:rsidR="009F498D" w:rsidRPr="009637AE" w:rsidRDefault="009F498D">
      <w:pPr>
        <w:pStyle w:val="BodyText"/>
        <w:rPr>
          <w:sz w:val="20"/>
        </w:rPr>
      </w:pPr>
    </w:p>
    <w:p w:rsidR="009F498D" w:rsidRPr="009637AE" w:rsidRDefault="009A1842" w:rsidP="002A75FE">
      <w:pPr>
        <w:pStyle w:val="Heading1"/>
        <w:spacing w:before="241"/>
        <w:ind w:left="0" w:right="-39" w:firstLine="29"/>
      </w:pPr>
      <w:bookmarkStart w:id="0" w:name="True_Religion_-_Bible_Study_By_Lieutenan"/>
      <w:bookmarkEnd w:id="0"/>
      <w:r>
        <w:t>Perspective biblique sur l</w:t>
      </w:r>
      <w:r w:rsidR="00B0113D">
        <w:t xml:space="preserve">a </w:t>
      </w:r>
      <w:r w:rsidR="003C56AF">
        <w:t>véritable</w:t>
      </w:r>
      <w:r w:rsidR="00B0113D">
        <w:t xml:space="preserve"> religion  </w:t>
      </w:r>
      <w:r w:rsidR="002A75FE">
        <w:br/>
      </w:r>
      <w:r w:rsidR="009637AE" w:rsidRPr="009637AE">
        <w:t>(J</w:t>
      </w:r>
      <w:r w:rsidR="002A75FE">
        <w:t>érémie, Jésus et</w:t>
      </w:r>
      <w:r w:rsidR="009637AE" w:rsidRPr="009637AE">
        <w:t xml:space="preserve"> Ja</w:t>
      </w:r>
      <w:r w:rsidR="002A75FE">
        <w:t>cques</w:t>
      </w:r>
      <w:r w:rsidR="009637AE" w:rsidRPr="009637AE">
        <w:t>)</w:t>
      </w:r>
    </w:p>
    <w:p w:rsidR="009F498D" w:rsidRPr="009637AE" w:rsidRDefault="009637AE" w:rsidP="002A75FE">
      <w:pPr>
        <w:spacing w:line="322" w:lineRule="exact"/>
        <w:jc w:val="center"/>
        <w:rPr>
          <w:b/>
          <w:sz w:val="28"/>
        </w:rPr>
      </w:pPr>
      <w:r w:rsidRPr="009637AE">
        <w:rPr>
          <w:b/>
          <w:sz w:val="28"/>
        </w:rPr>
        <w:t>Lieutenant</w:t>
      </w:r>
      <w:r w:rsidR="002A75FE">
        <w:rPr>
          <w:b/>
          <w:sz w:val="28"/>
        </w:rPr>
        <w:t>e</w:t>
      </w:r>
      <w:r w:rsidRPr="009637AE">
        <w:rPr>
          <w:b/>
          <w:sz w:val="28"/>
        </w:rPr>
        <w:t>-</w:t>
      </w:r>
      <w:r w:rsidR="002A75FE">
        <w:rPr>
          <w:b/>
          <w:sz w:val="28"/>
        </w:rPr>
        <w:t>c</w:t>
      </w:r>
      <w:r w:rsidRPr="009637AE">
        <w:rPr>
          <w:b/>
          <w:sz w:val="28"/>
        </w:rPr>
        <w:t>olonel</w:t>
      </w:r>
      <w:r w:rsidR="002A75FE">
        <w:rPr>
          <w:b/>
          <w:sz w:val="28"/>
        </w:rPr>
        <w:t>le</w:t>
      </w:r>
      <w:r w:rsidRPr="009637AE">
        <w:rPr>
          <w:b/>
          <w:sz w:val="28"/>
        </w:rPr>
        <w:t xml:space="preserve"> Wanda Vincent</w:t>
      </w:r>
    </w:p>
    <w:p w:rsidR="009F498D" w:rsidRPr="009637AE" w:rsidRDefault="009F498D">
      <w:pPr>
        <w:pStyle w:val="BodyText"/>
        <w:spacing w:before="6"/>
        <w:rPr>
          <w:b/>
          <w:sz w:val="21"/>
        </w:rPr>
      </w:pPr>
    </w:p>
    <w:p w:rsidR="009F498D" w:rsidRPr="009637AE" w:rsidRDefault="009637AE">
      <w:pPr>
        <w:pStyle w:val="Heading2"/>
        <w:spacing w:before="90"/>
      </w:pPr>
      <w:r w:rsidRPr="009637AE">
        <w:rPr>
          <w:u w:val="thick"/>
        </w:rPr>
        <w:t>Introduction</w:t>
      </w:r>
      <w:r w:rsidR="00566BB8" w:rsidRPr="00566BB8">
        <w:t> </w:t>
      </w:r>
      <w:r w:rsidRPr="00566BB8">
        <w:t>:</w:t>
      </w:r>
    </w:p>
    <w:p w:rsidR="009F498D" w:rsidRPr="009637AE" w:rsidRDefault="009F498D">
      <w:pPr>
        <w:pStyle w:val="BodyText"/>
        <w:spacing w:before="2"/>
        <w:rPr>
          <w:b/>
          <w:sz w:val="23"/>
        </w:rPr>
      </w:pPr>
    </w:p>
    <w:p w:rsidR="009F498D" w:rsidRPr="009637AE" w:rsidRDefault="005074B1">
      <w:pPr>
        <w:pStyle w:val="BodyText"/>
        <w:spacing w:before="90" w:line="276" w:lineRule="auto"/>
        <w:ind w:left="119" w:right="235"/>
      </w:pPr>
      <w:r>
        <w:t>La présente</w:t>
      </w:r>
      <w:r w:rsidR="00F93F14">
        <w:t xml:space="preserve"> étude </w:t>
      </w:r>
      <w:r w:rsidR="009A1842">
        <w:t>de la Bible</w:t>
      </w:r>
      <w:r w:rsidR="00F93F14">
        <w:t xml:space="preserve"> est conçue pour être </w:t>
      </w:r>
      <w:r w:rsidR="00C11B71">
        <w:t>offerte</w:t>
      </w:r>
      <w:r>
        <w:t xml:space="preserve"> </w:t>
      </w:r>
      <w:r w:rsidR="00F93F14">
        <w:t>en trois séances</w:t>
      </w:r>
      <w:r w:rsidR="009A1842">
        <w:t xml:space="preserve">. Son but n’est pas de faire </w:t>
      </w:r>
      <w:r w:rsidR="006D0163">
        <w:t xml:space="preserve">une étude exégétique en profondeur de </w:t>
      </w:r>
      <w:r w:rsidR="00FC26DB">
        <w:t xml:space="preserve">certains </w:t>
      </w:r>
      <w:r w:rsidR="006D0163">
        <w:t>passages des Écritures</w:t>
      </w:r>
      <w:r w:rsidR="009A1842">
        <w:t xml:space="preserve">, mais plutôt </w:t>
      </w:r>
      <w:r w:rsidR="006D0163">
        <w:t xml:space="preserve">de stimuler les échanges, </w:t>
      </w:r>
      <w:r w:rsidR="00B04C01">
        <w:t>d’</w:t>
      </w:r>
      <w:r w:rsidR="006D0163">
        <w:t xml:space="preserve">alimenter la réflexion et </w:t>
      </w:r>
      <w:r w:rsidR="00B04C01">
        <w:t xml:space="preserve">de </w:t>
      </w:r>
      <w:r w:rsidR="009A1842">
        <w:t xml:space="preserve">formuler des recommandations quant aux </w:t>
      </w:r>
      <w:r w:rsidR="00B04C01">
        <w:t>actions</w:t>
      </w:r>
      <w:r w:rsidR="009A1842">
        <w:t xml:space="preserve"> requises</w:t>
      </w:r>
      <w:r w:rsidR="00B04C01">
        <w:t xml:space="preserve">. </w:t>
      </w:r>
      <w:r w:rsidR="00ED5D86">
        <w:t>L’</w:t>
      </w:r>
      <w:r w:rsidR="00B21646">
        <w:t xml:space="preserve">approche </w:t>
      </w:r>
      <w:r w:rsidR="00ED5D86">
        <w:t xml:space="preserve">inductive de </w:t>
      </w:r>
      <w:r w:rsidR="00B21646">
        <w:t xml:space="preserve">l’étude de </w:t>
      </w:r>
      <w:r w:rsidR="00ED5D86">
        <w:t>la Bible est une méthode utilis</w:t>
      </w:r>
      <w:r w:rsidR="00154AD6">
        <w:t xml:space="preserve">ée </w:t>
      </w:r>
      <w:r w:rsidR="009A1842">
        <w:t>pour orienter la</w:t>
      </w:r>
      <w:r w:rsidR="00154AD6">
        <w:t xml:space="preserve"> discussion. </w:t>
      </w:r>
      <w:r w:rsidR="009A1842">
        <w:t>Le point de vue personnel de l’animateur ou du dirigeant de l’étude est également bienvenu</w:t>
      </w:r>
      <w:r w:rsidR="00FC26DB">
        <w:t xml:space="preserve">. </w:t>
      </w:r>
    </w:p>
    <w:p w:rsidR="009F498D" w:rsidRPr="009637AE" w:rsidRDefault="009F498D">
      <w:pPr>
        <w:pStyle w:val="BodyText"/>
        <w:spacing w:before="8"/>
        <w:rPr>
          <w:sz w:val="27"/>
        </w:rPr>
      </w:pPr>
    </w:p>
    <w:p w:rsidR="009F498D" w:rsidRPr="009637AE" w:rsidRDefault="003A198D">
      <w:pPr>
        <w:pStyle w:val="BodyText"/>
        <w:spacing w:line="276" w:lineRule="auto"/>
        <w:ind w:left="120" w:right="394"/>
      </w:pPr>
      <w:r>
        <w:t>Avant de commencer l’étude de</w:t>
      </w:r>
      <w:r w:rsidR="00FC26DB">
        <w:t xml:space="preserve">s </w:t>
      </w:r>
      <w:r w:rsidR="009A1842">
        <w:t xml:space="preserve">divers </w:t>
      </w:r>
      <w:r w:rsidR="00FC26DB">
        <w:t>passages</w:t>
      </w:r>
      <w:r>
        <w:t xml:space="preserve"> </w:t>
      </w:r>
      <w:r w:rsidR="00FC26DB">
        <w:t>bibliques</w:t>
      </w:r>
      <w:r w:rsidR="00966C58">
        <w:t xml:space="preserve"> choisis</w:t>
      </w:r>
      <w:r>
        <w:t xml:space="preserve">, </w:t>
      </w:r>
      <w:r w:rsidR="00FC26DB">
        <w:t xml:space="preserve">invitez </w:t>
      </w:r>
      <w:r>
        <w:t xml:space="preserve">les participants </w:t>
      </w:r>
      <w:r w:rsidR="00FC26DB">
        <w:t xml:space="preserve">à </w:t>
      </w:r>
      <w:r w:rsidR="005074B1">
        <w:t>émettre</w:t>
      </w:r>
      <w:r w:rsidR="009A1842">
        <w:t xml:space="preserve"> quelques réflexions sur les </w:t>
      </w:r>
      <w:r>
        <w:t>questions suivantes :</w:t>
      </w:r>
    </w:p>
    <w:p w:rsidR="009F498D" w:rsidRPr="009637AE" w:rsidRDefault="00FC26DB">
      <w:pPr>
        <w:pStyle w:val="ListParagraph"/>
        <w:numPr>
          <w:ilvl w:val="1"/>
          <w:numId w:val="11"/>
        </w:numPr>
        <w:tabs>
          <w:tab w:val="left" w:pos="840"/>
        </w:tabs>
        <w:rPr>
          <w:sz w:val="24"/>
        </w:rPr>
      </w:pPr>
      <w:r>
        <w:rPr>
          <w:sz w:val="24"/>
        </w:rPr>
        <w:t xml:space="preserve">De nos jours, la religion est souvent </w:t>
      </w:r>
      <w:r w:rsidR="00B0113D">
        <w:rPr>
          <w:sz w:val="24"/>
        </w:rPr>
        <w:t>écartée du revers de la main sous prétexte qu’elle n’est pas pertinente. Pourquoi?</w:t>
      </w:r>
    </w:p>
    <w:p w:rsidR="009F498D" w:rsidRPr="009637AE" w:rsidRDefault="004D748D">
      <w:pPr>
        <w:pStyle w:val="ListParagraph"/>
        <w:numPr>
          <w:ilvl w:val="1"/>
          <w:numId w:val="11"/>
        </w:numPr>
        <w:tabs>
          <w:tab w:val="left" w:pos="840"/>
        </w:tabs>
        <w:spacing w:before="41"/>
        <w:rPr>
          <w:sz w:val="24"/>
        </w:rPr>
      </w:pPr>
      <w:r>
        <w:rPr>
          <w:sz w:val="24"/>
        </w:rPr>
        <w:t>Selon vous, à quoi ressemble la « </w:t>
      </w:r>
      <w:r w:rsidR="003C56AF">
        <w:rPr>
          <w:sz w:val="24"/>
        </w:rPr>
        <w:t>véritable</w:t>
      </w:r>
      <w:r>
        <w:rPr>
          <w:sz w:val="24"/>
        </w:rPr>
        <w:t xml:space="preserve"> religion » quand </w:t>
      </w:r>
      <w:r w:rsidR="009A1842">
        <w:rPr>
          <w:sz w:val="24"/>
        </w:rPr>
        <w:t>on la vit au quotidien</w:t>
      </w:r>
      <w:r w:rsidR="009637AE" w:rsidRPr="009637AE">
        <w:rPr>
          <w:sz w:val="24"/>
        </w:rPr>
        <w:t>?</w:t>
      </w:r>
    </w:p>
    <w:p w:rsidR="009F498D" w:rsidRPr="009637AE" w:rsidRDefault="004D748D">
      <w:pPr>
        <w:pStyle w:val="BodyText"/>
        <w:spacing w:before="40" w:line="276" w:lineRule="auto"/>
        <w:ind w:left="120" w:right="516"/>
      </w:pPr>
      <w:r>
        <w:t>Permettez à chaque participant d</w:t>
      </w:r>
      <w:r w:rsidR="009A1842">
        <w:t>e s</w:t>
      </w:r>
      <w:r>
        <w:t xml:space="preserve">’exprimer </w:t>
      </w:r>
      <w:r w:rsidR="009A1842">
        <w:t>et p</w:t>
      </w:r>
      <w:r w:rsidR="004C406B">
        <w:t xml:space="preserve">récisez </w:t>
      </w:r>
      <w:r w:rsidR="003226A8">
        <w:t>que l’avis de chacun ser</w:t>
      </w:r>
      <w:r w:rsidR="009A1842">
        <w:t>a entendu, écouté et respecté</w:t>
      </w:r>
      <w:r w:rsidR="003226A8">
        <w:t xml:space="preserve">. </w:t>
      </w:r>
    </w:p>
    <w:p w:rsidR="009F498D" w:rsidRPr="009637AE" w:rsidRDefault="009F498D">
      <w:pPr>
        <w:pStyle w:val="BodyText"/>
        <w:spacing w:before="8"/>
        <w:rPr>
          <w:sz w:val="27"/>
        </w:rPr>
      </w:pPr>
    </w:p>
    <w:p w:rsidR="009F498D" w:rsidRPr="009637AE" w:rsidRDefault="00985B7D">
      <w:pPr>
        <w:pStyle w:val="BodyText"/>
        <w:spacing w:line="276" w:lineRule="auto"/>
        <w:ind w:left="120" w:right="209"/>
      </w:pPr>
      <w:r>
        <w:t>Un des éléments de preuve de la véracité de la Bible est la cohérence de ses enseignements du début à la fin</w:t>
      </w:r>
      <w:r w:rsidR="009637AE" w:rsidRPr="009637AE">
        <w:t xml:space="preserve">. </w:t>
      </w:r>
      <w:r w:rsidR="00C25AFA">
        <w:t xml:space="preserve">La présente étude biblique nous permet </w:t>
      </w:r>
      <w:r>
        <w:t xml:space="preserve">de réfléchir sur </w:t>
      </w:r>
      <w:r w:rsidR="00C25AFA">
        <w:t>la « </w:t>
      </w:r>
      <w:r w:rsidR="003C56AF">
        <w:t>véritable</w:t>
      </w:r>
      <w:r w:rsidR="00C25AFA">
        <w:t xml:space="preserve"> religion » </w:t>
      </w:r>
      <w:r>
        <w:t xml:space="preserve">par le biais des enseignements qui se trouvent dans </w:t>
      </w:r>
      <w:r w:rsidR="00C25AFA">
        <w:t>l’Ancien et le Nouveau Testament. Lorsque vous aurez analysé les trois passages, prenez un peu de temps pour discuter des similitudes entre ceux-ci. À la toute fin</w:t>
      </w:r>
      <w:r>
        <w:t xml:space="preserve"> de ce document</w:t>
      </w:r>
      <w:r w:rsidR="00C25AFA">
        <w:t xml:space="preserve">, je </w:t>
      </w:r>
      <w:r w:rsidR="00A701BA">
        <w:t>partagerai mon vécu au Kenya avec vous</w:t>
      </w:r>
      <w:r w:rsidR="00A12917">
        <w:t>. Je crois qu</w:t>
      </w:r>
      <w:r w:rsidR="002A1105">
        <w:t>’</w:t>
      </w:r>
      <w:r w:rsidR="00A701BA">
        <w:t>il permettra de jeter</w:t>
      </w:r>
      <w:r w:rsidR="00A12917">
        <w:t xml:space="preserve"> une </w:t>
      </w:r>
      <w:r>
        <w:t xml:space="preserve">tout autre </w:t>
      </w:r>
      <w:r w:rsidR="00A12917">
        <w:t>lumière sur ce sujet. Je prie aussi pour qu</w:t>
      </w:r>
      <w:r w:rsidR="005074B1">
        <w:t xml:space="preserve">e ma réflexion </w:t>
      </w:r>
      <w:r w:rsidR="00A12917">
        <w:t xml:space="preserve">suscite des discussions au sujet de la campagne Partenaires dans la mission. </w:t>
      </w:r>
    </w:p>
    <w:p w:rsidR="009F498D" w:rsidRPr="009637AE" w:rsidRDefault="009F498D">
      <w:pPr>
        <w:pStyle w:val="BodyText"/>
        <w:spacing w:before="8"/>
        <w:rPr>
          <w:sz w:val="27"/>
        </w:rPr>
      </w:pPr>
    </w:p>
    <w:p w:rsidR="009F498D" w:rsidRPr="009637AE" w:rsidRDefault="00A12917">
      <w:pPr>
        <w:pStyle w:val="BodyText"/>
        <w:spacing w:line="276" w:lineRule="auto"/>
        <w:ind w:left="120" w:right="522"/>
      </w:pPr>
      <w:r>
        <w:t xml:space="preserve">Assurez-vous de commencer chaque séance par une prière afin </w:t>
      </w:r>
      <w:r w:rsidR="00985B7D">
        <w:t xml:space="preserve">que </w:t>
      </w:r>
      <w:r>
        <w:t>l’Esprit saint</w:t>
      </w:r>
      <w:r w:rsidR="00985B7D">
        <w:t>,</w:t>
      </w:r>
      <w:r>
        <w:t xml:space="preserve"> </w:t>
      </w:r>
      <w:r w:rsidR="005074B1">
        <w:t xml:space="preserve">professeur suprême, </w:t>
      </w:r>
      <w:r>
        <w:t xml:space="preserve">qui </w:t>
      </w:r>
      <w:r w:rsidR="00985B7D">
        <w:t xml:space="preserve">vit dans </w:t>
      </w:r>
      <w:r>
        <w:t xml:space="preserve">le cœur de chaque croyant </w:t>
      </w:r>
      <w:r w:rsidR="00985B7D">
        <w:t>soit révélé à chaque participant</w:t>
      </w:r>
      <w:r w:rsidR="00614E82">
        <w:t xml:space="preserve">. </w:t>
      </w:r>
    </w:p>
    <w:p w:rsidR="009F498D" w:rsidRPr="009637AE" w:rsidRDefault="009F498D">
      <w:pPr>
        <w:pStyle w:val="BodyText"/>
        <w:spacing w:before="8"/>
        <w:rPr>
          <w:sz w:val="27"/>
        </w:rPr>
      </w:pPr>
    </w:p>
    <w:p w:rsidR="009F498D" w:rsidRPr="009637AE" w:rsidRDefault="00BD2EFC">
      <w:pPr>
        <w:pStyle w:val="BodyText"/>
        <w:spacing w:line="276" w:lineRule="auto"/>
        <w:ind w:left="120" w:right="914"/>
      </w:pPr>
      <w:r>
        <w:t>Lisez les passages suivants des Écritures et utilisez l</w:t>
      </w:r>
      <w:r w:rsidR="00B21646">
        <w:t xml:space="preserve">’approche inductive </w:t>
      </w:r>
      <w:r>
        <w:t>d’étude de la Bible</w:t>
      </w:r>
      <w:r w:rsidR="00985B7D">
        <w:t xml:space="preserve"> (voir pièce jointe) pour </w:t>
      </w:r>
      <w:r w:rsidR="005074B1">
        <w:t xml:space="preserve">les </w:t>
      </w:r>
      <w:r w:rsidR="00985B7D">
        <w:t>analyser</w:t>
      </w:r>
      <w:r w:rsidR="009637AE" w:rsidRPr="009637AE">
        <w:t>.</w:t>
      </w:r>
    </w:p>
    <w:p w:rsidR="00E06B1D" w:rsidRDefault="00E06B1D">
      <w:pPr>
        <w:rPr>
          <w:sz w:val="27"/>
          <w:szCs w:val="24"/>
        </w:rPr>
      </w:pPr>
      <w:r>
        <w:rPr>
          <w:sz w:val="27"/>
        </w:rPr>
        <w:br w:type="page"/>
      </w:r>
    </w:p>
    <w:p w:rsidR="009F498D" w:rsidRPr="009637AE" w:rsidRDefault="009F498D">
      <w:pPr>
        <w:pStyle w:val="BodyText"/>
        <w:spacing w:before="9"/>
        <w:rPr>
          <w:sz w:val="27"/>
        </w:rPr>
      </w:pPr>
    </w:p>
    <w:p w:rsidR="009F498D" w:rsidRPr="009637AE" w:rsidRDefault="009637AE">
      <w:pPr>
        <w:pStyle w:val="Heading2"/>
        <w:tabs>
          <w:tab w:val="left" w:pos="839"/>
        </w:tabs>
      </w:pPr>
      <w:r w:rsidRPr="009637AE">
        <w:t>1</w:t>
      </w:r>
      <w:r w:rsidRPr="009637AE">
        <w:tab/>
      </w:r>
      <w:r w:rsidR="00362422">
        <w:t xml:space="preserve">La </w:t>
      </w:r>
      <w:r w:rsidR="003C56AF">
        <w:t>véritable</w:t>
      </w:r>
      <w:r w:rsidR="00362422">
        <w:t xml:space="preserve"> religion – JÉRÉMIE</w:t>
      </w:r>
    </w:p>
    <w:p w:rsidR="009F498D" w:rsidRPr="009637AE" w:rsidRDefault="009F498D">
      <w:pPr>
        <w:pStyle w:val="BodyText"/>
        <w:spacing w:before="3"/>
        <w:rPr>
          <w:b/>
          <w:sz w:val="38"/>
        </w:rPr>
      </w:pPr>
    </w:p>
    <w:p w:rsidR="00362422" w:rsidRPr="00362422" w:rsidRDefault="009637AE" w:rsidP="00845E7E">
      <w:pPr>
        <w:pStyle w:val="BodyText"/>
        <w:spacing w:line="276" w:lineRule="auto"/>
        <w:ind w:left="120" w:right="48"/>
      </w:pPr>
      <w:r w:rsidRPr="009637AE">
        <w:rPr>
          <w:b/>
        </w:rPr>
        <w:t>J</w:t>
      </w:r>
      <w:r w:rsidR="00362422">
        <w:rPr>
          <w:b/>
        </w:rPr>
        <w:t>é</w:t>
      </w:r>
      <w:r w:rsidRPr="009637AE">
        <w:rPr>
          <w:b/>
        </w:rPr>
        <w:t>r</w:t>
      </w:r>
      <w:r w:rsidR="00362422">
        <w:rPr>
          <w:b/>
        </w:rPr>
        <w:t>é</w:t>
      </w:r>
      <w:r w:rsidRPr="009637AE">
        <w:rPr>
          <w:b/>
        </w:rPr>
        <w:t>mi</w:t>
      </w:r>
      <w:r w:rsidR="00362422">
        <w:rPr>
          <w:b/>
        </w:rPr>
        <w:t>e</w:t>
      </w:r>
      <w:r w:rsidRPr="009637AE">
        <w:rPr>
          <w:b/>
        </w:rPr>
        <w:t xml:space="preserve"> 22:13-16</w:t>
      </w:r>
      <w:r w:rsidR="00362422">
        <w:rPr>
          <w:b/>
        </w:rPr>
        <w:t> :</w:t>
      </w:r>
      <w:r w:rsidRPr="009637AE">
        <w:rPr>
          <w:b/>
        </w:rPr>
        <w:t xml:space="preserve"> </w:t>
      </w:r>
      <w:r w:rsidR="00362422" w:rsidRPr="00362422">
        <w:t>« </w:t>
      </w:r>
      <w:r w:rsidR="00362422">
        <w:t>Quel malheur pour toi, Joaquim</w:t>
      </w:r>
      <w:r w:rsidR="00966C58">
        <w:t xml:space="preserve">! </w:t>
      </w:r>
      <w:r w:rsidR="00362422">
        <w:t>T</w:t>
      </w:r>
      <w:r w:rsidR="00362422" w:rsidRPr="00362422">
        <w:t>u te fais construire un pa</w:t>
      </w:r>
      <w:r w:rsidR="00362422">
        <w:t>lais, sans respecter la justice!</w:t>
      </w:r>
      <w:r w:rsidR="00362422" w:rsidRPr="00362422">
        <w:t xml:space="preserve"> Tu y ajoutes des étages, s</w:t>
      </w:r>
      <w:r w:rsidR="00362422">
        <w:t>ans respecter le droit des gens</w:t>
      </w:r>
      <w:r w:rsidR="00362422" w:rsidRPr="00362422">
        <w:t>! Tu fais travailler les a</w:t>
      </w:r>
      <w:r w:rsidR="00362422">
        <w:t>utres pour rien, sans les payer</w:t>
      </w:r>
      <w:r w:rsidR="00362422" w:rsidRPr="00362422">
        <w:t>!</w:t>
      </w:r>
      <w:r w:rsidR="00362422">
        <w:t xml:space="preserve"> </w:t>
      </w:r>
      <w:r w:rsidR="00362422" w:rsidRPr="00362422">
        <w:t>Je veux me faire bâtir un palais grandiose, dis-tu,</w:t>
      </w:r>
      <w:r w:rsidR="00362422">
        <w:t xml:space="preserve"> </w:t>
      </w:r>
      <w:r w:rsidR="00845E7E">
        <w:t>avec de vastes étages.</w:t>
      </w:r>
      <w:r w:rsidR="00C233E3">
        <w:t xml:space="preserve"> Tu y ouvres des fenêtres, </w:t>
      </w:r>
      <w:r w:rsidR="00362422" w:rsidRPr="00362422">
        <w:t>tu en revêts les murs avec du bois de cèdre,</w:t>
      </w:r>
      <w:r w:rsidR="00C233E3" w:rsidRPr="00362422">
        <w:t xml:space="preserve"> </w:t>
      </w:r>
      <w:r w:rsidR="00362422" w:rsidRPr="00362422">
        <w:t>tu le fais peindre au rouge vermillon.</w:t>
      </w:r>
      <w:r w:rsidR="00C233E3">
        <w:t xml:space="preserve"> </w:t>
      </w:r>
      <w:r w:rsidR="00362422" w:rsidRPr="00362422">
        <w:t>Veux-tu prouver que tu es roi</w:t>
      </w:r>
      <w:r w:rsidR="00C233E3">
        <w:t xml:space="preserve"> </w:t>
      </w:r>
      <w:r w:rsidR="00362422" w:rsidRPr="00362422">
        <w:t>en choisissant le b</w:t>
      </w:r>
      <w:r w:rsidR="00C233E3">
        <w:t>ois de cèdre pour te distinguer</w:t>
      </w:r>
      <w:r w:rsidR="00362422" w:rsidRPr="00362422">
        <w:t>? Ton père mangeait et buvait comme tout le monde,</w:t>
      </w:r>
      <w:r w:rsidR="00C233E3" w:rsidRPr="00362422">
        <w:t xml:space="preserve"> </w:t>
      </w:r>
      <w:r w:rsidR="00C233E3">
        <w:t xml:space="preserve">mais il agissait selon le droit </w:t>
      </w:r>
      <w:r w:rsidR="00362422" w:rsidRPr="00362422">
        <w:t>et l</w:t>
      </w:r>
      <w:r w:rsidR="002A1105">
        <w:t>’</w:t>
      </w:r>
      <w:r w:rsidR="00362422" w:rsidRPr="00362422">
        <w:t>ordre que je veux,</w:t>
      </w:r>
      <w:r w:rsidR="00C233E3" w:rsidRPr="00362422">
        <w:t xml:space="preserve"> </w:t>
      </w:r>
      <w:r w:rsidR="00362422" w:rsidRPr="00362422">
        <w:t>et il s</w:t>
      </w:r>
      <w:r w:rsidR="002A1105">
        <w:t>’</w:t>
      </w:r>
      <w:r w:rsidR="00362422" w:rsidRPr="00362422">
        <w:t>en portait bien.</w:t>
      </w:r>
      <w:r w:rsidR="00C233E3">
        <w:t xml:space="preserve"> </w:t>
      </w:r>
      <w:r w:rsidR="00362422" w:rsidRPr="00362422">
        <w:t>Il faisait droit au pauvre</w:t>
      </w:r>
      <w:r w:rsidR="00C233E3">
        <w:t xml:space="preserve"> </w:t>
      </w:r>
      <w:r w:rsidR="00362422" w:rsidRPr="00362422">
        <w:t>et au malheureux,</w:t>
      </w:r>
      <w:r w:rsidR="00C233E3">
        <w:t xml:space="preserve"> </w:t>
      </w:r>
      <w:r w:rsidR="00362422" w:rsidRPr="00362422">
        <w:t>et on s</w:t>
      </w:r>
      <w:r w:rsidR="002A1105">
        <w:t>’</w:t>
      </w:r>
      <w:r w:rsidR="00362422" w:rsidRPr="00362422">
        <w:t>en trouvait bien.</w:t>
      </w:r>
      <w:r w:rsidR="00C233E3" w:rsidRPr="00362422">
        <w:t xml:space="preserve"> </w:t>
      </w:r>
      <w:r w:rsidR="00362422" w:rsidRPr="00362422">
        <w:t>Celui qui agit ainsi montre qu</w:t>
      </w:r>
      <w:r w:rsidR="002A1105">
        <w:t>’</w:t>
      </w:r>
      <w:r w:rsidR="00362422" w:rsidRPr="00362422">
        <w:t>il me connaît vraiment,</w:t>
      </w:r>
      <w:r w:rsidR="00C233E3">
        <w:t xml:space="preserve"> </w:t>
      </w:r>
      <w:r w:rsidR="00362422" w:rsidRPr="00362422">
        <w:t>moi le Seigneur.</w:t>
      </w:r>
      <w:r w:rsidR="00C233E3">
        <w:t> »</w:t>
      </w:r>
    </w:p>
    <w:p w:rsidR="009F498D" w:rsidRPr="009637AE" w:rsidRDefault="009F498D">
      <w:pPr>
        <w:pStyle w:val="BodyText"/>
        <w:spacing w:before="10"/>
        <w:rPr>
          <w:sz w:val="20"/>
        </w:rPr>
      </w:pPr>
    </w:p>
    <w:p w:rsidR="009F498D" w:rsidRPr="009637AE" w:rsidRDefault="009637AE">
      <w:pPr>
        <w:pStyle w:val="Heading2"/>
        <w:ind w:left="119"/>
        <w:jc w:val="both"/>
      </w:pPr>
      <w:r w:rsidRPr="009637AE">
        <w:t>OBSERVATION</w:t>
      </w:r>
    </w:p>
    <w:p w:rsidR="009F498D" w:rsidRPr="009637AE" w:rsidRDefault="00C233E3" w:rsidP="00845E7E">
      <w:pPr>
        <w:pStyle w:val="BodyText"/>
        <w:spacing w:before="38" w:line="276" w:lineRule="auto"/>
        <w:ind w:left="119" w:right="48"/>
      </w:pPr>
      <w:r>
        <w:t>Qu’est-ce qui ressort de ce passage après une première lecture</w:t>
      </w:r>
      <w:r w:rsidR="009637AE" w:rsidRPr="009637AE">
        <w:t xml:space="preserve">? </w:t>
      </w:r>
      <w:r>
        <w:t>Qu’est-ce qui retient votre</w:t>
      </w:r>
      <w:r w:rsidR="00845E7E">
        <w:t xml:space="preserve"> attention</w:t>
      </w:r>
      <w:r w:rsidR="009637AE" w:rsidRPr="009637AE">
        <w:t xml:space="preserve">? </w:t>
      </w:r>
      <w:r>
        <w:t>Quel</w:t>
      </w:r>
      <w:r w:rsidR="00845E7E">
        <w:t>les sont les phrases-clés</w:t>
      </w:r>
      <w:r w:rsidR="009637AE" w:rsidRPr="009637AE">
        <w:t xml:space="preserve">? </w:t>
      </w:r>
      <w:r>
        <w:t xml:space="preserve">Que comprenez-vous </w:t>
      </w:r>
      <w:r w:rsidR="00845E7E">
        <w:t xml:space="preserve">de prime </w:t>
      </w:r>
      <w:r>
        <w:t>abord</w:t>
      </w:r>
      <w:r w:rsidR="009637AE" w:rsidRPr="009637AE">
        <w:t>?</w:t>
      </w:r>
    </w:p>
    <w:p w:rsidR="009F498D" w:rsidRPr="009637AE" w:rsidRDefault="009F498D">
      <w:pPr>
        <w:pStyle w:val="BodyText"/>
        <w:spacing w:before="10"/>
        <w:rPr>
          <w:sz w:val="27"/>
        </w:rPr>
      </w:pPr>
    </w:p>
    <w:p w:rsidR="009F498D" w:rsidRPr="009637AE" w:rsidRDefault="009637AE">
      <w:pPr>
        <w:pStyle w:val="Heading2"/>
        <w:spacing w:before="1"/>
        <w:jc w:val="both"/>
      </w:pPr>
      <w:r w:rsidRPr="009637AE">
        <w:t>INTERPR</w:t>
      </w:r>
      <w:r w:rsidR="00C233E3">
        <w:t>É</w:t>
      </w:r>
      <w:r w:rsidRPr="009637AE">
        <w:t>TATION</w:t>
      </w:r>
    </w:p>
    <w:p w:rsidR="009F498D" w:rsidRPr="009637AE" w:rsidRDefault="00C233E3">
      <w:pPr>
        <w:pStyle w:val="BodyText"/>
        <w:spacing w:before="38" w:line="276" w:lineRule="auto"/>
        <w:ind w:left="120" w:right="122"/>
      </w:pPr>
      <w:r>
        <w:t xml:space="preserve">Qui est l’auteur? Que savez-vous à son sujet? </w:t>
      </w:r>
      <w:r w:rsidR="009637AE" w:rsidRPr="009637AE">
        <w:t>(</w:t>
      </w:r>
      <w:r>
        <w:t xml:space="preserve">Permettez aux participants d’échanger avant de partager vos connaissances </w:t>
      </w:r>
      <w:r w:rsidR="00447FF2">
        <w:t>à propos de Jérémie</w:t>
      </w:r>
      <w:r w:rsidR="009637AE" w:rsidRPr="009637AE">
        <w:t>.)</w:t>
      </w:r>
    </w:p>
    <w:p w:rsidR="009F498D" w:rsidRPr="009637AE" w:rsidRDefault="009F498D">
      <w:pPr>
        <w:pStyle w:val="BodyText"/>
        <w:spacing w:before="7"/>
        <w:rPr>
          <w:sz w:val="27"/>
        </w:rPr>
      </w:pPr>
    </w:p>
    <w:p w:rsidR="009F498D" w:rsidRPr="009637AE" w:rsidRDefault="0066591B">
      <w:pPr>
        <w:pStyle w:val="BodyText"/>
        <w:spacing w:before="1"/>
        <w:ind w:left="120"/>
        <w:jc w:val="both"/>
      </w:pPr>
      <w:r>
        <w:t xml:space="preserve">Voici quelques faits : </w:t>
      </w:r>
    </w:p>
    <w:p w:rsidR="009F498D" w:rsidRPr="009637AE" w:rsidRDefault="0066591B">
      <w:pPr>
        <w:pStyle w:val="ListParagraph"/>
        <w:numPr>
          <w:ilvl w:val="0"/>
          <w:numId w:val="1"/>
        </w:numPr>
        <w:tabs>
          <w:tab w:val="left" w:pos="839"/>
          <w:tab w:val="left" w:pos="840"/>
        </w:tabs>
        <w:spacing w:before="40"/>
        <w:rPr>
          <w:sz w:val="24"/>
        </w:rPr>
      </w:pPr>
      <w:r>
        <w:rPr>
          <w:sz w:val="24"/>
        </w:rPr>
        <w:t>Il est l’un des plus grands prophètes d’</w:t>
      </w:r>
      <w:r w:rsidR="009637AE" w:rsidRPr="009637AE">
        <w:rPr>
          <w:sz w:val="24"/>
        </w:rPr>
        <w:t>Isra</w:t>
      </w:r>
      <w:r w:rsidR="00A701BA">
        <w:rPr>
          <w:sz w:val="24"/>
        </w:rPr>
        <w:t>ë</w:t>
      </w:r>
      <w:r w:rsidR="009637AE" w:rsidRPr="009637AE">
        <w:rPr>
          <w:sz w:val="24"/>
        </w:rPr>
        <w:t>l</w:t>
      </w:r>
      <w:r>
        <w:rPr>
          <w:sz w:val="24"/>
        </w:rPr>
        <w:t>.</w:t>
      </w:r>
    </w:p>
    <w:p w:rsidR="009F498D" w:rsidRPr="009637AE" w:rsidRDefault="0066591B">
      <w:pPr>
        <w:pStyle w:val="ListParagraph"/>
        <w:numPr>
          <w:ilvl w:val="0"/>
          <w:numId w:val="1"/>
        </w:numPr>
        <w:tabs>
          <w:tab w:val="left" w:pos="839"/>
          <w:tab w:val="left" w:pos="840"/>
        </w:tabs>
        <w:spacing w:before="40"/>
        <w:rPr>
          <w:sz w:val="24"/>
        </w:rPr>
      </w:pPr>
      <w:r>
        <w:rPr>
          <w:sz w:val="24"/>
        </w:rPr>
        <w:t xml:space="preserve">Il est le fils d’un prêtre </w:t>
      </w:r>
      <w:r w:rsidR="009637AE" w:rsidRPr="009637AE">
        <w:rPr>
          <w:sz w:val="24"/>
        </w:rPr>
        <w:t>(</w:t>
      </w:r>
      <w:r>
        <w:rPr>
          <w:sz w:val="24"/>
        </w:rPr>
        <w:t>élevé dans un environnement religieux</w:t>
      </w:r>
      <w:r w:rsidR="009637AE" w:rsidRPr="009637AE">
        <w:rPr>
          <w:sz w:val="24"/>
        </w:rPr>
        <w:t>)</w:t>
      </w:r>
      <w:r>
        <w:rPr>
          <w:sz w:val="24"/>
        </w:rPr>
        <w:t>.</w:t>
      </w:r>
    </w:p>
    <w:p w:rsidR="009F498D" w:rsidRPr="009637AE" w:rsidRDefault="0066591B">
      <w:pPr>
        <w:pStyle w:val="ListParagraph"/>
        <w:numPr>
          <w:ilvl w:val="0"/>
          <w:numId w:val="1"/>
        </w:numPr>
        <w:tabs>
          <w:tab w:val="left" w:pos="839"/>
          <w:tab w:val="left" w:pos="840"/>
        </w:tabs>
        <w:spacing w:before="40"/>
        <w:rPr>
          <w:sz w:val="24"/>
        </w:rPr>
      </w:pPr>
      <w:r>
        <w:rPr>
          <w:sz w:val="24"/>
        </w:rPr>
        <w:t xml:space="preserve">Il n’a jamais craint de montrer ses sentiments </w:t>
      </w:r>
      <w:r w:rsidR="00E57EBE">
        <w:rPr>
          <w:sz w:val="24"/>
        </w:rPr>
        <w:t>et</w:t>
      </w:r>
      <w:r>
        <w:rPr>
          <w:sz w:val="24"/>
        </w:rPr>
        <w:t xml:space="preserve"> </w:t>
      </w:r>
      <w:r w:rsidR="00845E7E">
        <w:rPr>
          <w:sz w:val="24"/>
        </w:rPr>
        <w:t xml:space="preserve">de </w:t>
      </w:r>
      <w:r w:rsidR="00E57EBE">
        <w:rPr>
          <w:sz w:val="24"/>
        </w:rPr>
        <w:t>partage</w:t>
      </w:r>
      <w:r w:rsidR="00845E7E">
        <w:rPr>
          <w:sz w:val="24"/>
        </w:rPr>
        <w:t>r</w:t>
      </w:r>
      <w:r w:rsidR="00E57EBE">
        <w:rPr>
          <w:sz w:val="24"/>
        </w:rPr>
        <w:t xml:space="preserve"> ses préoccupations </w:t>
      </w:r>
      <w:r>
        <w:rPr>
          <w:sz w:val="24"/>
        </w:rPr>
        <w:t>spirituelles et émotionnelles.</w:t>
      </w:r>
    </w:p>
    <w:p w:rsidR="009F498D" w:rsidRPr="009637AE" w:rsidRDefault="008B0664">
      <w:pPr>
        <w:pStyle w:val="ListParagraph"/>
        <w:numPr>
          <w:ilvl w:val="0"/>
          <w:numId w:val="1"/>
        </w:numPr>
        <w:tabs>
          <w:tab w:val="left" w:pos="839"/>
          <w:tab w:val="left" w:pos="840"/>
        </w:tabs>
        <w:spacing w:before="40"/>
        <w:rPr>
          <w:sz w:val="24"/>
        </w:rPr>
      </w:pPr>
      <w:r>
        <w:rPr>
          <w:sz w:val="24"/>
        </w:rPr>
        <w:t>Il a appelé les gens à se repentir et à transform</w:t>
      </w:r>
      <w:r w:rsidR="005074B1">
        <w:rPr>
          <w:sz w:val="24"/>
        </w:rPr>
        <w:t>er leur vie spirituelle</w:t>
      </w:r>
      <w:r>
        <w:rPr>
          <w:sz w:val="24"/>
        </w:rPr>
        <w:t>.</w:t>
      </w:r>
    </w:p>
    <w:p w:rsidR="009F498D" w:rsidRPr="009637AE" w:rsidRDefault="008B0664">
      <w:pPr>
        <w:pStyle w:val="ListParagraph"/>
        <w:numPr>
          <w:ilvl w:val="0"/>
          <w:numId w:val="1"/>
        </w:numPr>
        <w:tabs>
          <w:tab w:val="left" w:pos="839"/>
          <w:tab w:val="left" w:pos="840"/>
        </w:tabs>
        <w:spacing w:before="40"/>
        <w:rPr>
          <w:sz w:val="24"/>
        </w:rPr>
      </w:pPr>
      <w:r>
        <w:rPr>
          <w:sz w:val="24"/>
        </w:rPr>
        <w:t xml:space="preserve">Il s’est heurté à beaucoup d’opposition dans sa vie et son ministère. </w:t>
      </w:r>
    </w:p>
    <w:p w:rsidR="009F498D" w:rsidRPr="009637AE" w:rsidRDefault="008B0664" w:rsidP="00845E7E">
      <w:pPr>
        <w:pStyle w:val="ListParagraph"/>
        <w:numPr>
          <w:ilvl w:val="0"/>
          <w:numId w:val="1"/>
        </w:numPr>
        <w:tabs>
          <w:tab w:val="left" w:pos="839"/>
          <w:tab w:val="left" w:pos="840"/>
        </w:tabs>
        <w:spacing w:before="39" w:line="273" w:lineRule="auto"/>
        <w:ind w:right="48"/>
        <w:rPr>
          <w:sz w:val="24"/>
        </w:rPr>
      </w:pPr>
      <w:r>
        <w:rPr>
          <w:sz w:val="24"/>
        </w:rPr>
        <w:t>Il est reconnu pour l’amour profond qu’il portait à son peuple</w:t>
      </w:r>
      <w:r w:rsidR="00845E7E">
        <w:rPr>
          <w:sz w:val="24"/>
        </w:rPr>
        <w:t xml:space="preserve"> et </w:t>
      </w:r>
      <w:r w:rsidR="00966C58">
        <w:rPr>
          <w:sz w:val="24"/>
        </w:rPr>
        <w:t>pour être</w:t>
      </w:r>
      <w:r w:rsidR="00845E7E">
        <w:rPr>
          <w:sz w:val="24"/>
        </w:rPr>
        <w:t xml:space="preserve"> un vrai « leader » qui a souffert pour et avec son peuple</w:t>
      </w:r>
      <w:r>
        <w:rPr>
          <w:sz w:val="24"/>
        </w:rPr>
        <w:t xml:space="preserve">. Il intercédait au nom de tous les opprimés. </w:t>
      </w:r>
    </w:p>
    <w:p w:rsidR="009F498D" w:rsidRPr="009637AE" w:rsidRDefault="008B0664">
      <w:pPr>
        <w:pStyle w:val="ListParagraph"/>
        <w:numPr>
          <w:ilvl w:val="0"/>
          <w:numId w:val="1"/>
        </w:numPr>
        <w:tabs>
          <w:tab w:val="left" w:pos="839"/>
          <w:tab w:val="left" w:pos="840"/>
        </w:tabs>
        <w:spacing w:before="4"/>
        <w:rPr>
          <w:sz w:val="24"/>
        </w:rPr>
      </w:pPr>
      <w:r>
        <w:rPr>
          <w:sz w:val="24"/>
        </w:rPr>
        <w:t xml:space="preserve">Il dirigeait avec son cœur. </w:t>
      </w:r>
    </w:p>
    <w:p w:rsidR="009F498D" w:rsidRPr="009637AE" w:rsidRDefault="00AD4540">
      <w:pPr>
        <w:pStyle w:val="ListParagraph"/>
        <w:numPr>
          <w:ilvl w:val="0"/>
          <w:numId w:val="1"/>
        </w:numPr>
        <w:tabs>
          <w:tab w:val="left" w:pos="839"/>
          <w:tab w:val="left" w:pos="840"/>
        </w:tabs>
        <w:spacing w:before="39"/>
        <w:rPr>
          <w:sz w:val="24"/>
        </w:rPr>
      </w:pPr>
      <w:r>
        <w:rPr>
          <w:sz w:val="24"/>
        </w:rPr>
        <w:t xml:space="preserve">Il s’attaquait à la corruption et </w:t>
      </w:r>
      <w:r w:rsidR="002E163F">
        <w:rPr>
          <w:sz w:val="24"/>
        </w:rPr>
        <w:t xml:space="preserve">prônait </w:t>
      </w:r>
      <w:r w:rsidR="00D544C5">
        <w:rPr>
          <w:sz w:val="24"/>
        </w:rPr>
        <w:t>le retour</w:t>
      </w:r>
      <w:r w:rsidR="002E163F">
        <w:rPr>
          <w:sz w:val="24"/>
        </w:rPr>
        <w:t xml:space="preserve"> </w:t>
      </w:r>
      <w:r w:rsidR="00D544C5">
        <w:rPr>
          <w:sz w:val="24"/>
        </w:rPr>
        <w:t xml:space="preserve">à </w:t>
      </w:r>
      <w:r w:rsidR="002E163F">
        <w:rPr>
          <w:sz w:val="24"/>
        </w:rPr>
        <w:t>la</w:t>
      </w:r>
      <w:r w:rsidR="00AC400D">
        <w:rPr>
          <w:sz w:val="24"/>
        </w:rPr>
        <w:t xml:space="preserve"> véritable religion. (</w:t>
      </w:r>
      <w:r w:rsidR="00CC11CA">
        <w:rPr>
          <w:sz w:val="24"/>
        </w:rPr>
        <w:t>v</w:t>
      </w:r>
      <w:r w:rsidR="00845E7E">
        <w:rPr>
          <w:sz w:val="24"/>
        </w:rPr>
        <w:t>oir Jérémie 5:1</w:t>
      </w:r>
      <w:r w:rsidR="00845E7E">
        <w:rPr>
          <w:sz w:val="24"/>
        </w:rPr>
        <w:noBreakHyphen/>
      </w:r>
      <w:r w:rsidR="009637AE" w:rsidRPr="009637AE">
        <w:rPr>
          <w:sz w:val="24"/>
        </w:rPr>
        <w:t>5;</w:t>
      </w:r>
      <w:r w:rsidR="009637AE" w:rsidRPr="009637AE">
        <w:rPr>
          <w:spacing w:val="-14"/>
          <w:sz w:val="24"/>
        </w:rPr>
        <w:t xml:space="preserve"> </w:t>
      </w:r>
      <w:r w:rsidR="009637AE" w:rsidRPr="009637AE">
        <w:rPr>
          <w:sz w:val="24"/>
        </w:rPr>
        <w:t>7:1-11)</w:t>
      </w:r>
    </w:p>
    <w:p w:rsidR="009F498D" w:rsidRPr="009637AE" w:rsidRDefault="00AC400D">
      <w:pPr>
        <w:pStyle w:val="ListParagraph"/>
        <w:numPr>
          <w:ilvl w:val="0"/>
          <w:numId w:val="1"/>
        </w:numPr>
        <w:tabs>
          <w:tab w:val="left" w:pos="839"/>
          <w:tab w:val="left" w:pos="840"/>
        </w:tabs>
        <w:spacing w:before="40"/>
        <w:rPr>
          <w:sz w:val="24"/>
        </w:rPr>
      </w:pPr>
      <w:r>
        <w:rPr>
          <w:sz w:val="24"/>
        </w:rPr>
        <w:t xml:space="preserve">Il </w:t>
      </w:r>
      <w:r w:rsidR="005074B1">
        <w:rPr>
          <w:sz w:val="24"/>
        </w:rPr>
        <w:t>préconisait</w:t>
      </w:r>
      <w:r>
        <w:rPr>
          <w:sz w:val="24"/>
        </w:rPr>
        <w:t xml:space="preserve"> une véritable spiritualité (condition du cœur) plutôt que la pratique religieuse.</w:t>
      </w:r>
    </w:p>
    <w:p w:rsidR="009F498D" w:rsidRPr="009637AE" w:rsidRDefault="009F498D">
      <w:pPr>
        <w:pStyle w:val="BodyText"/>
        <w:spacing w:before="2"/>
        <w:rPr>
          <w:sz w:val="31"/>
        </w:rPr>
      </w:pPr>
    </w:p>
    <w:p w:rsidR="009F498D" w:rsidRPr="009637AE" w:rsidRDefault="009637AE">
      <w:pPr>
        <w:pStyle w:val="BodyText"/>
        <w:spacing w:line="276" w:lineRule="auto"/>
        <w:ind w:left="120"/>
      </w:pPr>
      <w:r w:rsidRPr="009637AE">
        <w:t>J</w:t>
      </w:r>
      <w:r w:rsidR="00750DE8">
        <w:t>é</w:t>
      </w:r>
      <w:r w:rsidRPr="009637AE">
        <w:t>r</w:t>
      </w:r>
      <w:r w:rsidR="00750DE8">
        <w:t>é</w:t>
      </w:r>
      <w:r w:rsidRPr="009637AE">
        <w:t>mi</w:t>
      </w:r>
      <w:r w:rsidR="00750DE8">
        <w:t>e </w:t>
      </w:r>
      <w:r w:rsidRPr="009637AE">
        <w:t xml:space="preserve">22 – </w:t>
      </w:r>
      <w:r w:rsidR="00750DE8">
        <w:t xml:space="preserve">Jérémie s’adresse directement au roi de Juda </w:t>
      </w:r>
      <w:r w:rsidR="00845E7E">
        <w:t xml:space="preserve">de l’époque </w:t>
      </w:r>
      <w:r w:rsidR="00750DE8">
        <w:t>(22:1), Joa</w:t>
      </w:r>
      <w:r w:rsidR="00CC11CA">
        <w:t>qu</w:t>
      </w:r>
      <w:r w:rsidR="00750DE8">
        <w:t>i</w:t>
      </w:r>
      <w:r w:rsidR="00CC11CA">
        <w:t>m</w:t>
      </w:r>
      <w:r w:rsidR="00750DE8">
        <w:t>, qui était reconnu pour être injuste et opprim</w:t>
      </w:r>
      <w:r w:rsidR="00845E7E">
        <w:t>er</w:t>
      </w:r>
      <w:r w:rsidR="00750DE8">
        <w:t xml:space="preserve"> les faibles </w:t>
      </w:r>
      <w:r w:rsidRPr="009637AE">
        <w:t>(22:3,4).</w:t>
      </w:r>
    </w:p>
    <w:p w:rsidR="009F498D" w:rsidRPr="009637AE" w:rsidRDefault="009F498D">
      <w:pPr>
        <w:pStyle w:val="BodyText"/>
        <w:spacing w:before="8"/>
        <w:rPr>
          <w:sz w:val="27"/>
        </w:rPr>
      </w:pPr>
    </w:p>
    <w:p w:rsidR="009F498D" w:rsidRPr="009637AE" w:rsidRDefault="00CC11CA">
      <w:pPr>
        <w:pStyle w:val="BodyText"/>
        <w:spacing w:line="276" w:lineRule="auto"/>
        <w:ind w:left="120" w:right="215"/>
      </w:pPr>
      <w:r>
        <w:t>Comment décri</w:t>
      </w:r>
      <w:r w:rsidR="00845E7E">
        <w:t>ri</w:t>
      </w:r>
      <w:r>
        <w:t>ez-vous ce qui se passe dans le verset 13?</w:t>
      </w:r>
      <w:r w:rsidR="009637AE" w:rsidRPr="009637AE">
        <w:t xml:space="preserve"> </w:t>
      </w:r>
      <w:r>
        <w:t>Comment l’injustice et l</w:t>
      </w:r>
      <w:r w:rsidR="00845E7E">
        <w:t>e</w:t>
      </w:r>
      <w:r>
        <w:t xml:space="preserve"> luxe peuvent-ils </w:t>
      </w:r>
      <w:r w:rsidR="00845E7E">
        <w:t>coexister</w:t>
      </w:r>
      <w:r>
        <w:t>? (</w:t>
      </w:r>
      <w:r w:rsidR="00845E7E">
        <w:t xml:space="preserve">Lire le passage </w:t>
      </w:r>
      <w:r>
        <w:t xml:space="preserve">2 Rois </w:t>
      </w:r>
      <w:r w:rsidR="009637AE" w:rsidRPr="009637AE">
        <w:t xml:space="preserve">23:34-35 </w:t>
      </w:r>
      <w:r w:rsidR="00CF05EC">
        <w:t xml:space="preserve">et le comparer à </w:t>
      </w:r>
      <w:r w:rsidR="009637AE" w:rsidRPr="009637AE">
        <w:t>L</w:t>
      </w:r>
      <w:r w:rsidR="00CF05EC">
        <w:t>é</w:t>
      </w:r>
      <w:r w:rsidR="009637AE" w:rsidRPr="009637AE">
        <w:t>v</w:t>
      </w:r>
      <w:r w:rsidR="00CF05EC">
        <w:t>itique</w:t>
      </w:r>
      <w:r w:rsidR="009637AE" w:rsidRPr="009637AE">
        <w:t xml:space="preserve"> 19:13. </w:t>
      </w:r>
      <w:r w:rsidR="00CF05EC">
        <w:lastRenderedPageBreak/>
        <w:t>Quelle loi a été enfreinte</w:t>
      </w:r>
      <w:r w:rsidR="009637AE" w:rsidRPr="009637AE">
        <w:t>?)</w:t>
      </w:r>
    </w:p>
    <w:p w:rsidR="009F498D" w:rsidRPr="009637AE" w:rsidRDefault="00BF47D5">
      <w:pPr>
        <w:pStyle w:val="ListParagraph"/>
        <w:numPr>
          <w:ilvl w:val="0"/>
          <w:numId w:val="1"/>
        </w:numPr>
        <w:tabs>
          <w:tab w:val="left" w:pos="839"/>
          <w:tab w:val="left" w:pos="840"/>
        </w:tabs>
        <w:rPr>
          <w:sz w:val="24"/>
        </w:rPr>
      </w:pPr>
      <w:r>
        <w:rPr>
          <w:sz w:val="24"/>
        </w:rPr>
        <w:t>Sans porter de jugement, quels mots utiliseriez-vous pour décrire Joaquim</w:t>
      </w:r>
      <w:r w:rsidR="009637AE" w:rsidRPr="009637AE">
        <w:rPr>
          <w:sz w:val="24"/>
        </w:rPr>
        <w:t>?</w:t>
      </w:r>
    </w:p>
    <w:p w:rsidR="009F498D" w:rsidRPr="009637AE" w:rsidRDefault="004D4B9F">
      <w:pPr>
        <w:pStyle w:val="ListParagraph"/>
        <w:numPr>
          <w:ilvl w:val="0"/>
          <w:numId w:val="1"/>
        </w:numPr>
        <w:tabs>
          <w:tab w:val="left" w:pos="839"/>
          <w:tab w:val="left" w:pos="840"/>
        </w:tabs>
        <w:spacing w:before="40"/>
        <w:rPr>
          <w:sz w:val="24"/>
        </w:rPr>
      </w:pPr>
      <w:r>
        <w:rPr>
          <w:sz w:val="24"/>
        </w:rPr>
        <w:t xml:space="preserve">Qu’est-ce qui </w:t>
      </w:r>
      <w:r w:rsidR="00845E7E">
        <w:rPr>
          <w:sz w:val="24"/>
        </w:rPr>
        <w:t xml:space="preserve">était </w:t>
      </w:r>
      <w:r w:rsidR="00103833">
        <w:rPr>
          <w:sz w:val="24"/>
        </w:rPr>
        <w:t xml:space="preserve">faussement </w:t>
      </w:r>
      <w:r>
        <w:rPr>
          <w:sz w:val="24"/>
        </w:rPr>
        <w:t>interprété comme les symboles d’un vrai roi?</w:t>
      </w:r>
      <w:r w:rsidR="009637AE" w:rsidRPr="009637AE">
        <w:rPr>
          <w:sz w:val="24"/>
        </w:rPr>
        <w:t xml:space="preserve"> (v</w:t>
      </w:r>
      <w:r>
        <w:rPr>
          <w:sz w:val="24"/>
        </w:rPr>
        <w:t>ersets</w:t>
      </w:r>
      <w:r w:rsidR="002A1105">
        <w:rPr>
          <w:sz w:val="24"/>
        </w:rPr>
        <w:t> </w:t>
      </w:r>
      <w:r w:rsidR="009637AE" w:rsidRPr="009637AE">
        <w:rPr>
          <w:sz w:val="24"/>
        </w:rPr>
        <w:t>14</w:t>
      </w:r>
      <w:r>
        <w:rPr>
          <w:sz w:val="24"/>
        </w:rPr>
        <w:t xml:space="preserve"> et </w:t>
      </w:r>
      <w:r w:rsidR="009637AE" w:rsidRPr="009637AE">
        <w:rPr>
          <w:sz w:val="24"/>
        </w:rPr>
        <w:t>15)</w:t>
      </w:r>
    </w:p>
    <w:p w:rsidR="009F498D" w:rsidRPr="009637AE" w:rsidRDefault="004D4B9F">
      <w:pPr>
        <w:pStyle w:val="ListParagraph"/>
        <w:numPr>
          <w:ilvl w:val="0"/>
          <w:numId w:val="1"/>
        </w:numPr>
        <w:tabs>
          <w:tab w:val="left" w:pos="839"/>
          <w:tab w:val="left" w:pos="840"/>
        </w:tabs>
        <w:spacing w:before="40"/>
        <w:rPr>
          <w:sz w:val="24"/>
        </w:rPr>
      </w:pPr>
      <w:r>
        <w:rPr>
          <w:sz w:val="24"/>
        </w:rPr>
        <w:t>Quels sont les véritables attributs d’une existence empreinte de spiritualité? (verset 16)</w:t>
      </w:r>
    </w:p>
    <w:p w:rsidR="009F498D" w:rsidRPr="009637AE" w:rsidRDefault="004D4B9F">
      <w:pPr>
        <w:pStyle w:val="ListParagraph"/>
        <w:numPr>
          <w:ilvl w:val="0"/>
          <w:numId w:val="1"/>
        </w:numPr>
        <w:tabs>
          <w:tab w:val="left" w:pos="839"/>
          <w:tab w:val="left" w:pos="840"/>
        </w:tabs>
        <w:spacing w:before="40"/>
        <w:rPr>
          <w:sz w:val="24"/>
        </w:rPr>
      </w:pPr>
      <w:r>
        <w:rPr>
          <w:sz w:val="24"/>
        </w:rPr>
        <w:t>Quel était le principal message de Jérémie dans ce passage?</w:t>
      </w:r>
    </w:p>
    <w:p w:rsidR="009F498D" w:rsidRPr="009637AE" w:rsidRDefault="009F498D">
      <w:pPr>
        <w:pStyle w:val="BodyText"/>
        <w:spacing w:before="3"/>
        <w:rPr>
          <w:sz w:val="31"/>
        </w:rPr>
      </w:pPr>
    </w:p>
    <w:p w:rsidR="009F498D" w:rsidRPr="009637AE" w:rsidRDefault="00756425">
      <w:pPr>
        <w:pStyle w:val="Heading2"/>
        <w:ind w:left="119"/>
        <w:jc w:val="both"/>
      </w:pPr>
      <w:r>
        <w:t>MISE EN PRATIQUE</w:t>
      </w:r>
    </w:p>
    <w:p w:rsidR="009F498D" w:rsidRPr="009637AE" w:rsidRDefault="00756425" w:rsidP="00A40CFD">
      <w:pPr>
        <w:pStyle w:val="ListParagraph"/>
        <w:numPr>
          <w:ilvl w:val="0"/>
          <w:numId w:val="1"/>
        </w:numPr>
        <w:tabs>
          <w:tab w:val="left" w:pos="839"/>
          <w:tab w:val="left" w:pos="840"/>
        </w:tabs>
        <w:spacing w:before="40"/>
        <w:ind w:left="839" w:hanging="357"/>
        <w:rPr>
          <w:sz w:val="20"/>
        </w:rPr>
      </w:pPr>
      <w:r>
        <w:rPr>
          <w:sz w:val="24"/>
        </w:rPr>
        <w:t>Quel</w:t>
      </w:r>
      <w:r w:rsidR="00D561E0">
        <w:rPr>
          <w:sz w:val="24"/>
        </w:rPr>
        <w:t>le</w:t>
      </w:r>
      <w:r>
        <w:rPr>
          <w:sz w:val="24"/>
        </w:rPr>
        <w:t xml:space="preserve">s leçons puis-je tirer </w:t>
      </w:r>
      <w:r w:rsidR="00845E7E">
        <w:rPr>
          <w:sz w:val="24"/>
        </w:rPr>
        <w:t>de ce passage</w:t>
      </w:r>
      <w:r w:rsidR="009637AE" w:rsidRPr="00BF47D5">
        <w:rPr>
          <w:sz w:val="24"/>
        </w:rPr>
        <w:t>?</w:t>
      </w:r>
      <w:r w:rsidR="00BF47D5" w:rsidRPr="00BF47D5">
        <w:rPr>
          <w:sz w:val="24"/>
        </w:rPr>
        <w:t xml:space="preserve"> </w:t>
      </w:r>
    </w:p>
    <w:p w:rsidR="009F498D" w:rsidRPr="009637AE" w:rsidRDefault="00616247" w:rsidP="00A40CFD">
      <w:pPr>
        <w:pStyle w:val="ListParagraph"/>
        <w:numPr>
          <w:ilvl w:val="0"/>
          <w:numId w:val="1"/>
        </w:numPr>
        <w:tabs>
          <w:tab w:val="left" w:pos="819"/>
          <w:tab w:val="left" w:pos="820"/>
        </w:tabs>
        <w:spacing w:before="40" w:line="276" w:lineRule="auto"/>
        <w:ind w:left="816" w:right="45" w:hanging="357"/>
        <w:rPr>
          <w:sz w:val="24"/>
        </w:rPr>
      </w:pPr>
      <w:r>
        <w:rPr>
          <w:sz w:val="24"/>
        </w:rPr>
        <w:t>D</w:t>
      </w:r>
      <w:r w:rsidR="00845E7E">
        <w:rPr>
          <w:sz w:val="24"/>
        </w:rPr>
        <w:t xml:space="preserve">onnez des exemples où </w:t>
      </w:r>
      <w:r w:rsidR="00D561E0">
        <w:rPr>
          <w:sz w:val="24"/>
        </w:rPr>
        <w:t xml:space="preserve">l’injustice et le luxe </w:t>
      </w:r>
      <w:r w:rsidR="00845E7E">
        <w:rPr>
          <w:sz w:val="24"/>
        </w:rPr>
        <w:t xml:space="preserve">coexistent dans votre </w:t>
      </w:r>
      <w:r w:rsidR="00F02683">
        <w:rPr>
          <w:sz w:val="24"/>
        </w:rPr>
        <w:t>milieu</w:t>
      </w:r>
      <w:r w:rsidR="00A701BA">
        <w:rPr>
          <w:sz w:val="24"/>
        </w:rPr>
        <w:t>.</w:t>
      </w:r>
      <w:r w:rsidR="00D561E0">
        <w:rPr>
          <w:sz w:val="24"/>
        </w:rPr>
        <w:t xml:space="preserve"> </w:t>
      </w:r>
      <w:r w:rsidR="009637AE" w:rsidRPr="009637AE">
        <w:rPr>
          <w:sz w:val="24"/>
        </w:rPr>
        <w:t>(</w:t>
      </w:r>
      <w:r w:rsidR="00D561E0">
        <w:rPr>
          <w:sz w:val="24"/>
        </w:rPr>
        <w:t>Remarque </w:t>
      </w:r>
      <w:r w:rsidR="009637AE" w:rsidRPr="009637AE">
        <w:rPr>
          <w:sz w:val="24"/>
        </w:rPr>
        <w:t xml:space="preserve">: </w:t>
      </w:r>
      <w:r w:rsidR="00FB3DC4">
        <w:rPr>
          <w:sz w:val="24"/>
        </w:rPr>
        <w:t xml:space="preserve">évitez </w:t>
      </w:r>
      <w:r w:rsidR="006C204A">
        <w:rPr>
          <w:sz w:val="24"/>
        </w:rPr>
        <w:t xml:space="preserve">de </w:t>
      </w:r>
      <w:r w:rsidR="00FB3DC4">
        <w:rPr>
          <w:sz w:val="24"/>
        </w:rPr>
        <w:t>donner des exemples à grande échelle</w:t>
      </w:r>
      <w:r w:rsidR="006C204A">
        <w:rPr>
          <w:sz w:val="24"/>
        </w:rPr>
        <w:t xml:space="preserve">. </w:t>
      </w:r>
      <w:r>
        <w:rPr>
          <w:sz w:val="24"/>
        </w:rPr>
        <w:t xml:space="preserve">Pensez </w:t>
      </w:r>
      <w:r w:rsidR="006C204A">
        <w:rPr>
          <w:sz w:val="24"/>
        </w:rPr>
        <w:t xml:space="preserve">à des </w:t>
      </w:r>
      <w:r w:rsidR="00FB3DC4">
        <w:rPr>
          <w:sz w:val="24"/>
        </w:rPr>
        <w:t>situations</w:t>
      </w:r>
      <w:r w:rsidR="006C204A">
        <w:rPr>
          <w:sz w:val="24"/>
        </w:rPr>
        <w:t xml:space="preserve"> personnel</w:t>
      </w:r>
      <w:r w:rsidR="00FB3DC4">
        <w:rPr>
          <w:sz w:val="24"/>
        </w:rPr>
        <w:t>le</w:t>
      </w:r>
      <w:r w:rsidR="006C204A">
        <w:rPr>
          <w:sz w:val="24"/>
        </w:rPr>
        <w:t xml:space="preserve">s ou </w:t>
      </w:r>
      <w:r w:rsidR="00FB3DC4">
        <w:rPr>
          <w:sz w:val="24"/>
        </w:rPr>
        <w:t>locales</w:t>
      </w:r>
      <w:r w:rsidR="006C204A">
        <w:rPr>
          <w:sz w:val="24"/>
        </w:rPr>
        <w:t>.</w:t>
      </w:r>
      <w:r w:rsidR="009637AE" w:rsidRPr="009637AE">
        <w:rPr>
          <w:sz w:val="24"/>
        </w:rPr>
        <w:t>)</w:t>
      </w:r>
    </w:p>
    <w:p w:rsidR="009F498D" w:rsidRPr="009637AE" w:rsidRDefault="00616247" w:rsidP="00A40CFD">
      <w:pPr>
        <w:pStyle w:val="ListParagraph"/>
        <w:numPr>
          <w:ilvl w:val="0"/>
          <w:numId w:val="1"/>
        </w:numPr>
        <w:tabs>
          <w:tab w:val="left" w:pos="819"/>
          <w:tab w:val="left" w:pos="820"/>
        </w:tabs>
        <w:spacing w:before="40" w:line="273" w:lineRule="auto"/>
        <w:ind w:left="820" w:right="381"/>
        <w:rPr>
          <w:sz w:val="24"/>
        </w:rPr>
      </w:pPr>
      <w:r>
        <w:rPr>
          <w:sz w:val="24"/>
        </w:rPr>
        <w:t xml:space="preserve">Est-ce que l’injustice et le luxe </w:t>
      </w:r>
      <w:r w:rsidR="00FB3DC4">
        <w:rPr>
          <w:sz w:val="24"/>
        </w:rPr>
        <w:t>coexistent</w:t>
      </w:r>
      <w:r>
        <w:rPr>
          <w:sz w:val="24"/>
        </w:rPr>
        <w:t xml:space="preserve"> dans </w:t>
      </w:r>
      <w:r w:rsidR="005074B1">
        <w:rPr>
          <w:sz w:val="24"/>
        </w:rPr>
        <w:t>la congrégation</w:t>
      </w:r>
      <w:r>
        <w:rPr>
          <w:sz w:val="24"/>
        </w:rPr>
        <w:t xml:space="preserve">? Si c’est le cas, n’hésitez pas à donner des exemples. </w:t>
      </w:r>
    </w:p>
    <w:p w:rsidR="009F498D" w:rsidRPr="009637AE" w:rsidRDefault="009637AE">
      <w:pPr>
        <w:pStyle w:val="BodyText"/>
        <w:spacing w:before="4" w:line="256" w:lineRule="auto"/>
        <w:ind w:left="1539" w:right="208" w:hanging="360"/>
      </w:pPr>
      <w:proofErr w:type="gramStart"/>
      <w:r w:rsidRPr="009637AE">
        <w:rPr>
          <w:rFonts w:ascii="Courier New"/>
        </w:rPr>
        <w:t>o</w:t>
      </w:r>
      <w:proofErr w:type="gramEnd"/>
      <w:r w:rsidRPr="009637AE">
        <w:rPr>
          <w:rFonts w:ascii="Courier New"/>
        </w:rPr>
        <w:t xml:space="preserve"> </w:t>
      </w:r>
      <w:r w:rsidR="00616247">
        <w:t xml:space="preserve">Quelles mesures puis-je prendre et quelles mesures </w:t>
      </w:r>
      <w:r w:rsidR="005074B1">
        <w:t>la congrégation</w:t>
      </w:r>
      <w:r w:rsidR="00616247">
        <w:t xml:space="preserve"> (en y incluant le groupe d’étude de la Bible) peut-elle prendre pour changer les choses?</w:t>
      </w:r>
    </w:p>
    <w:p w:rsidR="009F498D" w:rsidRPr="009637AE" w:rsidRDefault="009F498D">
      <w:pPr>
        <w:pStyle w:val="BodyText"/>
        <w:rPr>
          <w:sz w:val="26"/>
        </w:rPr>
      </w:pPr>
    </w:p>
    <w:p w:rsidR="009F498D" w:rsidRPr="009637AE" w:rsidRDefault="009F498D">
      <w:pPr>
        <w:pStyle w:val="BodyText"/>
        <w:spacing w:before="3"/>
        <w:rPr>
          <w:sz w:val="31"/>
        </w:rPr>
      </w:pPr>
    </w:p>
    <w:p w:rsidR="009F498D" w:rsidRPr="009637AE" w:rsidRDefault="00D544C5">
      <w:pPr>
        <w:pStyle w:val="Heading2"/>
        <w:numPr>
          <w:ilvl w:val="0"/>
          <w:numId w:val="10"/>
        </w:numPr>
        <w:tabs>
          <w:tab w:val="left" w:pos="819"/>
          <w:tab w:val="left" w:pos="820"/>
        </w:tabs>
        <w:spacing w:before="1"/>
      </w:pPr>
      <w:r>
        <w:t xml:space="preserve">La </w:t>
      </w:r>
      <w:r w:rsidR="003C56AF">
        <w:t>véritable</w:t>
      </w:r>
      <w:r>
        <w:t xml:space="preserve"> religion – </w:t>
      </w:r>
      <w:r w:rsidR="009637AE" w:rsidRPr="009637AE">
        <w:t>J</w:t>
      </w:r>
      <w:r>
        <w:t>É</w:t>
      </w:r>
      <w:r w:rsidR="009637AE" w:rsidRPr="009637AE">
        <w:t>SUS</w:t>
      </w:r>
    </w:p>
    <w:p w:rsidR="009F498D" w:rsidRPr="009637AE" w:rsidRDefault="009F498D">
      <w:pPr>
        <w:pStyle w:val="BodyText"/>
        <w:rPr>
          <w:b/>
          <w:sz w:val="31"/>
        </w:rPr>
      </w:pPr>
    </w:p>
    <w:p w:rsidR="009F498D" w:rsidRPr="009637AE" w:rsidRDefault="00D544C5">
      <w:pPr>
        <w:pStyle w:val="BodyText"/>
        <w:spacing w:line="276" w:lineRule="auto"/>
        <w:ind w:left="100" w:right="208"/>
      </w:pPr>
      <w:r>
        <w:t xml:space="preserve">Courte réflexion : avant de plonger dans l’étude de la Bible, prenez en considération l’énoncé ci-après. Réfléchissez-y pendant quelques </w:t>
      </w:r>
      <w:r w:rsidR="00A701BA">
        <w:t>minutes</w:t>
      </w:r>
      <w:r>
        <w:t>, puis partage</w:t>
      </w:r>
      <w:r w:rsidR="00A701BA">
        <w:t>z</w:t>
      </w:r>
      <w:r>
        <w:t xml:space="preserve"> </w:t>
      </w:r>
      <w:r w:rsidR="00495109">
        <w:t>vos réflexions</w:t>
      </w:r>
      <w:r>
        <w:t xml:space="preserve">. </w:t>
      </w:r>
      <w:r w:rsidR="00280511">
        <w:t>Qu’est-ce qui vous frapp</w:t>
      </w:r>
      <w:r w:rsidR="00FB3DC4">
        <w:t>e</w:t>
      </w:r>
      <w:r w:rsidR="00280511">
        <w:t>?</w:t>
      </w:r>
      <w:r w:rsidR="009637AE" w:rsidRPr="009637AE">
        <w:t xml:space="preserve"> </w:t>
      </w:r>
      <w:r w:rsidR="00FB3DC4">
        <w:t xml:space="preserve">Quelles </w:t>
      </w:r>
      <w:r w:rsidR="00103833">
        <w:t>opinions les membres du groupe ont-ils en commun</w:t>
      </w:r>
      <w:r w:rsidR="00280511">
        <w:t>? Est-ce qu’il y a des questions?</w:t>
      </w:r>
    </w:p>
    <w:p w:rsidR="009F498D" w:rsidRPr="009637AE" w:rsidRDefault="009F498D">
      <w:pPr>
        <w:pStyle w:val="BodyText"/>
        <w:spacing w:before="9"/>
        <w:rPr>
          <w:sz w:val="27"/>
        </w:rPr>
      </w:pPr>
    </w:p>
    <w:p w:rsidR="009F498D" w:rsidRPr="009637AE" w:rsidRDefault="00495109">
      <w:pPr>
        <w:spacing w:line="276" w:lineRule="auto"/>
        <w:ind w:left="100" w:right="254"/>
        <w:rPr>
          <w:i/>
          <w:sz w:val="24"/>
        </w:rPr>
      </w:pPr>
      <w:r>
        <w:rPr>
          <w:i/>
          <w:sz w:val="24"/>
        </w:rPr>
        <w:t>« </w:t>
      </w:r>
      <w:r w:rsidR="0099005C" w:rsidRPr="0099005C">
        <w:rPr>
          <w:i/>
          <w:sz w:val="24"/>
        </w:rPr>
        <w:t>La mission de Jésus peut être définie par une vision simple comprenant deux dimensions. Son espoir pour une humanité restaurée envisage un état de bien</w:t>
      </w:r>
      <w:r w:rsidR="00FB3DC4">
        <w:rPr>
          <w:i/>
          <w:sz w:val="24"/>
        </w:rPr>
        <w:t>-</w:t>
      </w:r>
      <w:r w:rsidR="0099005C" w:rsidRPr="0099005C">
        <w:rPr>
          <w:i/>
          <w:sz w:val="24"/>
        </w:rPr>
        <w:t xml:space="preserve">être pour ceux qui sont spirituellement pauvres et ceux qui sont socialement pauvres. Vivant parmi eux, la justice et la droiture marquent les jours et les nuits de Jésus. La vie de Jésus est droite et il rectifie celle des autres. Selon les principes de Jésus, aimer, c’est être juste. </w:t>
      </w:r>
      <w:r w:rsidR="00FB3DC4">
        <w:rPr>
          <w:i/>
          <w:sz w:val="24"/>
        </w:rPr>
        <w:t>Ê</w:t>
      </w:r>
      <w:r w:rsidR="0099005C" w:rsidRPr="0099005C">
        <w:rPr>
          <w:i/>
          <w:sz w:val="24"/>
        </w:rPr>
        <w:t>tre juste, c’est aimer. Et si nous prétendons suivre Jésus, nous sommes des disciples de la justice. La mission de Jésus sur la terre à son époque est notre mission sur la terre à notre époque.</w:t>
      </w:r>
      <w:r w:rsidR="0099005C">
        <w:rPr>
          <w:i/>
          <w:sz w:val="24"/>
        </w:rPr>
        <w:t> »</w:t>
      </w:r>
    </w:p>
    <w:p w:rsidR="00495109" w:rsidRDefault="009637AE" w:rsidP="00495109">
      <w:pPr>
        <w:pStyle w:val="BodyText"/>
        <w:ind w:left="102" w:right="913"/>
      </w:pPr>
      <w:r w:rsidRPr="0099005C">
        <w:rPr>
          <w:i/>
        </w:rPr>
        <w:t>J</w:t>
      </w:r>
      <w:r w:rsidR="0099005C" w:rsidRPr="0099005C">
        <w:rPr>
          <w:i/>
        </w:rPr>
        <w:t>é</w:t>
      </w:r>
      <w:r w:rsidRPr="0099005C">
        <w:rPr>
          <w:i/>
        </w:rPr>
        <w:t xml:space="preserve">sus </w:t>
      </w:r>
      <w:r w:rsidR="0099005C" w:rsidRPr="0099005C">
        <w:rPr>
          <w:i/>
        </w:rPr>
        <w:t>et la justice</w:t>
      </w:r>
      <w:r w:rsidR="0099005C">
        <w:t xml:space="preserve">, publié par la Commission internationale </w:t>
      </w:r>
      <w:r w:rsidR="00F30468">
        <w:t>pour la justice sociale, New </w:t>
      </w:r>
      <w:r w:rsidR="0099005C">
        <w:t>York</w:t>
      </w:r>
      <w:r w:rsidRPr="009637AE">
        <w:t xml:space="preserve"> </w:t>
      </w:r>
    </w:p>
    <w:p w:rsidR="00495109" w:rsidRDefault="00495109" w:rsidP="00495109">
      <w:pPr>
        <w:pStyle w:val="BodyText"/>
        <w:ind w:left="102" w:right="913"/>
      </w:pPr>
    </w:p>
    <w:p w:rsidR="009F498D" w:rsidRPr="009637AE" w:rsidRDefault="00F30468">
      <w:pPr>
        <w:pStyle w:val="BodyText"/>
        <w:spacing w:line="552" w:lineRule="auto"/>
        <w:ind w:left="100" w:right="914"/>
        <w:rPr>
          <w:b/>
        </w:rPr>
      </w:pPr>
      <w:r>
        <w:t xml:space="preserve">Après votre discussion, lisez </w:t>
      </w:r>
      <w:r w:rsidR="009637AE" w:rsidRPr="009637AE">
        <w:rPr>
          <w:b/>
        </w:rPr>
        <w:t>Matth</w:t>
      </w:r>
      <w:r>
        <w:rPr>
          <w:b/>
        </w:rPr>
        <w:t>ieu</w:t>
      </w:r>
      <w:r w:rsidR="009637AE" w:rsidRPr="009637AE">
        <w:rPr>
          <w:b/>
        </w:rPr>
        <w:t xml:space="preserve"> 25:34-40.</w:t>
      </w:r>
    </w:p>
    <w:p w:rsidR="009F498D" w:rsidRPr="009637AE" w:rsidRDefault="009637AE">
      <w:pPr>
        <w:pStyle w:val="Heading2"/>
        <w:spacing w:before="16"/>
        <w:ind w:left="100"/>
      </w:pPr>
      <w:r w:rsidRPr="009637AE">
        <w:t>OBSERVATION</w:t>
      </w:r>
    </w:p>
    <w:p w:rsidR="009F498D" w:rsidRPr="009637AE" w:rsidRDefault="005E2747">
      <w:pPr>
        <w:pStyle w:val="BodyText"/>
        <w:spacing w:before="39" w:line="276" w:lineRule="auto"/>
        <w:ind w:left="100" w:right="495"/>
      </w:pPr>
      <w:r>
        <w:t xml:space="preserve">Comme précédemment, commencez en </w:t>
      </w:r>
      <w:r w:rsidR="00FB3DC4">
        <w:t xml:space="preserve">débroussaillant </w:t>
      </w:r>
      <w:r>
        <w:t>ces versets. Cel</w:t>
      </w:r>
      <w:r w:rsidR="00FB3DC4">
        <w:t>a</w:t>
      </w:r>
      <w:r>
        <w:t xml:space="preserve"> peut paraître </w:t>
      </w:r>
      <w:r w:rsidR="00FB3DC4">
        <w:t>rudimentaire</w:t>
      </w:r>
      <w:r>
        <w:t xml:space="preserve">, mais c’est un bon point de départ. </w:t>
      </w:r>
      <w:r w:rsidR="00E97CEF">
        <w:t xml:space="preserve">Quels sont les mots ou expressions que </w:t>
      </w:r>
      <w:r w:rsidR="00E97CEF">
        <w:lastRenderedPageBreak/>
        <w:t>tous comprennent? Utilisez différentes bibles pour avoir un regard neuf</w:t>
      </w:r>
      <w:r w:rsidR="009637AE" w:rsidRPr="009637AE">
        <w:t xml:space="preserve">. </w:t>
      </w:r>
      <w:r w:rsidR="00E97CEF">
        <w:t>Est-ce que l’utilisation d’un vocabulaire plus contemporain améliore la compréhension de ce passage?</w:t>
      </w:r>
    </w:p>
    <w:p w:rsidR="009F498D" w:rsidRPr="009637AE" w:rsidRDefault="009F498D">
      <w:pPr>
        <w:pStyle w:val="BodyText"/>
        <w:spacing w:before="10"/>
        <w:rPr>
          <w:sz w:val="27"/>
        </w:rPr>
      </w:pPr>
    </w:p>
    <w:p w:rsidR="009F498D" w:rsidRPr="009637AE" w:rsidRDefault="009637AE">
      <w:pPr>
        <w:pStyle w:val="Heading2"/>
        <w:ind w:left="100"/>
      </w:pPr>
      <w:r w:rsidRPr="009637AE">
        <w:t>INTERPR</w:t>
      </w:r>
      <w:r w:rsidR="001627BE">
        <w:t>É</w:t>
      </w:r>
      <w:r w:rsidRPr="009637AE">
        <w:t>TATION</w:t>
      </w:r>
    </w:p>
    <w:p w:rsidR="009F498D" w:rsidRPr="009637AE" w:rsidRDefault="001627BE" w:rsidP="00373CE5">
      <w:pPr>
        <w:pStyle w:val="ListParagraph"/>
        <w:numPr>
          <w:ilvl w:val="1"/>
          <w:numId w:val="15"/>
        </w:numPr>
        <w:tabs>
          <w:tab w:val="left" w:pos="819"/>
          <w:tab w:val="left" w:pos="820"/>
        </w:tabs>
        <w:spacing w:before="37"/>
        <w:rPr>
          <w:rFonts w:ascii="Symbol" w:hAnsi="Symbol"/>
          <w:sz w:val="24"/>
        </w:rPr>
      </w:pPr>
      <w:r>
        <w:rPr>
          <w:sz w:val="24"/>
        </w:rPr>
        <w:t xml:space="preserve">Que savez-vous au sujet de la </w:t>
      </w:r>
      <w:r w:rsidR="007E5306">
        <w:rPr>
          <w:sz w:val="24"/>
        </w:rPr>
        <w:t xml:space="preserve">façon d’enseigner </w:t>
      </w:r>
      <w:r>
        <w:rPr>
          <w:sz w:val="24"/>
        </w:rPr>
        <w:t>de Jésus?</w:t>
      </w:r>
    </w:p>
    <w:p w:rsidR="009F498D" w:rsidRPr="009637AE" w:rsidRDefault="001627BE" w:rsidP="00373CE5">
      <w:pPr>
        <w:pStyle w:val="ListParagraph"/>
        <w:numPr>
          <w:ilvl w:val="1"/>
          <w:numId w:val="15"/>
        </w:numPr>
        <w:tabs>
          <w:tab w:val="left" w:pos="819"/>
          <w:tab w:val="left" w:pos="820"/>
        </w:tabs>
        <w:spacing w:before="40" w:line="273" w:lineRule="auto"/>
        <w:ind w:right="142"/>
        <w:rPr>
          <w:rFonts w:ascii="Symbol" w:hAnsi="Symbol"/>
          <w:sz w:val="24"/>
        </w:rPr>
      </w:pPr>
      <w:r>
        <w:rPr>
          <w:sz w:val="24"/>
        </w:rPr>
        <w:t xml:space="preserve">Pourquoi commence-t-il ce passage avec des « chèvres » et des « moutons »? (N’oubliez pas de </w:t>
      </w:r>
      <w:r w:rsidR="00A701BA">
        <w:rPr>
          <w:sz w:val="24"/>
        </w:rPr>
        <w:t xml:space="preserve">permettre </w:t>
      </w:r>
      <w:r>
        <w:rPr>
          <w:sz w:val="24"/>
        </w:rPr>
        <w:t xml:space="preserve">aux participants de partager </w:t>
      </w:r>
      <w:r w:rsidR="004D5382">
        <w:rPr>
          <w:sz w:val="24"/>
        </w:rPr>
        <w:t>leurs idées avant de fournir des explications.)</w:t>
      </w:r>
    </w:p>
    <w:p w:rsidR="009F498D" w:rsidRPr="009637AE" w:rsidRDefault="009A760A" w:rsidP="00632C7F">
      <w:pPr>
        <w:pStyle w:val="ListParagraph"/>
        <w:numPr>
          <w:ilvl w:val="2"/>
          <w:numId w:val="14"/>
        </w:numPr>
        <w:tabs>
          <w:tab w:val="left" w:pos="1540"/>
        </w:tabs>
        <w:spacing w:before="4" w:line="256" w:lineRule="auto"/>
        <w:ind w:right="312"/>
        <w:rPr>
          <w:sz w:val="24"/>
        </w:rPr>
      </w:pPr>
      <w:r>
        <w:rPr>
          <w:sz w:val="24"/>
        </w:rPr>
        <w:t>Remarque </w:t>
      </w:r>
      <w:r w:rsidR="009637AE" w:rsidRPr="009637AE">
        <w:rPr>
          <w:sz w:val="24"/>
        </w:rPr>
        <w:t xml:space="preserve">: </w:t>
      </w:r>
      <w:r w:rsidR="004A1DFB">
        <w:rPr>
          <w:sz w:val="24"/>
        </w:rPr>
        <w:t xml:space="preserve">pour plusieurs, ce passage est une parabole. Toutefois, les </w:t>
      </w:r>
      <w:r w:rsidR="005074B1">
        <w:rPr>
          <w:sz w:val="24"/>
        </w:rPr>
        <w:t>experts</w:t>
      </w:r>
      <w:r w:rsidR="00714CAD">
        <w:rPr>
          <w:sz w:val="24"/>
        </w:rPr>
        <w:t xml:space="preserve"> </w:t>
      </w:r>
      <w:r w:rsidR="00192209">
        <w:rPr>
          <w:sz w:val="24"/>
        </w:rPr>
        <w:t xml:space="preserve">sont en désaccord et certains se demandent </w:t>
      </w:r>
      <w:r w:rsidR="00714CAD">
        <w:rPr>
          <w:sz w:val="24"/>
        </w:rPr>
        <w:t xml:space="preserve">s’il </w:t>
      </w:r>
      <w:r w:rsidR="00192209">
        <w:rPr>
          <w:sz w:val="24"/>
        </w:rPr>
        <w:t xml:space="preserve">s’agit </w:t>
      </w:r>
      <w:r w:rsidR="00714CAD">
        <w:rPr>
          <w:sz w:val="24"/>
        </w:rPr>
        <w:t xml:space="preserve">réellement d’une parabole, et ce bien qu’il y ait des éléments d’une parabole. </w:t>
      </w:r>
    </w:p>
    <w:p w:rsidR="00632C7F" w:rsidRDefault="009637BB" w:rsidP="00632C7F">
      <w:pPr>
        <w:pStyle w:val="ListParagraph"/>
        <w:numPr>
          <w:ilvl w:val="2"/>
          <w:numId w:val="14"/>
        </w:numPr>
        <w:tabs>
          <w:tab w:val="left" w:pos="1540"/>
        </w:tabs>
        <w:spacing w:before="9" w:line="256" w:lineRule="auto"/>
        <w:ind w:right="170"/>
      </w:pPr>
      <w:r w:rsidRPr="00632C7F">
        <w:rPr>
          <w:sz w:val="24"/>
        </w:rPr>
        <w:t>Remarque </w:t>
      </w:r>
      <w:r w:rsidR="009637AE" w:rsidRPr="00632C7F">
        <w:rPr>
          <w:sz w:val="24"/>
        </w:rPr>
        <w:t xml:space="preserve">: </w:t>
      </w:r>
      <w:r w:rsidR="007E5306">
        <w:rPr>
          <w:sz w:val="24"/>
        </w:rPr>
        <w:t xml:space="preserve">à la campagne, il arrive souvent que l’on sépare les </w:t>
      </w:r>
      <w:r w:rsidRPr="00632C7F">
        <w:rPr>
          <w:sz w:val="24"/>
        </w:rPr>
        <w:t xml:space="preserve">« chèvres » et </w:t>
      </w:r>
      <w:r w:rsidR="007E5306">
        <w:rPr>
          <w:sz w:val="24"/>
        </w:rPr>
        <w:t>l</w:t>
      </w:r>
      <w:r w:rsidRPr="00632C7F">
        <w:rPr>
          <w:sz w:val="24"/>
        </w:rPr>
        <w:t>es « moutons »</w:t>
      </w:r>
      <w:r w:rsidR="007E5306">
        <w:rPr>
          <w:sz w:val="24"/>
        </w:rPr>
        <w:t xml:space="preserve"> </w:t>
      </w:r>
      <w:r w:rsidRPr="00632C7F">
        <w:rPr>
          <w:sz w:val="24"/>
        </w:rPr>
        <w:t>à la tombée de la nuit</w:t>
      </w:r>
      <w:r w:rsidR="007E5306">
        <w:rPr>
          <w:sz w:val="24"/>
        </w:rPr>
        <w:t>, car l</w:t>
      </w:r>
      <w:r w:rsidRPr="00632C7F">
        <w:rPr>
          <w:sz w:val="24"/>
        </w:rPr>
        <w:t xml:space="preserve">es moutons </w:t>
      </w:r>
      <w:r w:rsidR="007E5306">
        <w:rPr>
          <w:sz w:val="24"/>
        </w:rPr>
        <w:t xml:space="preserve">sont bien armés pour supporter le froid contrairement aux chèvres. </w:t>
      </w:r>
      <w:r w:rsidR="00632C7F" w:rsidRPr="00632C7F">
        <w:rPr>
          <w:sz w:val="24"/>
        </w:rPr>
        <w:t>De plus, Jésus fait souvent référence aux « moutons »</w:t>
      </w:r>
      <w:r w:rsidR="00A701BA">
        <w:rPr>
          <w:sz w:val="24"/>
        </w:rPr>
        <w:t>,</w:t>
      </w:r>
      <w:r w:rsidR="00632C7F" w:rsidRPr="00632C7F">
        <w:rPr>
          <w:sz w:val="24"/>
        </w:rPr>
        <w:t xml:space="preserve"> car ils ont un lien avec le b</w:t>
      </w:r>
      <w:r w:rsidR="00192209">
        <w:rPr>
          <w:sz w:val="24"/>
        </w:rPr>
        <w:t>erger. (L</w:t>
      </w:r>
      <w:r w:rsidR="00632C7F" w:rsidRPr="00632C7F">
        <w:rPr>
          <w:sz w:val="24"/>
        </w:rPr>
        <w:t>ire Jean 10</w:t>
      </w:r>
      <w:r w:rsidR="00192209">
        <w:rPr>
          <w:sz w:val="24"/>
        </w:rPr>
        <w:t>.</w:t>
      </w:r>
      <w:r w:rsidR="00632C7F" w:rsidRPr="00632C7F">
        <w:rPr>
          <w:sz w:val="24"/>
        </w:rPr>
        <w:t>)</w:t>
      </w:r>
    </w:p>
    <w:p w:rsidR="009F498D" w:rsidRPr="00632C7F" w:rsidRDefault="00DA10F1" w:rsidP="00373CE5">
      <w:pPr>
        <w:pStyle w:val="ListParagraph"/>
        <w:numPr>
          <w:ilvl w:val="2"/>
          <w:numId w:val="14"/>
        </w:numPr>
        <w:spacing w:before="9" w:line="256" w:lineRule="auto"/>
        <w:ind w:left="851" w:right="170" w:hanging="425"/>
      </w:pPr>
      <w:r>
        <w:rPr>
          <w:sz w:val="24"/>
        </w:rPr>
        <w:t xml:space="preserve">À qui Jésus </w:t>
      </w:r>
      <w:r w:rsidR="007E5306">
        <w:rPr>
          <w:sz w:val="24"/>
        </w:rPr>
        <w:t>s’adressait</w:t>
      </w:r>
      <w:r>
        <w:rPr>
          <w:sz w:val="24"/>
        </w:rPr>
        <w:t>-il</w:t>
      </w:r>
      <w:r w:rsidR="009637AE" w:rsidRPr="00632C7F">
        <w:rPr>
          <w:sz w:val="24"/>
        </w:rPr>
        <w:t>?</w:t>
      </w:r>
    </w:p>
    <w:p w:rsidR="009F498D" w:rsidRPr="00632C7F" w:rsidRDefault="00DA10F1" w:rsidP="00373CE5">
      <w:pPr>
        <w:pStyle w:val="ListParagraph"/>
        <w:numPr>
          <w:ilvl w:val="2"/>
          <w:numId w:val="14"/>
        </w:numPr>
        <w:tabs>
          <w:tab w:val="left" w:pos="839"/>
          <w:tab w:val="left" w:pos="840"/>
        </w:tabs>
        <w:spacing w:before="40" w:line="273" w:lineRule="auto"/>
        <w:ind w:left="851" w:right="288" w:hanging="425"/>
        <w:rPr>
          <w:rFonts w:ascii="Symbol" w:hAnsi="Symbol"/>
          <w:sz w:val="24"/>
        </w:rPr>
      </w:pPr>
      <w:r>
        <w:rPr>
          <w:sz w:val="24"/>
        </w:rPr>
        <w:t>Selon vous, à qui Jésus fait-il allusion lorsqu’il dit : « </w:t>
      </w:r>
      <w:r w:rsidRPr="00DA10F1">
        <w:rPr>
          <w:sz w:val="24"/>
        </w:rPr>
        <w:t>à l</w:t>
      </w:r>
      <w:r w:rsidR="002A1105">
        <w:rPr>
          <w:sz w:val="24"/>
        </w:rPr>
        <w:t>’</w:t>
      </w:r>
      <w:r w:rsidRPr="00DA10F1">
        <w:rPr>
          <w:sz w:val="24"/>
        </w:rPr>
        <w:t>un de ces plus petits de mes frères</w:t>
      </w:r>
      <w:r>
        <w:rPr>
          <w:sz w:val="24"/>
        </w:rPr>
        <w:t> »</w:t>
      </w:r>
      <w:r w:rsidR="009637AE" w:rsidRPr="00632C7F">
        <w:rPr>
          <w:sz w:val="24"/>
        </w:rPr>
        <w:t xml:space="preserve">? </w:t>
      </w:r>
      <w:r w:rsidR="00BE3748">
        <w:rPr>
          <w:sz w:val="24"/>
        </w:rPr>
        <w:t>Comment devons-nous interpréter « plus petits »? Est-ce qu’il peut y avoir plus d’une interprétation</w:t>
      </w:r>
      <w:r w:rsidR="009637AE" w:rsidRPr="00632C7F">
        <w:rPr>
          <w:sz w:val="24"/>
        </w:rPr>
        <w:t>?</w:t>
      </w:r>
    </w:p>
    <w:p w:rsidR="009F498D" w:rsidRPr="00632C7F" w:rsidRDefault="00BE3748" w:rsidP="003D5B6D">
      <w:pPr>
        <w:pStyle w:val="ListParagraph"/>
        <w:numPr>
          <w:ilvl w:val="2"/>
          <w:numId w:val="14"/>
        </w:numPr>
        <w:spacing w:before="4" w:line="266" w:lineRule="auto"/>
        <w:ind w:left="1560" w:right="140" w:hanging="425"/>
        <w:rPr>
          <w:sz w:val="24"/>
        </w:rPr>
      </w:pPr>
      <w:r>
        <w:rPr>
          <w:sz w:val="24"/>
        </w:rPr>
        <w:t>Remarque </w:t>
      </w:r>
      <w:r w:rsidR="009637AE" w:rsidRPr="00632C7F">
        <w:rPr>
          <w:sz w:val="24"/>
        </w:rPr>
        <w:t xml:space="preserve">: </w:t>
      </w:r>
      <w:r>
        <w:rPr>
          <w:sz w:val="24"/>
        </w:rPr>
        <w:t xml:space="preserve">certains </w:t>
      </w:r>
      <w:r w:rsidR="005074B1">
        <w:rPr>
          <w:sz w:val="24"/>
        </w:rPr>
        <w:t>experts</w:t>
      </w:r>
      <w:r>
        <w:rPr>
          <w:sz w:val="24"/>
        </w:rPr>
        <w:t xml:space="preserve"> croient </w:t>
      </w:r>
      <w:proofErr w:type="gramStart"/>
      <w:r>
        <w:rPr>
          <w:sz w:val="24"/>
        </w:rPr>
        <w:t>qu’il s’agit</w:t>
      </w:r>
      <w:proofErr w:type="gramEnd"/>
      <w:r>
        <w:rPr>
          <w:sz w:val="24"/>
        </w:rPr>
        <w:t xml:space="preserve"> de toute personne qui a faim ou qui est en détresse ou dans le besoin. Pour d’autres, il s’agit des apôtres et des missionnaires</w:t>
      </w:r>
      <w:r w:rsidR="00677AF8">
        <w:rPr>
          <w:sz w:val="24"/>
        </w:rPr>
        <w:t xml:space="preserve"> </w:t>
      </w:r>
      <w:r w:rsidR="00677AF8" w:rsidRPr="00677AF8">
        <w:rPr>
          <w:b/>
          <w:sz w:val="24"/>
          <w:u w:val="single"/>
        </w:rPr>
        <w:t>ou</w:t>
      </w:r>
      <w:r w:rsidR="00677AF8">
        <w:rPr>
          <w:sz w:val="24"/>
        </w:rPr>
        <w:t xml:space="preserve"> </w:t>
      </w:r>
      <w:r w:rsidRPr="00BE3748">
        <w:rPr>
          <w:sz w:val="24"/>
        </w:rPr>
        <w:t>de tous les véritables disciples</w:t>
      </w:r>
      <w:r w:rsidR="005D6075">
        <w:rPr>
          <w:sz w:val="24"/>
        </w:rPr>
        <w:t xml:space="preserve">. </w:t>
      </w:r>
      <w:r w:rsidR="009637AE" w:rsidRPr="00632C7F">
        <w:rPr>
          <w:sz w:val="24"/>
        </w:rPr>
        <w:t>(</w:t>
      </w:r>
      <w:r w:rsidR="005D6075">
        <w:rPr>
          <w:sz w:val="24"/>
        </w:rPr>
        <w:t>La discussion sera sûrement très intéressante</w:t>
      </w:r>
      <w:r w:rsidR="009637AE" w:rsidRPr="00632C7F">
        <w:rPr>
          <w:sz w:val="24"/>
        </w:rPr>
        <w:t>.)</w:t>
      </w:r>
    </w:p>
    <w:p w:rsidR="009F498D" w:rsidRPr="00632C7F" w:rsidRDefault="001F3AED" w:rsidP="00373CE5">
      <w:pPr>
        <w:pStyle w:val="ListParagraph"/>
        <w:numPr>
          <w:ilvl w:val="2"/>
          <w:numId w:val="14"/>
        </w:numPr>
        <w:tabs>
          <w:tab w:val="left" w:pos="839"/>
          <w:tab w:val="left" w:pos="840"/>
        </w:tabs>
        <w:spacing w:before="12"/>
        <w:ind w:left="851" w:hanging="425"/>
        <w:rPr>
          <w:rFonts w:ascii="Symbol"/>
          <w:sz w:val="24"/>
        </w:rPr>
      </w:pPr>
      <w:r>
        <w:rPr>
          <w:sz w:val="24"/>
        </w:rPr>
        <w:t>Quel est le message le plus important de ce passage? Pourquoi?</w:t>
      </w:r>
    </w:p>
    <w:p w:rsidR="009F498D" w:rsidRPr="00632C7F" w:rsidRDefault="00D15167" w:rsidP="00373CE5">
      <w:pPr>
        <w:pStyle w:val="ListParagraph"/>
        <w:numPr>
          <w:ilvl w:val="2"/>
          <w:numId w:val="14"/>
        </w:numPr>
        <w:tabs>
          <w:tab w:val="left" w:pos="839"/>
          <w:tab w:val="left" w:pos="840"/>
        </w:tabs>
        <w:spacing w:before="40"/>
        <w:ind w:left="851" w:hanging="425"/>
        <w:rPr>
          <w:rFonts w:ascii="Symbol"/>
          <w:sz w:val="24"/>
        </w:rPr>
      </w:pPr>
      <w:r>
        <w:rPr>
          <w:sz w:val="24"/>
        </w:rPr>
        <w:t xml:space="preserve">En quoi cet enseignement se compare-t-il à celui qui se trouve dans </w:t>
      </w:r>
      <w:r w:rsidR="009637AE" w:rsidRPr="00632C7F">
        <w:rPr>
          <w:sz w:val="24"/>
        </w:rPr>
        <w:t>Matth</w:t>
      </w:r>
      <w:r>
        <w:rPr>
          <w:sz w:val="24"/>
        </w:rPr>
        <w:t>ieu</w:t>
      </w:r>
      <w:r w:rsidR="009637AE" w:rsidRPr="00632C7F">
        <w:rPr>
          <w:spacing w:val="-16"/>
          <w:sz w:val="24"/>
        </w:rPr>
        <w:t xml:space="preserve"> </w:t>
      </w:r>
      <w:r w:rsidR="009637AE" w:rsidRPr="00632C7F">
        <w:rPr>
          <w:sz w:val="24"/>
        </w:rPr>
        <w:t>22:34-40?</w:t>
      </w:r>
    </w:p>
    <w:p w:rsidR="009F498D" w:rsidRPr="00632C7F" w:rsidRDefault="005252C0" w:rsidP="00373CE5">
      <w:pPr>
        <w:pStyle w:val="ListParagraph"/>
        <w:numPr>
          <w:ilvl w:val="2"/>
          <w:numId w:val="14"/>
        </w:numPr>
        <w:tabs>
          <w:tab w:val="left" w:pos="839"/>
          <w:tab w:val="left" w:pos="840"/>
        </w:tabs>
        <w:spacing w:before="40"/>
        <w:ind w:left="851" w:hanging="425"/>
        <w:rPr>
          <w:rFonts w:ascii="Symbol"/>
          <w:sz w:val="24"/>
        </w:rPr>
      </w:pPr>
      <w:r>
        <w:rPr>
          <w:sz w:val="24"/>
        </w:rPr>
        <w:t>Est-ce qu</w:t>
      </w:r>
      <w:r w:rsidR="00677AF8">
        <w:rPr>
          <w:sz w:val="24"/>
        </w:rPr>
        <w:t xml:space="preserve">e </w:t>
      </w:r>
      <w:r>
        <w:rPr>
          <w:sz w:val="24"/>
        </w:rPr>
        <w:t xml:space="preserve">Jésus </w:t>
      </w:r>
      <w:r w:rsidR="00677AF8">
        <w:rPr>
          <w:sz w:val="24"/>
        </w:rPr>
        <w:t xml:space="preserve">a utilisé d’autres paraboles ou donné d’autres exemples pour transmettre ce </w:t>
      </w:r>
      <w:r>
        <w:rPr>
          <w:sz w:val="24"/>
        </w:rPr>
        <w:t>message</w:t>
      </w:r>
      <w:r w:rsidR="003214D8">
        <w:rPr>
          <w:sz w:val="24"/>
        </w:rPr>
        <w:t>?</w:t>
      </w:r>
    </w:p>
    <w:p w:rsidR="009F498D" w:rsidRPr="00632C7F" w:rsidRDefault="003214D8" w:rsidP="00373CE5">
      <w:pPr>
        <w:pStyle w:val="ListParagraph"/>
        <w:numPr>
          <w:ilvl w:val="2"/>
          <w:numId w:val="14"/>
        </w:numPr>
        <w:tabs>
          <w:tab w:val="left" w:pos="839"/>
          <w:tab w:val="left" w:pos="840"/>
        </w:tabs>
        <w:spacing w:before="39"/>
        <w:ind w:left="851" w:hanging="425"/>
        <w:rPr>
          <w:rFonts w:ascii="Symbol"/>
          <w:sz w:val="24"/>
        </w:rPr>
      </w:pPr>
      <w:r>
        <w:rPr>
          <w:sz w:val="24"/>
        </w:rPr>
        <w:t xml:space="preserve">Comparez ce passage des Écritures </w:t>
      </w:r>
      <w:r w:rsidR="00677AF8">
        <w:rPr>
          <w:sz w:val="24"/>
        </w:rPr>
        <w:t xml:space="preserve">à </w:t>
      </w:r>
      <w:r>
        <w:rPr>
          <w:sz w:val="24"/>
        </w:rPr>
        <w:t>celui de Jérémie</w:t>
      </w:r>
      <w:r w:rsidR="005074B1">
        <w:rPr>
          <w:sz w:val="24"/>
        </w:rPr>
        <w:t>,</w:t>
      </w:r>
      <w:r>
        <w:rPr>
          <w:sz w:val="24"/>
        </w:rPr>
        <w:t xml:space="preserve"> étudié </w:t>
      </w:r>
      <w:r w:rsidR="00677AF8">
        <w:rPr>
          <w:sz w:val="24"/>
        </w:rPr>
        <w:t>préc</w:t>
      </w:r>
      <w:r w:rsidR="00A701BA">
        <w:rPr>
          <w:sz w:val="24"/>
        </w:rPr>
        <w:t>é</w:t>
      </w:r>
      <w:r w:rsidR="00677AF8">
        <w:rPr>
          <w:sz w:val="24"/>
        </w:rPr>
        <w:t>demment.</w:t>
      </w:r>
    </w:p>
    <w:p w:rsidR="009F498D" w:rsidRPr="009637AE" w:rsidRDefault="009F498D" w:rsidP="00373CE5">
      <w:pPr>
        <w:pStyle w:val="BodyText"/>
        <w:spacing w:before="2"/>
        <w:ind w:left="851" w:hanging="425"/>
        <w:rPr>
          <w:sz w:val="31"/>
        </w:rPr>
      </w:pPr>
    </w:p>
    <w:p w:rsidR="009F498D" w:rsidRPr="009637AE" w:rsidRDefault="00530B85">
      <w:pPr>
        <w:pStyle w:val="BodyText"/>
        <w:ind w:left="120"/>
      </w:pPr>
      <w:r>
        <w:t xml:space="preserve">Autres éléments susceptibles d’alimenter la discussion : </w:t>
      </w:r>
    </w:p>
    <w:p w:rsidR="009F498D" w:rsidRPr="009637AE" w:rsidRDefault="00C11141" w:rsidP="00373CE5">
      <w:pPr>
        <w:pStyle w:val="ListParagraph"/>
        <w:numPr>
          <w:ilvl w:val="1"/>
          <w:numId w:val="16"/>
        </w:numPr>
        <w:tabs>
          <w:tab w:val="left" w:pos="839"/>
          <w:tab w:val="left" w:pos="840"/>
        </w:tabs>
        <w:spacing w:before="40"/>
        <w:rPr>
          <w:rFonts w:ascii="Symbol"/>
          <w:sz w:val="24"/>
        </w:rPr>
      </w:pPr>
      <w:r>
        <w:rPr>
          <w:sz w:val="24"/>
        </w:rPr>
        <w:t xml:space="preserve">Selon plusieurs passages des Écritures, nous serons jugés </w:t>
      </w:r>
      <w:r w:rsidR="00F02683">
        <w:rPr>
          <w:sz w:val="24"/>
        </w:rPr>
        <w:t xml:space="preserve">selon notre réponse aux </w:t>
      </w:r>
      <w:r>
        <w:rPr>
          <w:sz w:val="24"/>
        </w:rPr>
        <w:t xml:space="preserve">besoins humains. </w:t>
      </w:r>
    </w:p>
    <w:p w:rsidR="009F498D" w:rsidRPr="009637AE" w:rsidRDefault="00781976" w:rsidP="00EF6398">
      <w:pPr>
        <w:pStyle w:val="ListParagraph"/>
        <w:numPr>
          <w:ilvl w:val="1"/>
          <w:numId w:val="16"/>
        </w:numPr>
        <w:tabs>
          <w:tab w:val="left" w:pos="839"/>
          <w:tab w:val="left" w:pos="840"/>
        </w:tabs>
        <w:spacing w:before="40" w:line="273" w:lineRule="auto"/>
        <w:ind w:right="48"/>
        <w:rPr>
          <w:rFonts w:ascii="Symbol"/>
          <w:sz w:val="24"/>
        </w:rPr>
      </w:pPr>
      <w:r>
        <w:rPr>
          <w:sz w:val="24"/>
        </w:rPr>
        <w:t xml:space="preserve">Aux yeux de </w:t>
      </w:r>
      <w:r w:rsidR="00EF6398">
        <w:rPr>
          <w:sz w:val="24"/>
        </w:rPr>
        <w:t xml:space="preserve">Jésus, la compassion que nous avons à son égard </w:t>
      </w:r>
      <w:r w:rsidR="00F02683">
        <w:rPr>
          <w:sz w:val="24"/>
        </w:rPr>
        <w:t xml:space="preserve">équivaut à </w:t>
      </w:r>
      <w:r w:rsidR="00EF6398">
        <w:rPr>
          <w:sz w:val="24"/>
        </w:rPr>
        <w:t>celle que nous témoignons aux autres. En conséquence, un manque de compassion est un peu comme un sacrilège.</w:t>
      </w:r>
    </w:p>
    <w:p w:rsidR="009F498D" w:rsidRPr="009637AE" w:rsidRDefault="00F02683" w:rsidP="00373CE5">
      <w:pPr>
        <w:pStyle w:val="ListParagraph"/>
        <w:numPr>
          <w:ilvl w:val="1"/>
          <w:numId w:val="16"/>
        </w:numPr>
        <w:tabs>
          <w:tab w:val="left" w:pos="839"/>
          <w:tab w:val="left" w:pos="840"/>
        </w:tabs>
        <w:spacing w:before="2"/>
        <w:rPr>
          <w:rFonts w:ascii="Symbol"/>
          <w:sz w:val="24"/>
        </w:rPr>
      </w:pPr>
      <w:r>
        <w:rPr>
          <w:sz w:val="24"/>
        </w:rPr>
        <w:t>L</w:t>
      </w:r>
      <w:r w:rsidR="00781976">
        <w:rPr>
          <w:sz w:val="24"/>
        </w:rPr>
        <w:t xml:space="preserve">a poursuite de la justice </w:t>
      </w:r>
      <w:r>
        <w:rPr>
          <w:sz w:val="24"/>
        </w:rPr>
        <w:t xml:space="preserve">a toujours été le dessein et </w:t>
      </w:r>
      <w:r w:rsidR="00781976">
        <w:rPr>
          <w:sz w:val="24"/>
        </w:rPr>
        <w:t>la mission</w:t>
      </w:r>
      <w:r w:rsidR="00192209">
        <w:rPr>
          <w:sz w:val="24"/>
        </w:rPr>
        <w:t xml:space="preserve"> de</w:t>
      </w:r>
      <w:r w:rsidR="00781976">
        <w:rPr>
          <w:sz w:val="24"/>
        </w:rPr>
        <w:t xml:space="preserve"> </w:t>
      </w:r>
      <w:r>
        <w:rPr>
          <w:sz w:val="24"/>
        </w:rPr>
        <w:t xml:space="preserve">Jésus pour </w:t>
      </w:r>
      <w:r w:rsidR="00781976">
        <w:rPr>
          <w:sz w:val="24"/>
        </w:rPr>
        <w:t>ses disciples.</w:t>
      </w:r>
    </w:p>
    <w:p w:rsidR="009F498D" w:rsidRPr="009637AE" w:rsidRDefault="00781976" w:rsidP="00373CE5">
      <w:pPr>
        <w:pStyle w:val="ListParagraph"/>
        <w:numPr>
          <w:ilvl w:val="1"/>
          <w:numId w:val="16"/>
        </w:numPr>
        <w:tabs>
          <w:tab w:val="left" w:pos="839"/>
          <w:tab w:val="left" w:pos="840"/>
        </w:tabs>
        <w:spacing w:before="40"/>
        <w:rPr>
          <w:rFonts w:ascii="Symbol"/>
          <w:sz w:val="24"/>
        </w:rPr>
      </w:pPr>
      <w:r>
        <w:rPr>
          <w:sz w:val="24"/>
        </w:rPr>
        <w:t xml:space="preserve">Ce passage est parfait pour discuter des conséquences de pécher par omission. </w:t>
      </w:r>
    </w:p>
    <w:p w:rsidR="009F498D" w:rsidRPr="009637AE" w:rsidRDefault="004F1B97" w:rsidP="00373CE5">
      <w:pPr>
        <w:pStyle w:val="ListParagraph"/>
        <w:numPr>
          <w:ilvl w:val="1"/>
          <w:numId w:val="16"/>
        </w:numPr>
        <w:tabs>
          <w:tab w:val="left" w:pos="839"/>
          <w:tab w:val="left" w:pos="840"/>
        </w:tabs>
        <w:spacing w:before="40" w:line="273" w:lineRule="auto"/>
        <w:ind w:right="395"/>
        <w:rPr>
          <w:rFonts w:ascii="Symbol" w:hAnsi="Symbol"/>
          <w:sz w:val="24"/>
        </w:rPr>
      </w:pPr>
      <w:r>
        <w:rPr>
          <w:sz w:val="24"/>
        </w:rPr>
        <w:t xml:space="preserve">Peu importe notre définition « des plus petits », ce passage peut nous permettre de discuter de la manière dont nous traitons ceux qui sont considérés comme « les plus petits » dans notre société. </w:t>
      </w:r>
    </w:p>
    <w:p w:rsidR="009F498D" w:rsidRPr="009637AE" w:rsidRDefault="009F498D">
      <w:pPr>
        <w:pStyle w:val="BodyText"/>
        <w:spacing w:before="1"/>
        <w:rPr>
          <w:sz w:val="28"/>
        </w:rPr>
      </w:pPr>
    </w:p>
    <w:p w:rsidR="009F498D" w:rsidRPr="009637AE" w:rsidRDefault="004F1B97">
      <w:pPr>
        <w:pStyle w:val="Heading2"/>
      </w:pPr>
      <w:r>
        <w:t>MISE EN PRATIQUE</w:t>
      </w:r>
    </w:p>
    <w:p w:rsidR="009F498D" w:rsidRPr="009637AE" w:rsidRDefault="000469B4">
      <w:pPr>
        <w:pStyle w:val="BodyText"/>
        <w:spacing w:before="38" w:line="276" w:lineRule="auto"/>
        <w:ind w:left="119" w:right="123"/>
      </w:pPr>
      <w:r>
        <w:rPr>
          <w:b/>
        </w:rPr>
        <w:t>Réflexion personnelle </w:t>
      </w:r>
      <w:r w:rsidR="009637AE" w:rsidRPr="009637AE">
        <w:rPr>
          <w:b/>
        </w:rPr>
        <w:t xml:space="preserve">: </w:t>
      </w:r>
      <w:r w:rsidR="00F02683">
        <w:t>Que signifie cette vérité dans ma vie</w:t>
      </w:r>
      <w:r>
        <w:t xml:space="preserve">? </w:t>
      </w:r>
      <w:r w:rsidR="00AE5DB4">
        <w:t xml:space="preserve">À quelle occasion ai-je reconsidéré mes actions et mes réactions </w:t>
      </w:r>
      <w:r w:rsidR="00A701BA">
        <w:t>par rapport</w:t>
      </w:r>
      <w:r w:rsidR="00AE5DB4">
        <w:t xml:space="preserve"> </w:t>
      </w:r>
      <w:r w:rsidR="00A701BA">
        <w:t>aux</w:t>
      </w:r>
      <w:r w:rsidR="00AE5DB4">
        <w:t xml:space="preserve"> autres?</w:t>
      </w:r>
      <w:r w:rsidR="009637AE" w:rsidRPr="009637AE">
        <w:t xml:space="preserve"> </w:t>
      </w:r>
      <w:r w:rsidR="00004054">
        <w:t>Par rapport au passage étudié, a</w:t>
      </w:r>
      <w:r>
        <w:t xml:space="preserve">i-je </w:t>
      </w:r>
      <w:r w:rsidR="00AE5DB4">
        <w:t xml:space="preserve">déjà </w:t>
      </w:r>
      <w:r>
        <w:t>péché</w:t>
      </w:r>
      <w:r w:rsidR="0044486E">
        <w:t xml:space="preserve"> par </w:t>
      </w:r>
      <w:r w:rsidR="00004054">
        <w:t>action</w:t>
      </w:r>
      <w:r w:rsidR="00AE5DB4">
        <w:t xml:space="preserve"> </w:t>
      </w:r>
      <w:r w:rsidR="0044486E">
        <w:t>ou par omission?</w:t>
      </w:r>
    </w:p>
    <w:p w:rsidR="009F498D" w:rsidRPr="009637AE" w:rsidRDefault="009F498D">
      <w:pPr>
        <w:pStyle w:val="BodyText"/>
        <w:spacing w:before="8"/>
        <w:rPr>
          <w:sz w:val="27"/>
        </w:rPr>
      </w:pPr>
    </w:p>
    <w:p w:rsidR="009F498D" w:rsidRPr="009637AE" w:rsidRDefault="00B40646">
      <w:pPr>
        <w:pStyle w:val="BodyText"/>
        <w:spacing w:line="276" w:lineRule="auto"/>
        <w:ind w:left="119"/>
      </w:pPr>
      <w:r>
        <w:rPr>
          <w:b/>
        </w:rPr>
        <w:t xml:space="preserve">Discussion en groupe : </w:t>
      </w:r>
      <w:r>
        <w:t>Qui, dans notre société, considérons-nous comme « les plus petits »?</w:t>
      </w:r>
      <w:r w:rsidR="009637AE" w:rsidRPr="009637AE">
        <w:t xml:space="preserve"> </w:t>
      </w:r>
      <w:r>
        <w:t>Quelles sont les personnes qui sont traité</w:t>
      </w:r>
      <w:r w:rsidR="00A701BA">
        <w:t>e</w:t>
      </w:r>
      <w:r>
        <w:t xml:space="preserve">s injustement dans notre </w:t>
      </w:r>
      <w:r w:rsidR="00F02683">
        <w:t>milieu</w:t>
      </w:r>
      <w:r>
        <w:t>? Qui se sent exclu ou comme un étranger? Comment pouvons-nous en tant qu’Église mieux répondre à l’appel de Jésus</w:t>
      </w:r>
      <w:r w:rsidR="009637AE" w:rsidRPr="009637AE">
        <w:t xml:space="preserve">? </w:t>
      </w:r>
      <w:r>
        <w:t xml:space="preserve">Est-ce </w:t>
      </w:r>
      <w:r w:rsidR="00A518CE">
        <w:t>que les membres du groupe s’entendent pour poser certains gestes après avoir étudié ce passage</w:t>
      </w:r>
      <w:r w:rsidR="005B3C58">
        <w:t>?</w:t>
      </w:r>
    </w:p>
    <w:p w:rsidR="009F498D" w:rsidRDefault="009F498D">
      <w:pPr>
        <w:pStyle w:val="BodyText"/>
        <w:spacing w:before="10"/>
        <w:rPr>
          <w:sz w:val="27"/>
        </w:rPr>
      </w:pPr>
    </w:p>
    <w:p w:rsidR="00AF6743" w:rsidRPr="009637AE" w:rsidRDefault="00AF6743">
      <w:pPr>
        <w:pStyle w:val="BodyText"/>
        <w:spacing w:before="10"/>
        <w:rPr>
          <w:sz w:val="27"/>
        </w:rPr>
      </w:pPr>
    </w:p>
    <w:p w:rsidR="009F498D" w:rsidRPr="009637AE" w:rsidRDefault="00CA368E">
      <w:pPr>
        <w:pStyle w:val="Heading2"/>
        <w:numPr>
          <w:ilvl w:val="0"/>
          <w:numId w:val="10"/>
        </w:numPr>
        <w:tabs>
          <w:tab w:val="left" w:pos="839"/>
          <w:tab w:val="left" w:pos="840"/>
        </w:tabs>
        <w:ind w:left="840"/>
      </w:pPr>
      <w:r>
        <w:t xml:space="preserve">La </w:t>
      </w:r>
      <w:r w:rsidR="003C56AF">
        <w:t>véritable</w:t>
      </w:r>
      <w:r>
        <w:t xml:space="preserve"> religion – JACQUES</w:t>
      </w:r>
    </w:p>
    <w:p w:rsidR="009F498D" w:rsidRPr="009637AE" w:rsidRDefault="009F498D">
      <w:pPr>
        <w:pStyle w:val="BodyText"/>
        <w:spacing w:before="11"/>
        <w:rPr>
          <w:b/>
          <w:sz w:val="30"/>
        </w:rPr>
      </w:pPr>
    </w:p>
    <w:p w:rsidR="009F498D" w:rsidRPr="009637AE" w:rsidRDefault="009637AE" w:rsidP="002B15E5">
      <w:pPr>
        <w:pStyle w:val="BodyText"/>
        <w:spacing w:line="276" w:lineRule="auto"/>
        <w:ind w:left="119" w:right="149"/>
        <w:rPr>
          <w:sz w:val="20"/>
        </w:rPr>
      </w:pPr>
      <w:r w:rsidRPr="009637AE">
        <w:rPr>
          <w:b/>
        </w:rPr>
        <w:t>Ja</w:t>
      </w:r>
      <w:r w:rsidR="00CA368E">
        <w:rPr>
          <w:b/>
        </w:rPr>
        <w:t>cques</w:t>
      </w:r>
      <w:r w:rsidRPr="009637AE">
        <w:rPr>
          <w:b/>
        </w:rPr>
        <w:t xml:space="preserve"> 1:19-27. </w:t>
      </w:r>
      <w:r w:rsidR="00CA368E">
        <w:t>Mettez l’accent sur le verset </w:t>
      </w:r>
      <w:r w:rsidRPr="009637AE">
        <w:t xml:space="preserve"> 27</w:t>
      </w:r>
      <w:r w:rsidR="00CA368E">
        <w:t> </w:t>
      </w:r>
      <w:r w:rsidRPr="009637AE">
        <w:t xml:space="preserve">: </w:t>
      </w:r>
      <w:r w:rsidR="00CA368E">
        <w:t>« </w:t>
      </w:r>
      <w:r w:rsidR="0069094A" w:rsidRPr="0069094A">
        <w:t>Aux yeux de Dieu notre Père, voici la façon parfaite de pratiquer la religion : prendre soin des orphelins et des veuves dans leur malheur, ne pas se laisser salir par les choses du monde.</w:t>
      </w:r>
      <w:r w:rsidR="0069094A">
        <w:t> »</w:t>
      </w:r>
      <w:r w:rsidR="002B15E5" w:rsidRPr="009637AE">
        <w:rPr>
          <w:sz w:val="20"/>
        </w:rPr>
        <w:t xml:space="preserve"> </w:t>
      </w:r>
    </w:p>
    <w:p w:rsidR="009F498D" w:rsidRPr="009637AE" w:rsidRDefault="009F498D">
      <w:pPr>
        <w:pStyle w:val="BodyText"/>
        <w:rPr>
          <w:sz w:val="21"/>
        </w:rPr>
      </w:pPr>
    </w:p>
    <w:p w:rsidR="009F498D" w:rsidRPr="009637AE" w:rsidRDefault="009637AE">
      <w:pPr>
        <w:pStyle w:val="Heading2"/>
        <w:ind w:left="100"/>
      </w:pPr>
      <w:r w:rsidRPr="009637AE">
        <w:t>OBSERVATION</w:t>
      </w:r>
    </w:p>
    <w:p w:rsidR="009F498D" w:rsidRPr="009637AE" w:rsidRDefault="00000DB3" w:rsidP="00192209">
      <w:pPr>
        <w:pStyle w:val="BodyText"/>
        <w:spacing w:before="39" w:line="276" w:lineRule="auto"/>
        <w:ind w:left="100" w:right="48"/>
      </w:pPr>
      <w:r>
        <w:t>Que dit-on dans ce verset?</w:t>
      </w:r>
      <w:r w:rsidR="009637AE" w:rsidRPr="009637AE">
        <w:t xml:space="preserve"> </w:t>
      </w:r>
      <w:r>
        <w:t xml:space="preserve">Quel est le lien avec les huit versets qui le précédent? Comment </w:t>
      </w:r>
      <w:r w:rsidR="00A701BA">
        <w:t>c</w:t>
      </w:r>
      <w:r>
        <w:t>e verset est-il formulé/traduit dans d’autres versions de la Bible</w:t>
      </w:r>
      <w:r w:rsidR="009637AE" w:rsidRPr="009637AE">
        <w:t>?</w:t>
      </w:r>
    </w:p>
    <w:p w:rsidR="009F498D" w:rsidRPr="009637AE" w:rsidRDefault="009F498D">
      <w:pPr>
        <w:pStyle w:val="BodyText"/>
        <w:spacing w:before="10"/>
        <w:rPr>
          <w:sz w:val="27"/>
        </w:rPr>
      </w:pPr>
    </w:p>
    <w:p w:rsidR="009F498D" w:rsidRPr="009637AE" w:rsidRDefault="009637AE">
      <w:pPr>
        <w:pStyle w:val="Heading2"/>
        <w:ind w:left="100"/>
      </w:pPr>
      <w:r w:rsidRPr="009637AE">
        <w:t>INTERPR</w:t>
      </w:r>
      <w:r w:rsidR="00C11D69">
        <w:t>É</w:t>
      </w:r>
      <w:r w:rsidRPr="009637AE">
        <w:t>TATION</w:t>
      </w:r>
    </w:p>
    <w:p w:rsidR="009F498D" w:rsidRPr="009637AE" w:rsidRDefault="00A153D6">
      <w:pPr>
        <w:pStyle w:val="BodyText"/>
        <w:spacing w:before="39" w:line="276" w:lineRule="auto"/>
        <w:ind w:left="100" w:right="227"/>
      </w:pPr>
      <w:r>
        <w:rPr>
          <w:b/>
        </w:rPr>
        <w:t xml:space="preserve">Qui est </w:t>
      </w:r>
      <w:r w:rsidR="00B71A59">
        <w:rPr>
          <w:b/>
        </w:rPr>
        <w:t>l’auteur de ce livre</w:t>
      </w:r>
      <w:r>
        <w:rPr>
          <w:b/>
        </w:rPr>
        <w:t>?</w:t>
      </w:r>
      <w:r w:rsidR="00B71A59">
        <w:rPr>
          <w:b/>
        </w:rPr>
        <w:t xml:space="preserve"> </w:t>
      </w:r>
      <w:r w:rsidR="009637AE" w:rsidRPr="009637AE">
        <w:t>Ja</w:t>
      </w:r>
      <w:r w:rsidR="00B71A59">
        <w:t>cques</w:t>
      </w:r>
      <w:r>
        <w:t>,</w:t>
      </w:r>
      <w:r w:rsidR="00B71A59">
        <w:t xml:space="preserve"> le frère de Jésus </w:t>
      </w:r>
      <w:r w:rsidR="009637AE" w:rsidRPr="009637AE">
        <w:t>(</w:t>
      </w:r>
      <w:r>
        <w:t>accepté par la plupart)</w:t>
      </w:r>
      <w:r w:rsidR="009637AE" w:rsidRPr="009637AE">
        <w:t xml:space="preserve">. </w:t>
      </w:r>
      <w:r>
        <w:t>Comment son lien avec Jésus influence-t-il son écriture et les instructions qu’il donne?</w:t>
      </w:r>
      <w:r w:rsidR="009637AE" w:rsidRPr="009637AE">
        <w:t xml:space="preserve"> </w:t>
      </w:r>
      <w:r>
        <w:t xml:space="preserve">Est-ce que la Bible nous apprend autre chose au sujet de Jacques? </w:t>
      </w:r>
      <w:r w:rsidR="009637AE" w:rsidRPr="009637AE">
        <w:t>(</w:t>
      </w:r>
      <w:r>
        <w:t>indice </w:t>
      </w:r>
      <w:r w:rsidR="009637AE" w:rsidRPr="009637AE">
        <w:t xml:space="preserve">: </w:t>
      </w:r>
      <w:r>
        <w:t>cercle des intimes de Jésus)</w:t>
      </w:r>
    </w:p>
    <w:p w:rsidR="009F498D" w:rsidRPr="009637AE" w:rsidRDefault="00A153D6">
      <w:pPr>
        <w:spacing w:before="1"/>
        <w:ind w:left="100"/>
        <w:rPr>
          <w:sz w:val="24"/>
        </w:rPr>
      </w:pPr>
      <w:r>
        <w:rPr>
          <w:b/>
          <w:sz w:val="24"/>
        </w:rPr>
        <w:t>À qui s’adresse-t-il</w:t>
      </w:r>
      <w:r w:rsidR="009637AE" w:rsidRPr="009637AE">
        <w:rPr>
          <w:b/>
          <w:sz w:val="24"/>
        </w:rPr>
        <w:t xml:space="preserve">? </w:t>
      </w:r>
      <w:r w:rsidRPr="00A153D6">
        <w:rPr>
          <w:sz w:val="24"/>
        </w:rPr>
        <w:t xml:space="preserve">Aux croyants et aux </w:t>
      </w:r>
      <w:r w:rsidR="00B856E4">
        <w:rPr>
          <w:sz w:val="24"/>
        </w:rPr>
        <w:t>J</w:t>
      </w:r>
      <w:r w:rsidRPr="00A153D6">
        <w:rPr>
          <w:sz w:val="24"/>
        </w:rPr>
        <w:t>uifs dispersés</w:t>
      </w:r>
      <w:r w:rsidR="009637AE" w:rsidRPr="00A153D6">
        <w:rPr>
          <w:sz w:val="24"/>
        </w:rPr>
        <w:t xml:space="preserve"> </w:t>
      </w:r>
      <w:r w:rsidRPr="00A153D6">
        <w:rPr>
          <w:sz w:val="24"/>
        </w:rPr>
        <w:t>dans le monde.</w:t>
      </w:r>
      <w:r>
        <w:rPr>
          <w:sz w:val="24"/>
        </w:rPr>
        <w:t xml:space="preserve"> (</w:t>
      </w:r>
      <w:r w:rsidR="009637AE" w:rsidRPr="009637AE">
        <w:rPr>
          <w:sz w:val="24"/>
        </w:rPr>
        <w:t>Ja</w:t>
      </w:r>
      <w:r>
        <w:rPr>
          <w:sz w:val="24"/>
        </w:rPr>
        <w:t>cqu</w:t>
      </w:r>
      <w:r w:rsidR="009637AE" w:rsidRPr="009637AE">
        <w:rPr>
          <w:sz w:val="24"/>
        </w:rPr>
        <w:t>es</w:t>
      </w:r>
      <w:r w:rsidR="002A1105">
        <w:rPr>
          <w:sz w:val="24"/>
        </w:rPr>
        <w:t> </w:t>
      </w:r>
      <w:r w:rsidR="009637AE" w:rsidRPr="009637AE">
        <w:rPr>
          <w:sz w:val="24"/>
        </w:rPr>
        <w:t xml:space="preserve">1:1 </w:t>
      </w:r>
      <w:r>
        <w:rPr>
          <w:sz w:val="24"/>
        </w:rPr>
        <w:t>et</w:t>
      </w:r>
      <w:r w:rsidR="009637AE" w:rsidRPr="009637AE">
        <w:rPr>
          <w:sz w:val="24"/>
        </w:rPr>
        <w:t xml:space="preserve"> 2:1)</w:t>
      </w:r>
    </w:p>
    <w:p w:rsidR="009F498D" w:rsidRPr="009637AE" w:rsidRDefault="001F36CF">
      <w:pPr>
        <w:spacing w:before="42" w:line="276" w:lineRule="auto"/>
        <w:ind w:left="100" w:right="314"/>
        <w:rPr>
          <w:sz w:val="24"/>
        </w:rPr>
      </w:pPr>
      <w:r>
        <w:rPr>
          <w:b/>
          <w:sz w:val="24"/>
        </w:rPr>
        <w:t xml:space="preserve">Pour quelle raison Jacques </w:t>
      </w:r>
      <w:proofErr w:type="spellStart"/>
      <w:r>
        <w:rPr>
          <w:b/>
          <w:sz w:val="24"/>
        </w:rPr>
        <w:t>a-t-il</w:t>
      </w:r>
      <w:proofErr w:type="spellEnd"/>
      <w:r>
        <w:rPr>
          <w:b/>
          <w:sz w:val="24"/>
        </w:rPr>
        <w:t xml:space="preserve"> écrit ce livre</w:t>
      </w:r>
      <w:r w:rsidR="009637AE" w:rsidRPr="009637AE">
        <w:rPr>
          <w:b/>
          <w:sz w:val="24"/>
        </w:rPr>
        <w:t xml:space="preserve">? </w:t>
      </w:r>
      <w:r w:rsidR="009637AE" w:rsidRPr="009637AE">
        <w:rPr>
          <w:sz w:val="24"/>
        </w:rPr>
        <w:t>(</w:t>
      </w:r>
      <w:r>
        <w:rPr>
          <w:sz w:val="24"/>
        </w:rPr>
        <w:t>indice </w:t>
      </w:r>
      <w:r w:rsidR="009637AE" w:rsidRPr="009637AE">
        <w:rPr>
          <w:sz w:val="24"/>
        </w:rPr>
        <w:t xml:space="preserve">: </w:t>
      </w:r>
      <w:r>
        <w:rPr>
          <w:sz w:val="24"/>
        </w:rPr>
        <w:t>lire les en-têtes de certains chapitres</w:t>
      </w:r>
      <w:r w:rsidR="009637AE" w:rsidRPr="009637AE">
        <w:rPr>
          <w:sz w:val="24"/>
        </w:rPr>
        <w:t>)</w:t>
      </w:r>
    </w:p>
    <w:p w:rsidR="009F498D" w:rsidRPr="009637AE" w:rsidRDefault="001F36CF">
      <w:pPr>
        <w:pStyle w:val="BodyText"/>
        <w:spacing w:before="2"/>
        <w:ind w:left="100"/>
      </w:pPr>
      <w:r>
        <w:t>Remarque </w:t>
      </w:r>
      <w:r w:rsidR="009637AE" w:rsidRPr="009637AE">
        <w:t xml:space="preserve">: </w:t>
      </w:r>
      <w:r>
        <w:t>Jacques met davantage l’accent sur l</w:t>
      </w:r>
      <w:r w:rsidR="000D7B0E">
        <w:t>’application de la doctrine de Jésus dans tous les aspects de notre vi</w:t>
      </w:r>
      <w:r>
        <w:t>e que sur la théologie.</w:t>
      </w:r>
    </w:p>
    <w:p w:rsidR="009F498D" w:rsidRPr="009637AE" w:rsidRDefault="009F498D">
      <w:pPr>
        <w:pStyle w:val="BodyText"/>
        <w:spacing w:before="2"/>
        <w:rPr>
          <w:sz w:val="31"/>
        </w:rPr>
      </w:pPr>
    </w:p>
    <w:p w:rsidR="009F498D" w:rsidRPr="009637AE" w:rsidRDefault="00534A85" w:rsidP="00004054">
      <w:pPr>
        <w:pStyle w:val="BodyText"/>
        <w:spacing w:line="276" w:lineRule="auto"/>
        <w:ind w:left="100" w:right="48"/>
      </w:pPr>
      <w:r>
        <w:rPr>
          <w:b/>
        </w:rPr>
        <w:t xml:space="preserve">Quel est le principal message </w:t>
      </w:r>
      <w:r w:rsidR="009D4B69">
        <w:rPr>
          <w:b/>
        </w:rPr>
        <w:t>véhiculé par</w:t>
      </w:r>
      <w:r>
        <w:rPr>
          <w:b/>
        </w:rPr>
        <w:t xml:space="preserve"> Jacques dans les versets</w:t>
      </w:r>
      <w:r w:rsidR="002A1105">
        <w:rPr>
          <w:b/>
        </w:rPr>
        <w:t> </w:t>
      </w:r>
      <w:r>
        <w:rPr>
          <w:b/>
        </w:rPr>
        <w:t>19 à 27 du chapitre 1</w:t>
      </w:r>
      <w:r w:rsidR="009637AE" w:rsidRPr="009637AE">
        <w:rPr>
          <w:b/>
        </w:rPr>
        <w:t xml:space="preserve">? </w:t>
      </w:r>
      <w:r w:rsidR="00B87273">
        <w:t xml:space="preserve">Comment décririez-vous le langage utilisé dans ce passage. Est-il suggestif? </w:t>
      </w:r>
      <w:r w:rsidR="00584C04">
        <w:t xml:space="preserve">Implicite? Contraignant? </w:t>
      </w:r>
      <w:r w:rsidR="004B302F">
        <w:t>Comment cela s’exprime-t-il dans le verset 27 et qu’est-ce que cela signifie?</w:t>
      </w:r>
      <w:r w:rsidR="009637AE" w:rsidRPr="009637AE">
        <w:t xml:space="preserve"> (</w:t>
      </w:r>
      <w:r w:rsidR="00457FBC">
        <w:t>Remarque </w:t>
      </w:r>
      <w:r w:rsidR="009637AE" w:rsidRPr="009637AE">
        <w:t xml:space="preserve">: </w:t>
      </w:r>
      <w:r w:rsidR="00457FBC">
        <w:t>les mots « orphelins » et « veuves » peuvent être remplacés par « toute personne vulnérable »</w:t>
      </w:r>
      <w:r w:rsidR="00B856E4">
        <w:t>?</w:t>
      </w:r>
      <w:r w:rsidR="009637AE" w:rsidRPr="009637AE">
        <w:t>)</w:t>
      </w:r>
    </w:p>
    <w:p w:rsidR="009F498D" w:rsidRPr="009637AE" w:rsidRDefault="009F498D">
      <w:pPr>
        <w:pStyle w:val="BodyText"/>
        <w:spacing w:before="10"/>
        <w:rPr>
          <w:sz w:val="27"/>
        </w:rPr>
      </w:pPr>
    </w:p>
    <w:p w:rsidR="009F498D" w:rsidRPr="009637AE" w:rsidRDefault="004B302F">
      <w:pPr>
        <w:pStyle w:val="Heading2"/>
        <w:ind w:left="100"/>
      </w:pPr>
      <w:r>
        <w:t>MISE EN PRATIQUE</w:t>
      </w:r>
    </w:p>
    <w:p w:rsidR="009F498D" w:rsidRPr="009637AE" w:rsidRDefault="00004054">
      <w:pPr>
        <w:pStyle w:val="BodyText"/>
        <w:spacing w:before="38"/>
        <w:ind w:left="100"/>
      </w:pPr>
      <w:r>
        <w:t>Pour répondre aux questions suivantes, utilisez le verset 27.</w:t>
      </w:r>
      <w:r w:rsidR="009637AE" w:rsidRPr="009637AE">
        <w:t xml:space="preserve"> </w:t>
      </w:r>
    </w:p>
    <w:p w:rsidR="009F498D" w:rsidRPr="009637AE" w:rsidRDefault="00004054" w:rsidP="00004054">
      <w:pPr>
        <w:pStyle w:val="ListParagraph"/>
        <w:numPr>
          <w:ilvl w:val="1"/>
          <w:numId w:val="17"/>
        </w:numPr>
        <w:tabs>
          <w:tab w:val="left" w:pos="819"/>
          <w:tab w:val="left" w:pos="820"/>
          <w:tab w:val="left" w:pos="9214"/>
        </w:tabs>
        <w:spacing w:before="41" w:line="273" w:lineRule="auto"/>
        <w:ind w:right="48"/>
        <w:rPr>
          <w:rFonts w:ascii="Symbol" w:hAnsi="Symbol"/>
          <w:sz w:val="24"/>
        </w:rPr>
      </w:pPr>
      <w:r>
        <w:rPr>
          <w:sz w:val="24"/>
        </w:rPr>
        <w:lastRenderedPageBreak/>
        <w:t>Selon ce contexte, qui sont les « veuves » et les « orphelins » dans ma ville, mon église, mon quartier ou parmi mes parents et amis?</w:t>
      </w:r>
    </w:p>
    <w:p w:rsidR="009F498D" w:rsidRPr="009637AE" w:rsidRDefault="009D4B69" w:rsidP="00004054">
      <w:pPr>
        <w:pStyle w:val="ListParagraph"/>
        <w:numPr>
          <w:ilvl w:val="1"/>
          <w:numId w:val="17"/>
        </w:numPr>
        <w:tabs>
          <w:tab w:val="left" w:pos="819"/>
          <w:tab w:val="left" w:pos="820"/>
        </w:tabs>
        <w:spacing w:before="2"/>
        <w:rPr>
          <w:rFonts w:ascii="Symbol"/>
          <w:sz w:val="24"/>
        </w:rPr>
      </w:pPr>
      <w:r>
        <w:rPr>
          <w:sz w:val="24"/>
        </w:rPr>
        <w:t>Qu’est-ce que je leur réponds normalement</w:t>
      </w:r>
      <w:r w:rsidR="009637AE" w:rsidRPr="009637AE">
        <w:rPr>
          <w:sz w:val="24"/>
        </w:rPr>
        <w:t>?</w:t>
      </w:r>
    </w:p>
    <w:p w:rsidR="009F498D" w:rsidRPr="009637AE" w:rsidRDefault="009D4B69" w:rsidP="00004054">
      <w:pPr>
        <w:pStyle w:val="ListParagraph"/>
        <w:numPr>
          <w:ilvl w:val="1"/>
          <w:numId w:val="17"/>
        </w:numPr>
        <w:tabs>
          <w:tab w:val="left" w:pos="819"/>
          <w:tab w:val="left" w:pos="820"/>
        </w:tabs>
        <w:spacing w:before="40"/>
        <w:rPr>
          <w:rFonts w:ascii="Symbol"/>
          <w:sz w:val="24"/>
        </w:rPr>
      </w:pPr>
      <w:r>
        <w:rPr>
          <w:sz w:val="24"/>
        </w:rPr>
        <w:t>C</w:t>
      </w:r>
      <w:r w:rsidR="00004054">
        <w:rPr>
          <w:sz w:val="24"/>
        </w:rPr>
        <w:t xml:space="preserve">omment </w:t>
      </w:r>
      <w:r>
        <w:rPr>
          <w:sz w:val="24"/>
        </w:rPr>
        <w:t xml:space="preserve">ce verset me permet-il de </w:t>
      </w:r>
      <w:r w:rsidR="0088354A">
        <w:rPr>
          <w:sz w:val="24"/>
        </w:rPr>
        <w:t>répondre différemment?</w:t>
      </w:r>
    </w:p>
    <w:p w:rsidR="009F498D" w:rsidRPr="009637AE" w:rsidRDefault="0088354A" w:rsidP="00004054">
      <w:pPr>
        <w:pStyle w:val="ListParagraph"/>
        <w:numPr>
          <w:ilvl w:val="1"/>
          <w:numId w:val="17"/>
        </w:numPr>
        <w:tabs>
          <w:tab w:val="left" w:pos="819"/>
          <w:tab w:val="left" w:pos="820"/>
        </w:tabs>
        <w:spacing w:before="40"/>
        <w:rPr>
          <w:rFonts w:ascii="Symbol"/>
          <w:sz w:val="24"/>
        </w:rPr>
      </w:pPr>
      <w:r>
        <w:rPr>
          <w:sz w:val="24"/>
        </w:rPr>
        <w:t xml:space="preserve">Suis-je prêt à adopter l’une des mesures suivantes? </w:t>
      </w:r>
    </w:p>
    <w:p w:rsidR="009F498D" w:rsidRPr="009637AE" w:rsidRDefault="0088354A">
      <w:pPr>
        <w:pStyle w:val="ListParagraph"/>
        <w:numPr>
          <w:ilvl w:val="0"/>
          <w:numId w:val="9"/>
        </w:numPr>
        <w:tabs>
          <w:tab w:val="left" w:pos="1900"/>
        </w:tabs>
        <w:spacing w:before="40" w:line="276" w:lineRule="auto"/>
        <w:ind w:right="249"/>
        <w:rPr>
          <w:sz w:val="24"/>
        </w:rPr>
      </w:pPr>
      <w:proofErr w:type="gramStart"/>
      <w:r>
        <w:rPr>
          <w:sz w:val="24"/>
        </w:rPr>
        <w:t>Passer</w:t>
      </w:r>
      <w:proofErr w:type="gramEnd"/>
      <w:r>
        <w:rPr>
          <w:sz w:val="24"/>
        </w:rPr>
        <w:t xml:space="preserve"> plus de temps à prier et à suivre la direction que Dieu veut que je prenne conformément</w:t>
      </w:r>
      <w:r w:rsidR="009D4B69">
        <w:rPr>
          <w:sz w:val="24"/>
        </w:rPr>
        <w:t xml:space="preserve"> à ce que je viens d’étudier; </w:t>
      </w:r>
    </w:p>
    <w:p w:rsidR="009F498D" w:rsidRPr="009637AE" w:rsidRDefault="0088354A">
      <w:pPr>
        <w:pStyle w:val="ListParagraph"/>
        <w:numPr>
          <w:ilvl w:val="0"/>
          <w:numId w:val="9"/>
        </w:numPr>
        <w:tabs>
          <w:tab w:val="left" w:pos="1900"/>
        </w:tabs>
        <w:spacing w:before="1" w:line="276" w:lineRule="auto"/>
        <w:ind w:right="401"/>
        <w:rPr>
          <w:sz w:val="24"/>
        </w:rPr>
      </w:pPr>
      <w:r>
        <w:rPr>
          <w:sz w:val="24"/>
        </w:rPr>
        <w:t>Répondre express</w:t>
      </w:r>
      <w:r w:rsidR="00A701BA">
        <w:rPr>
          <w:sz w:val="24"/>
        </w:rPr>
        <w:t>é</w:t>
      </w:r>
      <w:r>
        <w:rPr>
          <w:sz w:val="24"/>
        </w:rPr>
        <w:t xml:space="preserve">ment au cours des prochaines semaines à ce </w:t>
      </w:r>
      <w:r w:rsidR="007C7855">
        <w:rPr>
          <w:sz w:val="24"/>
        </w:rPr>
        <w:t>que Dieu m’a inspiré</w:t>
      </w:r>
      <w:r w:rsidR="009D4B69">
        <w:rPr>
          <w:sz w:val="24"/>
        </w:rPr>
        <w:t xml:space="preserve"> après avoir étudié ce passage</w:t>
      </w:r>
      <w:r w:rsidR="007C7855">
        <w:rPr>
          <w:sz w:val="24"/>
        </w:rPr>
        <w:t>.</w:t>
      </w:r>
    </w:p>
    <w:p w:rsidR="009F498D" w:rsidRPr="009637AE" w:rsidRDefault="007C7855">
      <w:pPr>
        <w:pStyle w:val="ListParagraph"/>
        <w:numPr>
          <w:ilvl w:val="1"/>
          <w:numId w:val="10"/>
        </w:numPr>
        <w:tabs>
          <w:tab w:val="left" w:pos="819"/>
          <w:tab w:val="left" w:pos="820"/>
        </w:tabs>
        <w:spacing w:before="1" w:line="273" w:lineRule="auto"/>
        <w:ind w:right="1262"/>
        <w:rPr>
          <w:rFonts w:ascii="Symbol" w:hAnsi="Symbol"/>
          <w:sz w:val="24"/>
        </w:rPr>
      </w:pPr>
      <w:r>
        <w:rPr>
          <w:sz w:val="24"/>
        </w:rPr>
        <w:t xml:space="preserve">Envers qui serai-je redevable? </w:t>
      </w:r>
      <w:r w:rsidR="009637AE" w:rsidRPr="009637AE">
        <w:rPr>
          <w:sz w:val="24"/>
        </w:rPr>
        <w:t>(</w:t>
      </w:r>
      <w:r>
        <w:rPr>
          <w:sz w:val="24"/>
        </w:rPr>
        <w:t>Assurez-vous, avant de clore la séance, que tous les membres du groupe se sentent responsables de leurs actions.</w:t>
      </w:r>
      <w:r w:rsidR="009637AE" w:rsidRPr="009637AE">
        <w:rPr>
          <w:sz w:val="24"/>
        </w:rPr>
        <w:t>)</w:t>
      </w:r>
    </w:p>
    <w:p w:rsidR="009F498D" w:rsidRPr="009637AE" w:rsidRDefault="009F498D">
      <w:pPr>
        <w:pStyle w:val="BodyText"/>
        <w:rPr>
          <w:sz w:val="26"/>
        </w:rPr>
      </w:pPr>
    </w:p>
    <w:p w:rsidR="009F498D" w:rsidRPr="009637AE" w:rsidRDefault="009F498D">
      <w:pPr>
        <w:pStyle w:val="BodyText"/>
        <w:spacing w:before="8"/>
        <w:rPr>
          <w:sz w:val="29"/>
        </w:rPr>
      </w:pPr>
    </w:p>
    <w:p w:rsidR="009F498D" w:rsidRPr="009637AE" w:rsidRDefault="002A54BA">
      <w:pPr>
        <w:pStyle w:val="Heading2"/>
        <w:ind w:left="100"/>
      </w:pPr>
      <w:r>
        <w:t>PORTÉE GLOBALE</w:t>
      </w:r>
      <w:r w:rsidR="009637AE" w:rsidRPr="009637AE">
        <w:t xml:space="preserve"> – </w:t>
      </w:r>
      <w:r w:rsidR="00515998">
        <w:t xml:space="preserve">Territoire du </w:t>
      </w:r>
      <w:r w:rsidR="009637AE" w:rsidRPr="009637AE">
        <w:t xml:space="preserve">Kenya </w:t>
      </w:r>
      <w:r w:rsidR="001D530D">
        <w:t>occidental</w:t>
      </w:r>
    </w:p>
    <w:p w:rsidR="009F498D" w:rsidRPr="009637AE" w:rsidRDefault="00515998" w:rsidP="00064960">
      <w:pPr>
        <w:pStyle w:val="BodyText"/>
        <w:spacing w:before="38" w:line="276" w:lineRule="auto"/>
        <w:ind w:left="100" w:right="143"/>
      </w:pPr>
      <w:r>
        <w:t xml:space="preserve">Là où </w:t>
      </w:r>
      <w:r w:rsidR="00A701BA">
        <w:t>j</w:t>
      </w:r>
      <w:r w:rsidR="002A1105">
        <w:t>’</w:t>
      </w:r>
      <w:r w:rsidR="00A701BA">
        <w:t>exerce mon ministère</w:t>
      </w:r>
      <w:r>
        <w:t>, il y a be</w:t>
      </w:r>
      <w:r w:rsidR="002A54BA">
        <w:t>aucoup de personnes vulnérables</w:t>
      </w:r>
      <w:r w:rsidR="00A701BA">
        <w:t>,</w:t>
      </w:r>
      <w:r w:rsidR="002A54BA">
        <w:t xml:space="preserve"> dont</w:t>
      </w:r>
      <w:r w:rsidR="00B859E6">
        <w:t xml:space="preserve"> des femmes, des enfants, des</w:t>
      </w:r>
      <w:r w:rsidR="002A54BA">
        <w:t xml:space="preserve"> handicapés </w:t>
      </w:r>
      <w:r w:rsidR="00B859E6">
        <w:t xml:space="preserve">et des personnes </w:t>
      </w:r>
      <w:r w:rsidR="002A54BA">
        <w:t>touchées par le VIH/SIDA</w:t>
      </w:r>
      <w:r w:rsidR="009637AE" w:rsidRPr="009637AE">
        <w:t xml:space="preserve">. </w:t>
      </w:r>
      <w:r w:rsidR="00B859E6">
        <w:t xml:space="preserve">Chacun de ces groupes d’individus a des défis personnels et sociaux qui lui </w:t>
      </w:r>
      <w:r w:rsidR="000B76C6">
        <w:t>son</w:t>
      </w:r>
      <w:r w:rsidR="00B856E4">
        <w:t>t</w:t>
      </w:r>
      <w:r w:rsidR="00B859E6">
        <w:t xml:space="preserve"> propre</w:t>
      </w:r>
      <w:r w:rsidR="000B76C6">
        <w:t>s</w:t>
      </w:r>
      <w:r w:rsidR="00B859E6">
        <w:t>.</w:t>
      </w:r>
      <w:r w:rsidR="009637AE" w:rsidRPr="009637AE">
        <w:t xml:space="preserve"> </w:t>
      </w:r>
      <w:r w:rsidR="00B859E6">
        <w:t>J’ai découvert que les veuves étaient particulièrement ciblées. Lorsque</w:t>
      </w:r>
      <w:r w:rsidR="00772B74">
        <w:t xml:space="preserve"> leur mari meurt, la famille de ce dernier coupe généralement les </w:t>
      </w:r>
      <w:r w:rsidR="009D4B69">
        <w:t>ponts</w:t>
      </w:r>
      <w:r w:rsidR="00772B74">
        <w:t xml:space="preserve"> avec </w:t>
      </w:r>
      <w:r w:rsidR="001A0783">
        <w:t>elles</w:t>
      </w:r>
      <w:r w:rsidR="00772B74">
        <w:t>. Elle</w:t>
      </w:r>
      <w:r w:rsidR="001A0783">
        <w:t>s</w:t>
      </w:r>
      <w:r w:rsidR="00772B74">
        <w:t xml:space="preserve"> peu</w:t>
      </w:r>
      <w:r w:rsidR="001A0783">
        <w:t>ven</w:t>
      </w:r>
      <w:r w:rsidR="00772B74">
        <w:t>t être chassée</w:t>
      </w:r>
      <w:r w:rsidR="001A0783">
        <w:t>s</w:t>
      </w:r>
      <w:r w:rsidR="00772B74">
        <w:t xml:space="preserve"> de </w:t>
      </w:r>
      <w:r w:rsidR="001A0783">
        <w:t>leur</w:t>
      </w:r>
      <w:r w:rsidR="00772B74">
        <w:t xml:space="preserve"> </w:t>
      </w:r>
      <w:r w:rsidR="009D4B69">
        <w:t>demeure</w:t>
      </w:r>
      <w:r w:rsidR="00772B74">
        <w:t xml:space="preserve">, car la famille de </w:t>
      </w:r>
      <w:r w:rsidR="001A0783">
        <w:t xml:space="preserve">leur </w:t>
      </w:r>
      <w:r w:rsidR="00772B74">
        <w:t xml:space="preserve">mari possède les </w:t>
      </w:r>
      <w:r w:rsidR="009D4B69">
        <w:t>« </w:t>
      </w:r>
      <w:r w:rsidR="00772B74">
        <w:t>droits</w:t>
      </w:r>
      <w:r w:rsidR="009D4B69">
        <w:t> »</w:t>
      </w:r>
      <w:r w:rsidR="00772B74">
        <w:t xml:space="preserve"> sur la maison et le terrain. Le mari </w:t>
      </w:r>
      <w:r w:rsidR="009D4B69">
        <w:t xml:space="preserve">est </w:t>
      </w:r>
      <w:r w:rsidR="00772B74">
        <w:t xml:space="preserve">souvent </w:t>
      </w:r>
      <w:r w:rsidR="009D4B69">
        <w:t xml:space="preserve">celui qui gère </w:t>
      </w:r>
      <w:r w:rsidR="00772B74">
        <w:t>l’argent du ménage</w:t>
      </w:r>
      <w:r w:rsidR="009D4B69">
        <w:t xml:space="preserve">, </w:t>
      </w:r>
      <w:r w:rsidR="00B856E4">
        <w:t>de sorte</w:t>
      </w:r>
      <w:r w:rsidR="009D4B69">
        <w:t xml:space="preserve"> </w:t>
      </w:r>
      <w:r w:rsidR="00B856E4">
        <w:t>qu’</w:t>
      </w:r>
      <w:r w:rsidR="009D4B69">
        <w:t>après son décès</w:t>
      </w:r>
      <w:r w:rsidR="00B856E4">
        <w:t>,</w:t>
      </w:r>
      <w:r w:rsidR="00772B74">
        <w:t xml:space="preserve"> </w:t>
      </w:r>
      <w:r w:rsidR="009D4B69">
        <w:t>s</w:t>
      </w:r>
      <w:r w:rsidR="00772B74">
        <w:t xml:space="preserve">a femme peut se retrouver sans un sou. De plus, les veuves élèvent souvent les enfants de leurs </w:t>
      </w:r>
      <w:r w:rsidR="00B856E4">
        <w:t xml:space="preserve">jeunes </w:t>
      </w:r>
      <w:r w:rsidR="00772B74">
        <w:t>filles</w:t>
      </w:r>
      <w:r w:rsidR="00B856E4">
        <w:t xml:space="preserve"> célibataires</w:t>
      </w:r>
      <w:r w:rsidR="00BB0675">
        <w:t xml:space="preserve">. Par conséquent, elles assument des responsabilités financières et personnelles supplémentaires. </w:t>
      </w:r>
      <w:r w:rsidR="00B856E4">
        <w:t xml:space="preserve">Au </w:t>
      </w:r>
      <w:r w:rsidR="00BB0675">
        <w:t xml:space="preserve">moment où elles ont besoin de soutien additionnel, </w:t>
      </w:r>
      <w:r w:rsidR="00B856E4">
        <w:t xml:space="preserve">elles sont encore plus </w:t>
      </w:r>
      <w:r w:rsidR="00453116">
        <w:t>démunies</w:t>
      </w:r>
      <w:r w:rsidR="00BB0675">
        <w:t xml:space="preserve">. </w:t>
      </w:r>
    </w:p>
    <w:p w:rsidR="009F498D" w:rsidRPr="009637AE" w:rsidRDefault="009F498D">
      <w:pPr>
        <w:pStyle w:val="BodyText"/>
        <w:spacing w:before="8"/>
        <w:rPr>
          <w:sz w:val="27"/>
        </w:rPr>
      </w:pPr>
    </w:p>
    <w:p w:rsidR="009F498D" w:rsidRPr="009637AE" w:rsidRDefault="008D3F6F">
      <w:pPr>
        <w:pStyle w:val="BodyText"/>
        <w:spacing w:line="276" w:lineRule="auto"/>
        <w:ind w:left="119" w:right="169"/>
      </w:pPr>
      <w:r>
        <w:t xml:space="preserve">Ici aussi, </w:t>
      </w:r>
      <w:r w:rsidR="00D16CD8">
        <w:t xml:space="preserve">un grand nombre de personnes </w:t>
      </w:r>
      <w:r>
        <w:t>sont mises au ban de la société</w:t>
      </w:r>
      <w:r w:rsidR="00D16CD8">
        <w:t xml:space="preserve">. J’ai été surprise d’apprendre que les familles </w:t>
      </w:r>
      <w:r w:rsidR="001A0783">
        <w:t>cachent les enfants</w:t>
      </w:r>
      <w:r w:rsidR="00D16CD8">
        <w:t xml:space="preserve"> ou </w:t>
      </w:r>
      <w:r w:rsidR="001A0783">
        <w:t xml:space="preserve">les adultes </w:t>
      </w:r>
      <w:r w:rsidR="00D16CD8">
        <w:t xml:space="preserve">qui </w:t>
      </w:r>
      <w:r w:rsidR="001A0783">
        <w:t xml:space="preserve">ont </w:t>
      </w:r>
      <w:r w:rsidR="00D16CD8">
        <w:t xml:space="preserve">un handicap physique ou mental. Le personnel de certaines écoles salutistes a été </w:t>
      </w:r>
      <w:r w:rsidR="005B339A">
        <w:t>dépêché</w:t>
      </w:r>
      <w:r w:rsidR="00D16CD8">
        <w:t xml:space="preserve"> dans </w:t>
      </w:r>
      <w:r w:rsidR="005E4E5D">
        <w:t>d</w:t>
      </w:r>
      <w:r w:rsidR="00D16CD8">
        <w:t xml:space="preserve">es villages afin d’encourager les parents d’enfants handicapés à les envoyer à l’école. </w:t>
      </w:r>
      <w:r w:rsidR="005B339A">
        <w:t xml:space="preserve">Nous saluons leurs succès et prions pour qu’il y ait d’autres miracles. Les personnes atteintes du VIH/SIDA sont toujours stigmatisées. Les responsables des œuvres féminines travaillent d’arrache-pied pour sensibiliser et éduquer les femmes </w:t>
      </w:r>
      <w:r w:rsidR="00804BAE">
        <w:t>porteuses du virus ou infectées par la maladie</w:t>
      </w:r>
      <w:r w:rsidR="005E4E5D">
        <w:t>,</w:t>
      </w:r>
      <w:r w:rsidR="00804BAE">
        <w:t xml:space="preserve"> et les accueillir chaleureusement. </w:t>
      </w:r>
    </w:p>
    <w:p w:rsidR="009F498D" w:rsidRPr="009637AE" w:rsidRDefault="009F498D">
      <w:pPr>
        <w:pStyle w:val="BodyText"/>
        <w:spacing w:before="8"/>
        <w:rPr>
          <w:sz w:val="27"/>
        </w:rPr>
      </w:pPr>
    </w:p>
    <w:p w:rsidR="009F498D" w:rsidRPr="008D3F6F" w:rsidRDefault="008D3F6F" w:rsidP="008D3F6F">
      <w:pPr>
        <w:pStyle w:val="BodyText"/>
        <w:spacing w:line="276" w:lineRule="auto"/>
        <w:ind w:left="119" w:right="169"/>
      </w:pPr>
      <w:r>
        <w:t>Les pauvres ont été décrits comme </w:t>
      </w:r>
      <w:r w:rsidR="00A7249F">
        <w:t xml:space="preserve">: </w:t>
      </w:r>
      <w:r w:rsidR="00077E6B">
        <w:t>« </w:t>
      </w:r>
      <w:r>
        <w:t xml:space="preserve">… </w:t>
      </w:r>
      <w:r w:rsidR="00077E6B" w:rsidRPr="008D3F6F">
        <w:rPr>
          <w:i/>
        </w:rPr>
        <w:t>étant retenus captifs. Ils sont opprimés. Ils sont victimes de leurs circonstances. Il faut que s’ouvrent les yeux de ceux qui vivent dans la pauvreté sociale afin qu’ils voient au-delà des barrières qui les rendent prisonniers. Il faut qu’ils soient libérés pour pouvoir envisager un nouvel avenir</w:t>
      </w:r>
      <w:r w:rsidR="00A7249F" w:rsidRPr="008D3F6F">
        <w:rPr>
          <w:i/>
        </w:rPr>
        <w:t>.</w:t>
      </w:r>
      <w:r w:rsidR="00A7249F">
        <w:t> »</w:t>
      </w:r>
    </w:p>
    <w:p w:rsidR="009F498D" w:rsidRPr="009637AE" w:rsidRDefault="009637AE">
      <w:pPr>
        <w:pStyle w:val="BodyText"/>
        <w:ind w:left="119"/>
      </w:pPr>
      <w:r w:rsidRPr="009637AE">
        <w:t>(</w:t>
      </w:r>
      <w:r w:rsidR="00A7249F" w:rsidRPr="00A7249F">
        <w:rPr>
          <w:i/>
        </w:rPr>
        <w:t>Jésus et la Justice</w:t>
      </w:r>
      <w:r w:rsidR="00A7249F">
        <w:t>, Commission internationale pour la justice sociale)</w:t>
      </w:r>
    </w:p>
    <w:p w:rsidR="009F498D" w:rsidRPr="009637AE" w:rsidRDefault="009F498D">
      <w:pPr>
        <w:pStyle w:val="BodyText"/>
        <w:rPr>
          <w:sz w:val="31"/>
        </w:rPr>
      </w:pPr>
    </w:p>
    <w:p w:rsidR="009F498D" w:rsidRPr="009637AE" w:rsidRDefault="00DC6272">
      <w:pPr>
        <w:pStyle w:val="BodyText"/>
        <w:spacing w:line="276" w:lineRule="auto"/>
        <w:ind w:left="119" w:right="145"/>
      </w:pPr>
      <w:r>
        <w:t xml:space="preserve">J’ai </w:t>
      </w:r>
      <w:r w:rsidR="008D3F6F">
        <w:t>subi</w:t>
      </w:r>
      <w:r>
        <w:t xml:space="preserve"> un choc dès mon arrivée au </w:t>
      </w:r>
      <w:r w:rsidR="009637AE" w:rsidRPr="009637AE">
        <w:t xml:space="preserve">Kenya. </w:t>
      </w:r>
      <w:r>
        <w:t xml:space="preserve">La pauvreté </w:t>
      </w:r>
      <w:r w:rsidR="002A1105">
        <w:t>était là, de l’autre côté d</w:t>
      </w:r>
      <w:r w:rsidR="0068144A">
        <w:t xml:space="preserve">es portes </w:t>
      </w:r>
      <w:r>
        <w:t xml:space="preserve">de l’aéroport du Kisumu. Je ne croyais pas </w:t>
      </w:r>
      <w:r w:rsidR="00A701BA">
        <w:t xml:space="preserve">me heurter </w:t>
      </w:r>
      <w:r>
        <w:t xml:space="preserve">à cette réalité aussi rapidement. Je pensais que je devrais m’aventurer à </w:t>
      </w:r>
      <w:r w:rsidR="005E4E5D">
        <w:t>l’intérieur des terres, dans de</w:t>
      </w:r>
      <w:r>
        <w:t xml:space="preserve"> petits villages reculés, </w:t>
      </w:r>
      <w:r w:rsidR="00E86DE6">
        <w:t xml:space="preserve">pour côtoyer l’indigence. La pauvreté était </w:t>
      </w:r>
      <w:r w:rsidR="005E4E5D">
        <w:t>omniprésente</w:t>
      </w:r>
      <w:r w:rsidR="00E86DE6">
        <w:t>. Un grand nombre de routes sont dans un état lamentable. Des centaines de marché</w:t>
      </w:r>
      <w:r w:rsidR="00A701BA">
        <w:t>s</w:t>
      </w:r>
      <w:r w:rsidR="00E86DE6">
        <w:t xml:space="preserve"> bordent les rues et </w:t>
      </w:r>
      <w:r w:rsidR="00770F4D">
        <w:t>les</w:t>
      </w:r>
      <w:r w:rsidR="00E86DE6">
        <w:t xml:space="preserve"> </w:t>
      </w:r>
      <w:r w:rsidR="00770F4D">
        <w:t xml:space="preserve">habitants </w:t>
      </w:r>
      <w:r w:rsidR="00E86DE6">
        <w:t xml:space="preserve">travaillent fort pour gagner leur vie. </w:t>
      </w:r>
      <w:r w:rsidR="00770F4D">
        <w:t xml:space="preserve">Les étals sont faits avec des bâtons ou de vieilles feuilles d’acier ou simplement installés à même le sol. Au cours de la dernière année, </w:t>
      </w:r>
      <w:r w:rsidR="00597D96">
        <w:t>j’ai découvert beaucoup de chose</w:t>
      </w:r>
      <w:r w:rsidR="00A701BA">
        <w:t>s</w:t>
      </w:r>
      <w:r w:rsidR="00597D96">
        <w:t xml:space="preserve">. </w:t>
      </w:r>
      <w:r w:rsidR="008D3F6F">
        <w:t>Dans les villages, l</w:t>
      </w:r>
      <w:r w:rsidR="00AE09FC">
        <w:t xml:space="preserve">a majorité des maisons n’ont </w:t>
      </w:r>
      <w:r w:rsidR="008D3F6F">
        <w:t>ni l’</w:t>
      </w:r>
      <w:r w:rsidR="00AE09FC">
        <w:t xml:space="preserve">eau courante </w:t>
      </w:r>
      <w:r w:rsidR="008D3F6F">
        <w:t>ni l</w:t>
      </w:r>
      <w:r w:rsidR="00AE09FC">
        <w:t>’électricité. (</w:t>
      </w:r>
      <w:r w:rsidR="008D3F6F">
        <w:t>D’ailleurs, les latrines à fosse n’ont plus de secrets pour moi</w:t>
      </w:r>
      <w:r w:rsidR="00AE09FC">
        <w:t>!)</w:t>
      </w:r>
      <w:r w:rsidR="009637AE" w:rsidRPr="009637AE">
        <w:t xml:space="preserve"> </w:t>
      </w:r>
      <w:r w:rsidR="0091745C">
        <w:t xml:space="preserve">Les femmes et les enfants </w:t>
      </w:r>
      <w:r w:rsidR="005E4E5D">
        <w:t>parcourent</w:t>
      </w:r>
      <w:r w:rsidR="0091745C">
        <w:t xml:space="preserve"> de grandes distances pour </w:t>
      </w:r>
      <w:r w:rsidR="00B8442C">
        <w:t>aller chercher</w:t>
      </w:r>
      <w:r w:rsidR="0091745C">
        <w:t xml:space="preserve"> de l’eau et du bois. </w:t>
      </w:r>
      <w:r w:rsidR="0036474F">
        <w:t xml:space="preserve">Les officiers ne touchent pas leur plein salaire, </w:t>
      </w:r>
      <w:r w:rsidR="008D37A8">
        <w:t xml:space="preserve">ce qui, au mieux, est un faible revenu. </w:t>
      </w:r>
      <w:r w:rsidR="001733D5">
        <w:t xml:space="preserve">Je conviens que plusieurs </w:t>
      </w:r>
      <w:r w:rsidR="0024370E">
        <w:t xml:space="preserve">Kenyans </w:t>
      </w:r>
      <w:r w:rsidR="001733D5">
        <w:t>sont victimes des circon</w:t>
      </w:r>
      <w:r w:rsidR="002A1105">
        <w:t>s</w:t>
      </w:r>
      <w:r w:rsidR="001733D5">
        <w:t>tances</w:t>
      </w:r>
      <w:r w:rsidR="0068144A">
        <w:t xml:space="preserve"> et qu’i</w:t>
      </w:r>
      <w:r w:rsidR="001733D5">
        <w:t xml:space="preserve">ls n’ont pas choisi </w:t>
      </w:r>
      <w:r w:rsidR="0024370E">
        <w:t xml:space="preserve">de naître </w:t>
      </w:r>
      <w:r w:rsidR="0068144A">
        <w:t>dans ce pays</w:t>
      </w:r>
      <w:r w:rsidR="001733D5">
        <w:t xml:space="preserve">. </w:t>
      </w:r>
      <w:r w:rsidR="0068144A">
        <w:t>Ma</w:t>
      </w:r>
      <w:r w:rsidR="001733D5">
        <w:t>lgré tout, certains commencent à envisager un avenir meilleur. Avec le soutien de l’Armée du Salut, plusieurs familles trouvent de nouvelles façons d’accroître leurs revenus</w:t>
      </w:r>
      <w:r w:rsidR="005E4E5D">
        <w:t>. Elles peuvent ainsi</w:t>
      </w:r>
      <w:r w:rsidR="001733D5">
        <w:t xml:space="preserve"> envoyer le</w:t>
      </w:r>
      <w:r w:rsidR="00C84331">
        <w:t>ur</w:t>
      </w:r>
      <w:r w:rsidR="001733D5">
        <w:t xml:space="preserve">s enfants à l’école et </w:t>
      </w:r>
      <w:r w:rsidR="00C84331">
        <w:t xml:space="preserve">leur offrir </w:t>
      </w:r>
      <w:r w:rsidR="001733D5">
        <w:t xml:space="preserve">des repas nutritifs. Parfois, l’Armée apporte une aide plus substantielle en </w:t>
      </w:r>
      <w:r w:rsidR="00DE685F">
        <w:t xml:space="preserve">offrant aux écoles des réservoirs d’eau pour que les enfants puissent boire de l’eau potable. </w:t>
      </w:r>
    </w:p>
    <w:p w:rsidR="009F498D" w:rsidRPr="009637AE" w:rsidRDefault="009F498D">
      <w:pPr>
        <w:pStyle w:val="BodyText"/>
        <w:spacing w:before="7"/>
        <w:rPr>
          <w:sz w:val="27"/>
        </w:rPr>
      </w:pPr>
    </w:p>
    <w:p w:rsidR="009F498D" w:rsidRPr="009637AE" w:rsidRDefault="00D779E1" w:rsidP="009370F2">
      <w:pPr>
        <w:pStyle w:val="BodyText"/>
        <w:spacing w:before="1" w:line="276" w:lineRule="auto"/>
        <w:ind w:left="119" w:right="196"/>
        <w:rPr>
          <w:sz w:val="20"/>
        </w:rPr>
      </w:pPr>
      <w:r>
        <w:t>Bien sûr, les plus démunis doivent voir au-delà des barrières qui les emprisonnent</w:t>
      </w:r>
      <w:r w:rsidR="00C84331">
        <w:t>. P</w:t>
      </w:r>
      <w:r w:rsidR="003D5FF8">
        <w:t xml:space="preserve">lusieurs d’entre eux y arrivent, mais ils ont </w:t>
      </w:r>
      <w:r w:rsidR="00C84331">
        <w:t xml:space="preserve">parfois </w:t>
      </w:r>
      <w:r w:rsidR="003D5FF8">
        <w:t xml:space="preserve">besoin que quelqu’un </w:t>
      </w:r>
      <w:r w:rsidR="00C84331">
        <w:t xml:space="preserve">les aide à </w:t>
      </w:r>
      <w:r w:rsidR="003D5FF8">
        <w:t xml:space="preserve">voir toutes les possibilités et </w:t>
      </w:r>
      <w:r w:rsidR="00C84331">
        <w:t xml:space="preserve">à croire </w:t>
      </w:r>
      <w:r w:rsidR="003D5FF8">
        <w:t xml:space="preserve">en un avenir meilleur. Qu’êtes-vous prêt à faire </w:t>
      </w:r>
      <w:r w:rsidR="00926B6F">
        <w:t>pour susciter l’espoir?</w:t>
      </w:r>
      <w:r w:rsidR="009370F2">
        <w:t xml:space="preserve"> </w:t>
      </w:r>
    </w:p>
    <w:p w:rsidR="009F498D" w:rsidRPr="009637AE" w:rsidRDefault="009F498D">
      <w:pPr>
        <w:pStyle w:val="BodyText"/>
        <w:spacing w:before="9"/>
        <w:rPr>
          <w:sz w:val="20"/>
        </w:rPr>
      </w:pPr>
    </w:p>
    <w:p w:rsidR="009F498D" w:rsidRPr="009637AE" w:rsidRDefault="00926B6F" w:rsidP="00493DC7">
      <w:pPr>
        <w:spacing w:line="276" w:lineRule="auto"/>
        <w:ind w:left="100" w:right="48"/>
        <w:rPr>
          <w:i/>
          <w:sz w:val="24"/>
        </w:rPr>
      </w:pPr>
      <w:r>
        <w:rPr>
          <w:sz w:val="24"/>
        </w:rPr>
        <w:t>Je prie pour que cette étude de la Bible provoque des discussions au sujet de la « </w:t>
      </w:r>
      <w:r w:rsidR="003C56AF">
        <w:rPr>
          <w:sz w:val="24"/>
        </w:rPr>
        <w:t>véritable</w:t>
      </w:r>
      <w:r>
        <w:rPr>
          <w:sz w:val="24"/>
        </w:rPr>
        <w:t xml:space="preserve"> religion » et vous aide à trouver </w:t>
      </w:r>
      <w:r w:rsidR="00C84331">
        <w:rPr>
          <w:sz w:val="24"/>
        </w:rPr>
        <w:t>des solutions pour</w:t>
      </w:r>
      <w:r>
        <w:rPr>
          <w:sz w:val="24"/>
        </w:rPr>
        <w:t xml:space="preserve"> </w:t>
      </w:r>
      <w:r w:rsidR="00313BA0">
        <w:rPr>
          <w:sz w:val="24"/>
        </w:rPr>
        <w:t xml:space="preserve">ne pas </w:t>
      </w:r>
      <w:r w:rsidR="00E52698">
        <w:rPr>
          <w:sz w:val="24"/>
        </w:rPr>
        <w:t>être de « </w:t>
      </w:r>
      <w:r w:rsidR="00E52698" w:rsidRPr="00E52698">
        <w:rPr>
          <w:i/>
          <w:sz w:val="24"/>
        </w:rPr>
        <w:t>simples auditeurs de la Parole</w:t>
      </w:r>
      <w:r w:rsidR="00493DC7">
        <w:rPr>
          <w:i/>
          <w:sz w:val="24"/>
        </w:rPr>
        <w:t xml:space="preserve"> de Dieu</w:t>
      </w:r>
      <w:r w:rsidR="00E52698" w:rsidRPr="00E52698">
        <w:rPr>
          <w:i/>
          <w:sz w:val="24"/>
        </w:rPr>
        <w:t>, mais plutôt des militants actifs de la Parole</w:t>
      </w:r>
      <w:r w:rsidR="00E52698">
        <w:rPr>
          <w:i/>
          <w:sz w:val="24"/>
        </w:rPr>
        <w:t> </w:t>
      </w:r>
      <w:r w:rsidR="00E52698" w:rsidRPr="00E52698">
        <w:rPr>
          <w:sz w:val="24"/>
        </w:rPr>
        <w:t>»</w:t>
      </w:r>
      <w:r w:rsidR="00E52698">
        <w:rPr>
          <w:sz w:val="24"/>
        </w:rPr>
        <w:t>.</w:t>
      </w:r>
    </w:p>
    <w:p w:rsidR="009F498D" w:rsidRPr="009637AE" w:rsidRDefault="009F498D">
      <w:pPr>
        <w:pStyle w:val="BodyText"/>
        <w:spacing w:before="6"/>
        <w:rPr>
          <w:i/>
          <w:sz w:val="27"/>
        </w:rPr>
      </w:pPr>
    </w:p>
    <w:p w:rsidR="009370F2" w:rsidRDefault="00E52698" w:rsidP="009370F2">
      <w:pPr>
        <w:pStyle w:val="BodyText"/>
        <w:spacing w:before="1"/>
        <w:ind w:left="100"/>
      </w:pPr>
      <w:r>
        <w:t>Que Dieu vous bénisse</w:t>
      </w:r>
      <w:r w:rsidR="009637AE" w:rsidRPr="009637AE">
        <w:t>!</w:t>
      </w:r>
    </w:p>
    <w:p w:rsidR="00D779E1" w:rsidRDefault="00D779E1" w:rsidP="009370F2">
      <w:pPr>
        <w:pStyle w:val="BodyText"/>
        <w:spacing w:before="1"/>
        <w:ind w:left="100"/>
      </w:pPr>
    </w:p>
    <w:p w:rsidR="00D779E1" w:rsidRDefault="00D779E1" w:rsidP="009370F2">
      <w:pPr>
        <w:pStyle w:val="BodyText"/>
        <w:spacing w:before="1"/>
        <w:ind w:left="100"/>
      </w:pPr>
    </w:p>
    <w:p w:rsidR="00215C1D" w:rsidRPr="005A232A" w:rsidRDefault="009370F2" w:rsidP="005A232A">
      <w:pPr>
        <w:rPr>
          <w:sz w:val="31"/>
        </w:rPr>
      </w:pPr>
      <w:r>
        <w:br w:type="page"/>
      </w:r>
    </w:p>
    <w:p w:rsidR="00215C1D" w:rsidRPr="00215C1D" w:rsidRDefault="00895F13" w:rsidP="00215C1D">
      <w:pPr>
        <w:pStyle w:val="Heading2"/>
        <w:ind w:left="100"/>
        <w:jc w:val="center"/>
        <w:rPr>
          <w:sz w:val="32"/>
        </w:rPr>
      </w:pPr>
      <w:r>
        <w:rPr>
          <w:sz w:val="32"/>
        </w:rPr>
        <w:t>Approche inductive de l’é</w:t>
      </w:r>
      <w:r w:rsidR="00215C1D" w:rsidRPr="00215C1D">
        <w:rPr>
          <w:sz w:val="32"/>
        </w:rPr>
        <w:t>tude de la Bible</w:t>
      </w:r>
    </w:p>
    <w:p w:rsidR="00215C1D" w:rsidRDefault="00215C1D" w:rsidP="00215C1D">
      <w:pPr>
        <w:pStyle w:val="Heading2"/>
        <w:ind w:left="100"/>
        <w:jc w:val="center"/>
      </w:pPr>
    </w:p>
    <w:p w:rsidR="00215C1D" w:rsidRDefault="00215C1D" w:rsidP="00215C1D">
      <w:pPr>
        <w:pStyle w:val="Heading2"/>
        <w:ind w:left="100"/>
        <w:jc w:val="center"/>
      </w:pPr>
    </w:p>
    <w:p w:rsidR="009F498D" w:rsidRPr="009637AE" w:rsidRDefault="00215C1D">
      <w:pPr>
        <w:pStyle w:val="Heading2"/>
        <w:ind w:left="100"/>
      </w:pPr>
      <w:r>
        <w:t>Trois étapes </w:t>
      </w:r>
      <w:r w:rsidR="009637AE" w:rsidRPr="009637AE">
        <w:t>:</w:t>
      </w:r>
    </w:p>
    <w:p w:rsidR="00EE5F1C" w:rsidRDefault="00EE5F1C" w:rsidP="00EE5F1C">
      <w:pPr>
        <w:spacing w:before="88"/>
        <w:ind w:left="100"/>
      </w:pPr>
    </w:p>
    <w:p w:rsidR="009F498D" w:rsidRPr="006857E4" w:rsidRDefault="009637AE" w:rsidP="001C76F6">
      <w:pPr>
        <w:spacing w:line="276" w:lineRule="auto"/>
        <w:ind w:left="102"/>
        <w:rPr>
          <w:sz w:val="24"/>
          <w:szCs w:val="24"/>
        </w:rPr>
      </w:pPr>
      <w:r w:rsidRPr="0031637E">
        <w:rPr>
          <w:b/>
          <w:i/>
          <w:sz w:val="24"/>
        </w:rPr>
        <w:t>Observation</w:t>
      </w:r>
      <w:r w:rsidR="00215C1D" w:rsidRPr="0031637E">
        <w:rPr>
          <w:b/>
          <w:i/>
          <w:sz w:val="24"/>
        </w:rPr>
        <w:t> </w:t>
      </w:r>
      <w:r w:rsidRPr="0031637E">
        <w:rPr>
          <w:sz w:val="24"/>
        </w:rPr>
        <w:t xml:space="preserve">: </w:t>
      </w:r>
      <w:r w:rsidR="00493DC7">
        <w:rPr>
          <w:sz w:val="24"/>
          <w:szCs w:val="24"/>
        </w:rPr>
        <w:t>Établir les faits</w:t>
      </w:r>
      <w:r w:rsidRPr="006857E4">
        <w:rPr>
          <w:sz w:val="24"/>
          <w:szCs w:val="24"/>
        </w:rPr>
        <w:t xml:space="preserve">. </w:t>
      </w:r>
      <w:r w:rsidR="00493DC7" w:rsidRPr="00493DC7">
        <w:rPr>
          <w:sz w:val="24"/>
          <w:szCs w:val="24"/>
          <w:u w:val="single"/>
        </w:rPr>
        <w:t>Comprendre</w:t>
      </w:r>
      <w:r w:rsidR="00493DC7">
        <w:rPr>
          <w:sz w:val="24"/>
          <w:szCs w:val="24"/>
        </w:rPr>
        <w:t xml:space="preserve"> simplement les versets. Repérer les </w:t>
      </w:r>
      <w:r w:rsidR="00CA559D" w:rsidRPr="006857E4">
        <w:rPr>
          <w:sz w:val="24"/>
          <w:szCs w:val="24"/>
        </w:rPr>
        <w:t xml:space="preserve">phrases ou </w:t>
      </w:r>
      <w:r w:rsidR="00493DC7">
        <w:rPr>
          <w:sz w:val="24"/>
          <w:szCs w:val="24"/>
        </w:rPr>
        <w:t>l</w:t>
      </w:r>
      <w:r w:rsidR="00CA559D" w:rsidRPr="006857E4">
        <w:rPr>
          <w:sz w:val="24"/>
          <w:szCs w:val="24"/>
        </w:rPr>
        <w:t>es mots qui se répètent</w:t>
      </w:r>
      <w:r w:rsidR="00493DC7">
        <w:rPr>
          <w:sz w:val="24"/>
          <w:szCs w:val="24"/>
        </w:rPr>
        <w:t>.</w:t>
      </w:r>
      <w:r w:rsidR="00215C1D" w:rsidRPr="006857E4">
        <w:rPr>
          <w:sz w:val="24"/>
          <w:szCs w:val="24"/>
        </w:rPr>
        <w:t xml:space="preserve"> </w:t>
      </w:r>
      <w:r w:rsidR="00CA559D" w:rsidRPr="006857E4">
        <w:rPr>
          <w:sz w:val="24"/>
          <w:szCs w:val="24"/>
        </w:rPr>
        <w:t>Ne pas hésiter à lire plusieurs versions de la Bible</w:t>
      </w:r>
      <w:r w:rsidR="00493DC7">
        <w:rPr>
          <w:sz w:val="24"/>
          <w:szCs w:val="24"/>
        </w:rPr>
        <w:t xml:space="preserve"> et à noter </w:t>
      </w:r>
      <w:r w:rsidR="00215C1D" w:rsidRPr="006857E4">
        <w:rPr>
          <w:sz w:val="24"/>
          <w:szCs w:val="24"/>
        </w:rPr>
        <w:t xml:space="preserve">les différences </w:t>
      </w:r>
      <w:r w:rsidR="00493DC7">
        <w:rPr>
          <w:sz w:val="24"/>
          <w:szCs w:val="24"/>
        </w:rPr>
        <w:t>de style.</w:t>
      </w:r>
    </w:p>
    <w:p w:rsidR="009F498D" w:rsidRPr="009637AE" w:rsidRDefault="009F498D">
      <w:pPr>
        <w:pStyle w:val="BodyText"/>
        <w:spacing w:before="8"/>
        <w:rPr>
          <w:sz w:val="27"/>
        </w:rPr>
      </w:pPr>
    </w:p>
    <w:p w:rsidR="009F498D" w:rsidRPr="009637AE" w:rsidRDefault="009637AE" w:rsidP="0068144A">
      <w:pPr>
        <w:pStyle w:val="BodyText"/>
        <w:spacing w:line="276" w:lineRule="auto"/>
        <w:ind w:left="100" w:right="48"/>
      </w:pPr>
      <w:r w:rsidRPr="009637AE">
        <w:rPr>
          <w:b/>
          <w:i/>
        </w:rPr>
        <w:t>Interpr</w:t>
      </w:r>
      <w:r w:rsidR="00215C1D">
        <w:rPr>
          <w:b/>
          <w:i/>
        </w:rPr>
        <w:t>é</w:t>
      </w:r>
      <w:r w:rsidRPr="009637AE">
        <w:rPr>
          <w:b/>
          <w:i/>
        </w:rPr>
        <w:t>tation</w:t>
      </w:r>
      <w:r w:rsidR="00215C1D">
        <w:rPr>
          <w:b/>
          <w:i/>
        </w:rPr>
        <w:t> </w:t>
      </w:r>
      <w:r w:rsidRPr="009637AE">
        <w:t xml:space="preserve">: </w:t>
      </w:r>
      <w:r w:rsidR="00895F13">
        <w:t xml:space="preserve">Trouver la signification des versets dans leur contexte. </w:t>
      </w:r>
      <w:r w:rsidR="00493DC7">
        <w:t>Déterminer p</w:t>
      </w:r>
      <w:r w:rsidR="00895F13">
        <w:t xml:space="preserve">ourquoi ils </w:t>
      </w:r>
      <w:r w:rsidR="00493DC7">
        <w:t xml:space="preserve">ont </w:t>
      </w:r>
      <w:r w:rsidR="00895F13">
        <w:t>été écrits</w:t>
      </w:r>
      <w:r w:rsidR="0068144A">
        <w:t>.</w:t>
      </w:r>
      <w:r w:rsidR="00895F13">
        <w:t xml:space="preserve"> </w:t>
      </w:r>
      <w:r w:rsidR="00493DC7">
        <w:t xml:space="preserve">Établir qui est le locuteur et le ou les destinataires. </w:t>
      </w:r>
      <w:r w:rsidR="00895F13">
        <w:t xml:space="preserve">Prendre en considération </w:t>
      </w:r>
      <w:r w:rsidR="00493DC7">
        <w:t xml:space="preserve">le </w:t>
      </w:r>
      <w:r w:rsidR="00895F13">
        <w:t>contexte</w:t>
      </w:r>
      <w:r w:rsidRPr="009637AE">
        <w:t>.</w:t>
      </w:r>
    </w:p>
    <w:p w:rsidR="009F498D" w:rsidRPr="009637AE" w:rsidRDefault="009F498D">
      <w:pPr>
        <w:pStyle w:val="BodyText"/>
        <w:spacing w:before="7"/>
        <w:rPr>
          <w:sz w:val="27"/>
        </w:rPr>
      </w:pPr>
    </w:p>
    <w:p w:rsidR="009F498D" w:rsidRDefault="00962DD6" w:rsidP="0068144A">
      <w:pPr>
        <w:pStyle w:val="BodyText"/>
        <w:spacing w:line="276" w:lineRule="auto"/>
        <w:ind w:left="100" w:right="48"/>
      </w:pPr>
      <w:r>
        <w:rPr>
          <w:b/>
          <w:i/>
        </w:rPr>
        <w:t>Mise en pratique</w:t>
      </w:r>
      <w:r w:rsidR="00215C1D">
        <w:rPr>
          <w:b/>
          <w:i/>
        </w:rPr>
        <w:t> </w:t>
      </w:r>
      <w:r w:rsidR="009637AE" w:rsidRPr="009637AE">
        <w:rPr>
          <w:b/>
          <w:i/>
        </w:rPr>
        <w:t xml:space="preserve">: </w:t>
      </w:r>
      <w:r w:rsidR="003241F1">
        <w:t>Établir la signification de ce texte pour moi, aujourd’hui. Déterminer q</w:t>
      </w:r>
      <w:r w:rsidR="00DB3B74">
        <w:t xml:space="preserve">uels enseignements </w:t>
      </w:r>
      <w:r w:rsidR="003241F1">
        <w:t>s’appliquent à ma vie.</w:t>
      </w:r>
      <w:r w:rsidR="009637AE" w:rsidRPr="009637AE">
        <w:t xml:space="preserve"> </w:t>
      </w:r>
      <w:r w:rsidR="003241F1">
        <w:t xml:space="preserve">Cibler </w:t>
      </w:r>
      <w:r w:rsidR="00895F13">
        <w:t>ce que Dieu essaie de me dire</w:t>
      </w:r>
      <w:r w:rsidR="003241F1">
        <w:t>.</w:t>
      </w:r>
      <w:r w:rsidR="009637AE" w:rsidRPr="009637AE">
        <w:t xml:space="preserve"> </w:t>
      </w:r>
      <w:r w:rsidR="005E63E1">
        <w:t>Cerner q</w:t>
      </w:r>
      <w:r w:rsidR="00DB3B74">
        <w:t xml:space="preserve">uand et comment </w:t>
      </w:r>
      <w:r w:rsidR="005E63E1">
        <w:t xml:space="preserve">je peux </w:t>
      </w:r>
      <w:r w:rsidR="00DB3B74">
        <w:t>met</w:t>
      </w:r>
      <w:r w:rsidR="005E63E1">
        <w:t xml:space="preserve">tre cette vérité en </w:t>
      </w:r>
      <w:r>
        <w:t>pratique</w:t>
      </w:r>
      <w:r w:rsidR="005E63E1">
        <w:t xml:space="preserve">. </w:t>
      </w:r>
      <w:r>
        <w:t>Quelles mesures concrètes vais-je adopter à la suite de ce verset?</w:t>
      </w:r>
    </w:p>
    <w:p w:rsidR="009F498D" w:rsidRPr="009637AE" w:rsidRDefault="009F498D">
      <w:pPr>
        <w:spacing w:line="276" w:lineRule="auto"/>
        <w:sectPr w:rsidR="009F498D" w:rsidRPr="009637AE" w:rsidSect="00155EAA">
          <w:headerReference w:type="default" r:id="rId8"/>
          <w:footerReference w:type="default" r:id="rId9"/>
          <w:type w:val="continuous"/>
          <w:pgSz w:w="12240" w:h="15840"/>
          <w:pgMar w:top="1418" w:right="1418" w:bottom="1418" w:left="1418" w:header="720" w:footer="720" w:gutter="0"/>
          <w:cols w:space="720"/>
          <w:docGrid w:linePitch="299"/>
        </w:sectPr>
      </w:pPr>
    </w:p>
    <w:p w:rsidR="009F498D" w:rsidRPr="009637AE" w:rsidRDefault="009F498D" w:rsidP="005A232A">
      <w:pPr>
        <w:pStyle w:val="BodyText"/>
        <w:rPr>
          <w:sz w:val="20"/>
        </w:rPr>
      </w:pPr>
      <w:bookmarkStart w:id="1" w:name="_GoBack"/>
      <w:bookmarkEnd w:id="1"/>
    </w:p>
    <w:sectPr w:rsidR="009F498D" w:rsidRPr="009637AE" w:rsidSect="005A232A">
      <w:headerReference w:type="default" r:id="rId10"/>
      <w:footerReference w:type="default" r:id="rId11"/>
      <w:pgSz w:w="12240" w:h="15840"/>
      <w:pgMar w:top="1418" w:right="1418" w:bottom="1418" w:left="1418" w:header="725"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3A9" w:rsidRDefault="000A23A9">
      <w:r>
        <w:separator/>
      </w:r>
    </w:p>
  </w:endnote>
  <w:endnote w:type="continuationSeparator" w:id="0">
    <w:p w:rsidR="000A23A9" w:rsidRDefault="000A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3A9" w:rsidRDefault="000A23A9">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3A9" w:rsidRDefault="000A23A9">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3A9" w:rsidRDefault="000A23A9">
      <w:r>
        <w:separator/>
      </w:r>
    </w:p>
  </w:footnote>
  <w:footnote w:type="continuationSeparator" w:id="0">
    <w:p w:rsidR="000A23A9" w:rsidRDefault="000A2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3A9" w:rsidRDefault="000A23A9">
    <w:pPr>
      <w:pStyle w:val="BodyText"/>
      <w:spacing w:line="14" w:lineRule="auto"/>
      <w:rPr>
        <w:sz w:val="20"/>
      </w:rPr>
    </w:pPr>
    <w:r>
      <w:rPr>
        <w:noProof/>
        <w:lang w:val="en-US"/>
      </w:rPr>
      <mc:AlternateContent>
        <mc:Choice Requires="wps">
          <w:drawing>
            <wp:anchor distT="0" distB="0" distL="114300" distR="114300" simplePos="0" relativeHeight="503291600" behindDoc="1" locked="0" layoutInCell="1" allowOverlap="1" wp14:anchorId="0564CDBE" wp14:editId="0735B4A3">
              <wp:simplePos x="0" y="0"/>
              <wp:positionH relativeFrom="page">
                <wp:posOffset>3952875</wp:posOffset>
              </wp:positionH>
              <wp:positionV relativeFrom="page">
                <wp:posOffset>438149</wp:posOffset>
              </wp:positionV>
              <wp:extent cx="2921635" cy="561975"/>
              <wp:effectExtent l="0" t="0" r="1206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6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3A9" w:rsidRDefault="000A23A9">
                          <w:pPr>
                            <w:spacing w:before="12"/>
                            <w:ind w:left="20" w:right="18" w:firstLine="940"/>
                            <w:jc w:val="right"/>
                            <w:rPr>
                              <w:i/>
                              <w:sz w:val="20"/>
                            </w:rPr>
                          </w:pPr>
                          <w:r>
                            <w:rPr>
                              <w:i/>
                              <w:sz w:val="20"/>
                            </w:rPr>
                            <w:t>Partenaires dans la mission</w:t>
                          </w:r>
                        </w:p>
                        <w:p w:rsidR="000A23A9" w:rsidRDefault="000A23A9">
                          <w:pPr>
                            <w:spacing w:before="12"/>
                            <w:ind w:left="20" w:right="18" w:firstLine="940"/>
                            <w:jc w:val="right"/>
                            <w:rPr>
                              <w:i/>
                              <w:sz w:val="20"/>
                            </w:rPr>
                          </w:pPr>
                          <w:r>
                            <w:rPr>
                              <w:i/>
                              <w:sz w:val="20"/>
                            </w:rPr>
                            <w:t xml:space="preserve">Territoire du Canada et des Bermudes </w:t>
                          </w:r>
                        </w:p>
                        <w:p w:rsidR="000A23A9" w:rsidRDefault="000A23A9">
                          <w:pPr>
                            <w:spacing w:line="229" w:lineRule="exact"/>
                            <w:ind w:right="18"/>
                            <w:jc w:val="right"/>
                            <w:rPr>
                              <w:i/>
                              <w:sz w:val="20"/>
                            </w:rPr>
                          </w:pPr>
                          <w:r>
                            <w:rPr>
                              <w:i/>
                              <w:sz w:val="20"/>
                            </w:rPr>
                            <w:t>2018</w:t>
                          </w:r>
                        </w:p>
                        <w:p w:rsidR="00153477" w:rsidRDefault="00153477">
                          <w:pPr>
                            <w:spacing w:line="229" w:lineRule="exact"/>
                            <w:ind w:right="18"/>
                            <w:jc w:val="right"/>
                            <w:rPr>
                              <w:i/>
                              <w:sz w:val="20"/>
                            </w:rPr>
                          </w:pPr>
                        </w:p>
                        <w:p w:rsidR="00153477" w:rsidRDefault="00153477">
                          <w:pPr>
                            <w:spacing w:line="229" w:lineRule="exact"/>
                            <w:ind w:right="18"/>
                            <w:jc w:val="right"/>
                            <w:rPr>
                              <w:i/>
                              <w:sz w:val="20"/>
                            </w:rPr>
                          </w:pPr>
                        </w:p>
                        <w:p w:rsidR="00153477" w:rsidRDefault="00153477">
                          <w:pPr>
                            <w:spacing w:line="229" w:lineRule="exact"/>
                            <w:ind w:right="18"/>
                            <w:jc w:val="right"/>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11.25pt;margin-top:34.5pt;width:230.05pt;height:44.25pt;z-index:-2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VZ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" filled="f" stroked="f">
              <v:textbox inset="0,0,0,0">
                <w:txbxContent>
                  <w:p w:rsidR="000A23A9" w:rsidRDefault="000A23A9">
                    <w:pPr>
                      <w:spacing w:before="12"/>
                      <w:ind w:left="20" w:right="18" w:firstLine="940"/>
                      <w:jc w:val="right"/>
                      <w:rPr>
                        <w:i/>
                        <w:sz w:val="20"/>
                      </w:rPr>
                    </w:pPr>
                    <w:r>
                      <w:rPr>
                        <w:i/>
                        <w:sz w:val="20"/>
                      </w:rPr>
                      <w:t>Partenaires dans la mission</w:t>
                    </w:r>
                  </w:p>
                  <w:p w:rsidR="000A23A9" w:rsidRDefault="000A23A9">
                    <w:pPr>
                      <w:spacing w:before="12"/>
                      <w:ind w:left="20" w:right="18" w:firstLine="940"/>
                      <w:jc w:val="right"/>
                      <w:rPr>
                        <w:i/>
                        <w:sz w:val="20"/>
                      </w:rPr>
                    </w:pPr>
                    <w:r>
                      <w:rPr>
                        <w:i/>
                        <w:sz w:val="20"/>
                      </w:rPr>
                      <w:t xml:space="preserve">Territoire du Canada et des Bermudes </w:t>
                    </w:r>
                  </w:p>
                  <w:p w:rsidR="000A23A9" w:rsidRDefault="000A23A9">
                    <w:pPr>
                      <w:spacing w:line="229" w:lineRule="exact"/>
                      <w:ind w:right="18"/>
                      <w:jc w:val="right"/>
                      <w:rPr>
                        <w:i/>
                        <w:sz w:val="20"/>
                      </w:rPr>
                    </w:pPr>
                    <w:r>
                      <w:rPr>
                        <w:i/>
                        <w:sz w:val="20"/>
                      </w:rPr>
                      <w:t>2018</w:t>
                    </w:r>
                  </w:p>
                  <w:p w:rsidR="00153477" w:rsidRDefault="00153477">
                    <w:pPr>
                      <w:spacing w:line="229" w:lineRule="exact"/>
                      <w:ind w:right="18"/>
                      <w:jc w:val="right"/>
                      <w:rPr>
                        <w:i/>
                        <w:sz w:val="20"/>
                      </w:rPr>
                    </w:pPr>
                  </w:p>
                  <w:p w:rsidR="00153477" w:rsidRDefault="00153477">
                    <w:pPr>
                      <w:spacing w:line="229" w:lineRule="exact"/>
                      <w:ind w:right="18"/>
                      <w:jc w:val="right"/>
                      <w:rPr>
                        <w:i/>
                        <w:sz w:val="20"/>
                      </w:rPr>
                    </w:pPr>
                  </w:p>
                  <w:p w:rsidR="00153477" w:rsidRDefault="00153477">
                    <w:pPr>
                      <w:spacing w:line="229" w:lineRule="exact"/>
                      <w:ind w:right="18"/>
                      <w:jc w:val="right"/>
                      <w:rPr>
                        <w:i/>
                        <w:sz w:val="20"/>
                      </w:rPr>
                    </w:pPr>
                  </w:p>
                </w:txbxContent>
              </v:textbox>
              <w10:wrap anchorx="page" anchory="page"/>
            </v:shape>
          </w:pict>
        </mc:Fallback>
      </mc:AlternateContent>
    </w:r>
    <w:r>
      <w:rPr>
        <w:noProof/>
        <w:lang w:val="en-US"/>
      </w:rPr>
      <mc:AlternateContent>
        <mc:Choice Requires="wps">
          <w:drawing>
            <wp:anchor distT="0" distB="0" distL="114300" distR="114300" simplePos="0" relativeHeight="503291576" behindDoc="1" locked="0" layoutInCell="1" allowOverlap="1" wp14:anchorId="325F970D" wp14:editId="18328C4A">
              <wp:simplePos x="0" y="0"/>
              <wp:positionH relativeFrom="page">
                <wp:posOffset>904875</wp:posOffset>
              </wp:positionH>
              <wp:positionV relativeFrom="page">
                <wp:posOffset>437515</wp:posOffset>
              </wp:positionV>
              <wp:extent cx="1371600" cy="2190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3A9" w:rsidRDefault="000A23A9">
                          <w:pPr>
                            <w:spacing w:before="12"/>
                            <w:ind w:left="20"/>
                            <w:rPr>
                              <w:i/>
                              <w:sz w:val="20"/>
                            </w:rPr>
                          </w:pPr>
                          <w:r>
                            <w:rPr>
                              <w:i/>
                              <w:sz w:val="20"/>
                            </w:rPr>
                            <w:t>Étude de la Bible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71.25pt;margin-top:34.45pt;width:108pt;height:17.25pt;z-index:-24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rkrwIAALA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" filled="f" stroked="f">
              <v:textbox inset="0,0,0,0">
                <w:txbxContent>
                  <w:p w:rsidR="000A23A9" w:rsidRDefault="000A23A9">
                    <w:pPr>
                      <w:spacing w:before="12"/>
                      <w:ind w:left="20"/>
                      <w:rPr>
                        <w:i/>
                        <w:sz w:val="20"/>
                      </w:rPr>
                    </w:pPr>
                    <w:r>
                      <w:rPr>
                        <w:i/>
                        <w:sz w:val="20"/>
                      </w:rPr>
                      <w:t>Étude de la Bible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3A9" w:rsidRDefault="000A23A9">
    <w:pPr>
      <w:pStyle w:val="BodyText"/>
      <w:spacing w:line="14" w:lineRule="auto"/>
      <w:rPr>
        <w:sz w:val="20"/>
      </w:rPr>
    </w:pPr>
    <w:r>
      <w:rPr>
        <w:noProof/>
        <w:lang w:val="en-US"/>
      </w:rPr>
      <mc:AlternateContent>
        <mc:Choice Requires="wps">
          <w:drawing>
            <wp:anchor distT="0" distB="0" distL="114300" distR="114300" simplePos="0" relativeHeight="503291744" behindDoc="1" locked="0" layoutInCell="1" allowOverlap="1" wp14:anchorId="4DEED000" wp14:editId="5DAE6172">
              <wp:simplePos x="0" y="0"/>
              <wp:positionH relativeFrom="page">
                <wp:posOffset>4476750</wp:posOffset>
              </wp:positionH>
              <wp:positionV relativeFrom="page">
                <wp:posOffset>438150</wp:posOffset>
              </wp:positionV>
              <wp:extent cx="2178685" cy="458470"/>
              <wp:effectExtent l="0" t="0" r="120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3A9" w:rsidRDefault="000A23A9">
                          <w:pPr>
                            <w:spacing w:before="12"/>
                            <w:ind w:left="20" w:right="18" w:firstLine="934"/>
                            <w:jc w:val="right"/>
                            <w:rPr>
                              <w:i/>
                              <w:sz w:val="20"/>
                            </w:rPr>
                          </w:pPr>
                          <w:r>
                            <w:rPr>
                              <w:i/>
                              <w:sz w:val="20"/>
                            </w:rPr>
                            <w:t xml:space="preserve">Partenaires dans la mission Territoire du Canada et des Bermudes </w:t>
                          </w:r>
                        </w:p>
                        <w:p w:rsidR="000A23A9" w:rsidRDefault="000A23A9">
                          <w:pPr>
                            <w:spacing w:line="229" w:lineRule="exact"/>
                            <w:ind w:right="18"/>
                            <w:jc w:val="right"/>
                            <w:rPr>
                              <w:i/>
                              <w:sz w:val="20"/>
                            </w:rPr>
                          </w:pPr>
                          <w:r>
                            <w:rPr>
                              <w:i/>
                              <w:sz w:val="20"/>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352.5pt;margin-top:34.5pt;width:171.55pt;height:36.1pt;z-index:-2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RVuswIAALA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" filled="f" stroked="f">
              <v:textbox inset="0,0,0,0">
                <w:txbxContent>
                  <w:p w:rsidR="000A23A9" w:rsidRDefault="000A23A9">
                    <w:pPr>
                      <w:spacing w:before="12"/>
                      <w:ind w:left="20" w:right="18" w:firstLine="934"/>
                      <w:jc w:val="right"/>
                      <w:rPr>
                        <w:i/>
                        <w:sz w:val="20"/>
                      </w:rPr>
                    </w:pPr>
                    <w:r>
                      <w:rPr>
                        <w:i/>
                        <w:sz w:val="20"/>
                      </w:rPr>
                      <w:t xml:space="preserve">Partenaires dans la mission Territoire du Canada et des Bermudes </w:t>
                    </w:r>
                  </w:p>
                  <w:p w:rsidR="000A23A9" w:rsidRDefault="000A23A9">
                    <w:pPr>
                      <w:spacing w:line="229" w:lineRule="exact"/>
                      <w:ind w:right="18"/>
                      <w:jc w:val="right"/>
                      <w:rPr>
                        <w:i/>
                        <w:sz w:val="20"/>
                      </w:rPr>
                    </w:pPr>
                    <w:r>
                      <w:rPr>
                        <w:i/>
                        <w:sz w:val="20"/>
                      </w:rPr>
                      <w:t>2018</w:t>
                    </w:r>
                  </w:p>
                </w:txbxContent>
              </v:textbox>
              <w10:wrap anchorx="page" anchory="page"/>
            </v:shape>
          </w:pict>
        </mc:Fallback>
      </mc:AlternateContent>
    </w:r>
    <w:r>
      <w:rPr>
        <w:noProof/>
        <w:lang w:val="en-US"/>
      </w:rPr>
      <mc:AlternateContent>
        <mc:Choice Requires="wps">
          <w:drawing>
            <wp:anchor distT="0" distB="0" distL="114300" distR="114300" simplePos="0" relativeHeight="503291720" behindDoc="1" locked="0" layoutInCell="1" allowOverlap="1" wp14:anchorId="05DD3D44" wp14:editId="13840DEE">
              <wp:simplePos x="0" y="0"/>
              <wp:positionH relativeFrom="page">
                <wp:posOffset>904875</wp:posOffset>
              </wp:positionH>
              <wp:positionV relativeFrom="page">
                <wp:posOffset>438150</wp:posOffset>
              </wp:positionV>
              <wp:extent cx="1676400" cy="166370"/>
              <wp:effectExtent l="0" t="0" r="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3A9" w:rsidRDefault="000A23A9">
                          <w:pPr>
                            <w:spacing w:before="12"/>
                            <w:ind w:left="20"/>
                            <w:rPr>
                              <w:i/>
                              <w:sz w:val="20"/>
                            </w:rPr>
                          </w:pPr>
                          <w:r>
                            <w:rPr>
                              <w:i/>
                              <w:sz w:val="20"/>
                            </w:rPr>
                            <w:t>Grandes lignes du sermon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71.25pt;margin-top:34.5pt;width:132pt;height:13.1pt;z-index:-24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" filled="f" stroked="f">
              <v:textbox inset="0,0,0,0">
                <w:txbxContent>
                  <w:p w:rsidR="000A23A9" w:rsidRDefault="000A23A9">
                    <w:pPr>
                      <w:spacing w:before="12"/>
                      <w:ind w:left="20"/>
                      <w:rPr>
                        <w:i/>
                        <w:sz w:val="20"/>
                      </w:rPr>
                    </w:pPr>
                    <w:r>
                      <w:rPr>
                        <w:i/>
                        <w:sz w:val="20"/>
                      </w:rPr>
                      <w:t>Grandes lignes du sermon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22CB"/>
    <w:multiLevelType w:val="hybridMultilevel"/>
    <w:tmpl w:val="16005C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8392A9E"/>
    <w:multiLevelType w:val="hybridMultilevel"/>
    <w:tmpl w:val="4E187ECA"/>
    <w:lvl w:ilvl="0" w:tplc="775A4156">
      <w:numFmt w:val="bullet"/>
      <w:lvlText w:val=""/>
      <w:lvlJc w:val="left"/>
      <w:pPr>
        <w:ind w:left="840" w:hanging="360"/>
      </w:pPr>
      <w:rPr>
        <w:rFonts w:ascii="Symbol" w:eastAsia="Symbol" w:hAnsi="Symbol" w:cs="Symbol" w:hint="default"/>
        <w:w w:val="100"/>
        <w:sz w:val="24"/>
        <w:szCs w:val="24"/>
      </w:rPr>
    </w:lvl>
    <w:lvl w:ilvl="1" w:tplc="F926ACD8">
      <w:numFmt w:val="bullet"/>
      <w:lvlText w:val="•"/>
      <w:lvlJc w:val="left"/>
      <w:pPr>
        <w:ind w:left="1540" w:hanging="360"/>
      </w:pPr>
      <w:rPr>
        <w:rFonts w:hint="default"/>
      </w:rPr>
    </w:lvl>
    <w:lvl w:ilvl="2" w:tplc="80142630">
      <w:numFmt w:val="bullet"/>
      <w:lvlText w:val="•"/>
      <w:lvlJc w:val="left"/>
      <w:pPr>
        <w:ind w:left="2433" w:hanging="360"/>
      </w:pPr>
      <w:rPr>
        <w:rFonts w:hint="default"/>
      </w:rPr>
    </w:lvl>
    <w:lvl w:ilvl="3" w:tplc="4466841A">
      <w:numFmt w:val="bullet"/>
      <w:lvlText w:val="•"/>
      <w:lvlJc w:val="left"/>
      <w:pPr>
        <w:ind w:left="3326" w:hanging="360"/>
      </w:pPr>
      <w:rPr>
        <w:rFonts w:hint="default"/>
      </w:rPr>
    </w:lvl>
    <w:lvl w:ilvl="4" w:tplc="58563C88">
      <w:numFmt w:val="bullet"/>
      <w:lvlText w:val="•"/>
      <w:lvlJc w:val="left"/>
      <w:pPr>
        <w:ind w:left="4220" w:hanging="360"/>
      </w:pPr>
      <w:rPr>
        <w:rFonts w:hint="default"/>
      </w:rPr>
    </w:lvl>
    <w:lvl w:ilvl="5" w:tplc="79FAFC76">
      <w:numFmt w:val="bullet"/>
      <w:lvlText w:val="•"/>
      <w:lvlJc w:val="left"/>
      <w:pPr>
        <w:ind w:left="5113" w:hanging="360"/>
      </w:pPr>
      <w:rPr>
        <w:rFonts w:hint="default"/>
      </w:rPr>
    </w:lvl>
    <w:lvl w:ilvl="6" w:tplc="C66480D2">
      <w:numFmt w:val="bullet"/>
      <w:lvlText w:val="•"/>
      <w:lvlJc w:val="left"/>
      <w:pPr>
        <w:ind w:left="6006" w:hanging="360"/>
      </w:pPr>
      <w:rPr>
        <w:rFonts w:hint="default"/>
      </w:rPr>
    </w:lvl>
    <w:lvl w:ilvl="7" w:tplc="612C4F62">
      <w:numFmt w:val="bullet"/>
      <w:lvlText w:val="•"/>
      <w:lvlJc w:val="left"/>
      <w:pPr>
        <w:ind w:left="6900" w:hanging="360"/>
      </w:pPr>
      <w:rPr>
        <w:rFonts w:hint="default"/>
      </w:rPr>
    </w:lvl>
    <w:lvl w:ilvl="8" w:tplc="BDAAD5EC">
      <w:numFmt w:val="bullet"/>
      <w:lvlText w:val="•"/>
      <w:lvlJc w:val="left"/>
      <w:pPr>
        <w:ind w:left="7793" w:hanging="360"/>
      </w:pPr>
      <w:rPr>
        <w:rFonts w:hint="default"/>
      </w:rPr>
    </w:lvl>
  </w:abstractNum>
  <w:abstractNum w:abstractNumId="2">
    <w:nsid w:val="0A982A3A"/>
    <w:multiLevelType w:val="hybridMultilevel"/>
    <w:tmpl w:val="98F2E056"/>
    <w:lvl w:ilvl="0" w:tplc="E5CE9FE6">
      <w:start w:val="2"/>
      <w:numFmt w:val="decimal"/>
      <w:lvlText w:val="%1."/>
      <w:lvlJc w:val="left"/>
      <w:pPr>
        <w:ind w:left="820" w:hanging="720"/>
      </w:pPr>
      <w:rPr>
        <w:rFonts w:ascii="Times New Roman" w:eastAsia="Times New Roman" w:hAnsi="Times New Roman" w:cs="Times New Roman" w:hint="default"/>
        <w:b/>
        <w:bCs/>
        <w:spacing w:val="-1"/>
        <w:w w:val="99"/>
        <w:sz w:val="24"/>
        <w:szCs w:val="24"/>
      </w:rPr>
    </w:lvl>
    <w:lvl w:ilvl="1" w:tplc="B2E4474E">
      <w:numFmt w:val="bullet"/>
      <w:lvlText w:val=""/>
      <w:lvlJc w:val="left"/>
      <w:pPr>
        <w:ind w:left="820" w:hanging="360"/>
      </w:pPr>
      <w:rPr>
        <w:rFonts w:hint="default"/>
        <w:w w:val="100"/>
      </w:rPr>
    </w:lvl>
    <w:lvl w:ilvl="2" w:tplc="0C0C0001">
      <w:start w:val="1"/>
      <w:numFmt w:val="bullet"/>
      <w:lvlText w:val=""/>
      <w:lvlJc w:val="left"/>
      <w:pPr>
        <w:ind w:left="1540" w:hanging="360"/>
      </w:pPr>
      <w:rPr>
        <w:rFonts w:ascii="Symbol" w:hAnsi="Symbol" w:hint="default"/>
        <w:w w:val="99"/>
        <w:sz w:val="24"/>
        <w:szCs w:val="24"/>
      </w:rPr>
    </w:lvl>
    <w:lvl w:ilvl="3" w:tplc="2C6C7644">
      <w:numFmt w:val="bullet"/>
      <w:lvlText w:val="•"/>
      <w:lvlJc w:val="left"/>
      <w:pPr>
        <w:ind w:left="2562" w:hanging="360"/>
      </w:pPr>
      <w:rPr>
        <w:rFonts w:hint="default"/>
      </w:rPr>
    </w:lvl>
    <w:lvl w:ilvl="4" w:tplc="AC7CB774">
      <w:numFmt w:val="bullet"/>
      <w:lvlText w:val="•"/>
      <w:lvlJc w:val="left"/>
      <w:pPr>
        <w:ind w:left="3565" w:hanging="360"/>
      </w:pPr>
      <w:rPr>
        <w:rFonts w:hint="default"/>
      </w:rPr>
    </w:lvl>
    <w:lvl w:ilvl="5" w:tplc="9204490C">
      <w:numFmt w:val="bullet"/>
      <w:lvlText w:val="•"/>
      <w:lvlJc w:val="left"/>
      <w:pPr>
        <w:ind w:left="4567" w:hanging="360"/>
      </w:pPr>
      <w:rPr>
        <w:rFonts w:hint="default"/>
      </w:rPr>
    </w:lvl>
    <w:lvl w:ilvl="6" w:tplc="A484D77A">
      <w:numFmt w:val="bullet"/>
      <w:lvlText w:val="•"/>
      <w:lvlJc w:val="left"/>
      <w:pPr>
        <w:ind w:left="5570" w:hanging="360"/>
      </w:pPr>
      <w:rPr>
        <w:rFonts w:hint="default"/>
      </w:rPr>
    </w:lvl>
    <w:lvl w:ilvl="7" w:tplc="2564D4E4">
      <w:numFmt w:val="bullet"/>
      <w:lvlText w:val="•"/>
      <w:lvlJc w:val="left"/>
      <w:pPr>
        <w:ind w:left="6572" w:hanging="360"/>
      </w:pPr>
      <w:rPr>
        <w:rFonts w:hint="default"/>
      </w:rPr>
    </w:lvl>
    <w:lvl w:ilvl="8" w:tplc="B6E2A4BA">
      <w:numFmt w:val="bullet"/>
      <w:lvlText w:val="•"/>
      <w:lvlJc w:val="left"/>
      <w:pPr>
        <w:ind w:left="7575" w:hanging="360"/>
      </w:pPr>
      <w:rPr>
        <w:rFonts w:hint="default"/>
      </w:rPr>
    </w:lvl>
  </w:abstractNum>
  <w:abstractNum w:abstractNumId="3">
    <w:nsid w:val="0E9C1BCB"/>
    <w:multiLevelType w:val="hybridMultilevel"/>
    <w:tmpl w:val="DBDE5938"/>
    <w:lvl w:ilvl="0" w:tplc="47ACFBA6">
      <w:start w:val="1"/>
      <w:numFmt w:val="decimal"/>
      <w:lvlText w:val="%1."/>
      <w:lvlJc w:val="left"/>
      <w:pPr>
        <w:ind w:left="840" w:hanging="360"/>
      </w:pPr>
      <w:rPr>
        <w:rFonts w:ascii="Times New Roman" w:eastAsia="Times New Roman" w:hAnsi="Times New Roman" w:cs="Times New Roman" w:hint="default"/>
        <w:spacing w:val="-24"/>
        <w:w w:val="99"/>
        <w:sz w:val="24"/>
        <w:szCs w:val="24"/>
      </w:rPr>
    </w:lvl>
    <w:lvl w:ilvl="1" w:tplc="CDB06670">
      <w:numFmt w:val="bullet"/>
      <w:lvlText w:val="•"/>
      <w:lvlJc w:val="left"/>
      <w:pPr>
        <w:ind w:left="1682" w:hanging="360"/>
      </w:pPr>
      <w:rPr>
        <w:rFonts w:hint="default"/>
      </w:rPr>
    </w:lvl>
    <w:lvl w:ilvl="2" w:tplc="63D69A84">
      <w:numFmt w:val="bullet"/>
      <w:lvlText w:val="•"/>
      <w:lvlJc w:val="left"/>
      <w:pPr>
        <w:ind w:left="2525" w:hanging="360"/>
      </w:pPr>
      <w:rPr>
        <w:rFonts w:hint="default"/>
      </w:rPr>
    </w:lvl>
    <w:lvl w:ilvl="3" w:tplc="5A5E1C58">
      <w:numFmt w:val="bullet"/>
      <w:lvlText w:val="•"/>
      <w:lvlJc w:val="left"/>
      <w:pPr>
        <w:ind w:left="3368" w:hanging="360"/>
      </w:pPr>
      <w:rPr>
        <w:rFonts w:hint="default"/>
      </w:rPr>
    </w:lvl>
    <w:lvl w:ilvl="4" w:tplc="A2AE92F2">
      <w:numFmt w:val="bullet"/>
      <w:lvlText w:val="•"/>
      <w:lvlJc w:val="left"/>
      <w:pPr>
        <w:ind w:left="4211" w:hanging="360"/>
      </w:pPr>
      <w:rPr>
        <w:rFonts w:hint="default"/>
      </w:rPr>
    </w:lvl>
    <w:lvl w:ilvl="5" w:tplc="D18800F0">
      <w:numFmt w:val="bullet"/>
      <w:lvlText w:val="•"/>
      <w:lvlJc w:val="left"/>
      <w:pPr>
        <w:ind w:left="5053" w:hanging="360"/>
      </w:pPr>
      <w:rPr>
        <w:rFonts w:hint="default"/>
      </w:rPr>
    </w:lvl>
    <w:lvl w:ilvl="6" w:tplc="5C547BEA">
      <w:numFmt w:val="bullet"/>
      <w:lvlText w:val="•"/>
      <w:lvlJc w:val="left"/>
      <w:pPr>
        <w:ind w:left="5896" w:hanging="360"/>
      </w:pPr>
      <w:rPr>
        <w:rFonts w:hint="default"/>
      </w:rPr>
    </w:lvl>
    <w:lvl w:ilvl="7" w:tplc="301E5544">
      <w:numFmt w:val="bullet"/>
      <w:lvlText w:val="•"/>
      <w:lvlJc w:val="left"/>
      <w:pPr>
        <w:ind w:left="6739" w:hanging="360"/>
      </w:pPr>
      <w:rPr>
        <w:rFonts w:hint="default"/>
      </w:rPr>
    </w:lvl>
    <w:lvl w:ilvl="8" w:tplc="909E8BC8">
      <w:numFmt w:val="bullet"/>
      <w:lvlText w:val="•"/>
      <w:lvlJc w:val="left"/>
      <w:pPr>
        <w:ind w:left="7582" w:hanging="360"/>
      </w:pPr>
      <w:rPr>
        <w:rFonts w:hint="default"/>
      </w:rPr>
    </w:lvl>
  </w:abstractNum>
  <w:abstractNum w:abstractNumId="4">
    <w:nsid w:val="0EFD2DC5"/>
    <w:multiLevelType w:val="hybridMultilevel"/>
    <w:tmpl w:val="8BD87FD4"/>
    <w:lvl w:ilvl="0" w:tplc="E5CE9FE6">
      <w:start w:val="2"/>
      <w:numFmt w:val="decimal"/>
      <w:lvlText w:val="%1."/>
      <w:lvlJc w:val="left"/>
      <w:pPr>
        <w:ind w:left="820" w:hanging="720"/>
      </w:pPr>
      <w:rPr>
        <w:rFonts w:ascii="Times New Roman" w:eastAsia="Times New Roman" w:hAnsi="Times New Roman" w:cs="Times New Roman" w:hint="default"/>
        <w:b/>
        <w:bCs/>
        <w:spacing w:val="-1"/>
        <w:w w:val="99"/>
        <w:sz w:val="24"/>
        <w:szCs w:val="24"/>
      </w:rPr>
    </w:lvl>
    <w:lvl w:ilvl="1" w:tplc="B2E4474E">
      <w:numFmt w:val="bullet"/>
      <w:lvlText w:val=""/>
      <w:lvlJc w:val="left"/>
      <w:pPr>
        <w:ind w:left="820" w:hanging="360"/>
      </w:pPr>
      <w:rPr>
        <w:rFonts w:hint="default"/>
        <w:w w:val="100"/>
      </w:rPr>
    </w:lvl>
    <w:lvl w:ilvl="2" w:tplc="0C0C0003">
      <w:start w:val="1"/>
      <w:numFmt w:val="bullet"/>
      <w:lvlText w:val="o"/>
      <w:lvlJc w:val="left"/>
      <w:pPr>
        <w:ind w:left="1540" w:hanging="360"/>
      </w:pPr>
      <w:rPr>
        <w:rFonts w:ascii="Courier New" w:hAnsi="Courier New" w:cs="Courier New" w:hint="default"/>
        <w:w w:val="99"/>
        <w:sz w:val="24"/>
        <w:szCs w:val="24"/>
      </w:rPr>
    </w:lvl>
    <w:lvl w:ilvl="3" w:tplc="2C6C7644">
      <w:numFmt w:val="bullet"/>
      <w:lvlText w:val="•"/>
      <w:lvlJc w:val="left"/>
      <w:pPr>
        <w:ind w:left="2562" w:hanging="360"/>
      </w:pPr>
      <w:rPr>
        <w:rFonts w:hint="default"/>
      </w:rPr>
    </w:lvl>
    <w:lvl w:ilvl="4" w:tplc="AC7CB774">
      <w:numFmt w:val="bullet"/>
      <w:lvlText w:val="•"/>
      <w:lvlJc w:val="left"/>
      <w:pPr>
        <w:ind w:left="3565" w:hanging="360"/>
      </w:pPr>
      <w:rPr>
        <w:rFonts w:hint="default"/>
      </w:rPr>
    </w:lvl>
    <w:lvl w:ilvl="5" w:tplc="9204490C">
      <w:numFmt w:val="bullet"/>
      <w:lvlText w:val="•"/>
      <w:lvlJc w:val="left"/>
      <w:pPr>
        <w:ind w:left="4567" w:hanging="360"/>
      </w:pPr>
      <w:rPr>
        <w:rFonts w:hint="default"/>
      </w:rPr>
    </w:lvl>
    <w:lvl w:ilvl="6" w:tplc="A484D77A">
      <w:numFmt w:val="bullet"/>
      <w:lvlText w:val="•"/>
      <w:lvlJc w:val="left"/>
      <w:pPr>
        <w:ind w:left="5570" w:hanging="360"/>
      </w:pPr>
      <w:rPr>
        <w:rFonts w:hint="default"/>
      </w:rPr>
    </w:lvl>
    <w:lvl w:ilvl="7" w:tplc="2564D4E4">
      <w:numFmt w:val="bullet"/>
      <w:lvlText w:val="•"/>
      <w:lvlJc w:val="left"/>
      <w:pPr>
        <w:ind w:left="6572" w:hanging="360"/>
      </w:pPr>
      <w:rPr>
        <w:rFonts w:hint="default"/>
      </w:rPr>
    </w:lvl>
    <w:lvl w:ilvl="8" w:tplc="B6E2A4BA">
      <w:numFmt w:val="bullet"/>
      <w:lvlText w:val="•"/>
      <w:lvlJc w:val="left"/>
      <w:pPr>
        <w:ind w:left="7575" w:hanging="360"/>
      </w:pPr>
      <w:rPr>
        <w:rFonts w:hint="default"/>
      </w:rPr>
    </w:lvl>
  </w:abstractNum>
  <w:abstractNum w:abstractNumId="5">
    <w:nsid w:val="1E665D43"/>
    <w:multiLevelType w:val="hybridMultilevel"/>
    <w:tmpl w:val="2CEA7EE2"/>
    <w:lvl w:ilvl="0" w:tplc="08F05FCE">
      <w:start w:val="1"/>
      <w:numFmt w:val="decimal"/>
      <w:lvlText w:val="%1."/>
      <w:lvlJc w:val="left"/>
      <w:pPr>
        <w:ind w:left="118" w:hanging="360"/>
      </w:pPr>
      <w:rPr>
        <w:rFonts w:ascii="Times New Roman" w:eastAsia="Times New Roman" w:hAnsi="Times New Roman" w:cs="Times New Roman" w:hint="default"/>
        <w:b/>
        <w:bCs/>
        <w:w w:val="99"/>
        <w:sz w:val="22"/>
        <w:szCs w:val="22"/>
      </w:rPr>
    </w:lvl>
    <w:lvl w:ilvl="1" w:tplc="CA607C3A">
      <w:numFmt w:val="bullet"/>
      <w:lvlText w:val="•"/>
      <w:lvlJc w:val="left"/>
      <w:pPr>
        <w:ind w:left="1068" w:hanging="360"/>
      </w:pPr>
      <w:rPr>
        <w:rFonts w:hint="default"/>
      </w:rPr>
    </w:lvl>
    <w:lvl w:ilvl="2" w:tplc="4412BD5A">
      <w:numFmt w:val="bullet"/>
      <w:lvlText w:val="•"/>
      <w:lvlJc w:val="left"/>
      <w:pPr>
        <w:ind w:left="2016" w:hanging="360"/>
      </w:pPr>
      <w:rPr>
        <w:rFonts w:hint="default"/>
      </w:rPr>
    </w:lvl>
    <w:lvl w:ilvl="3" w:tplc="C1182C64">
      <w:numFmt w:val="bullet"/>
      <w:lvlText w:val="•"/>
      <w:lvlJc w:val="left"/>
      <w:pPr>
        <w:ind w:left="2964" w:hanging="360"/>
      </w:pPr>
      <w:rPr>
        <w:rFonts w:hint="default"/>
      </w:rPr>
    </w:lvl>
    <w:lvl w:ilvl="4" w:tplc="6A442F0A">
      <w:numFmt w:val="bullet"/>
      <w:lvlText w:val="•"/>
      <w:lvlJc w:val="left"/>
      <w:pPr>
        <w:ind w:left="3912" w:hanging="360"/>
      </w:pPr>
      <w:rPr>
        <w:rFonts w:hint="default"/>
      </w:rPr>
    </w:lvl>
    <w:lvl w:ilvl="5" w:tplc="DCA8AC78">
      <w:numFmt w:val="bullet"/>
      <w:lvlText w:val="•"/>
      <w:lvlJc w:val="left"/>
      <w:pPr>
        <w:ind w:left="4860" w:hanging="360"/>
      </w:pPr>
      <w:rPr>
        <w:rFonts w:hint="default"/>
      </w:rPr>
    </w:lvl>
    <w:lvl w:ilvl="6" w:tplc="28721778">
      <w:numFmt w:val="bullet"/>
      <w:lvlText w:val="•"/>
      <w:lvlJc w:val="left"/>
      <w:pPr>
        <w:ind w:left="5808" w:hanging="360"/>
      </w:pPr>
      <w:rPr>
        <w:rFonts w:hint="default"/>
      </w:rPr>
    </w:lvl>
    <w:lvl w:ilvl="7" w:tplc="9F8C48D8">
      <w:numFmt w:val="bullet"/>
      <w:lvlText w:val="•"/>
      <w:lvlJc w:val="left"/>
      <w:pPr>
        <w:ind w:left="6756" w:hanging="360"/>
      </w:pPr>
      <w:rPr>
        <w:rFonts w:hint="default"/>
      </w:rPr>
    </w:lvl>
    <w:lvl w:ilvl="8" w:tplc="ECA4CFE2">
      <w:numFmt w:val="bullet"/>
      <w:lvlText w:val="•"/>
      <w:lvlJc w:val="left"/>
      <w:pPr>
        <w:ind w:left="7704" w:hanging="360"/>
      </w:pPr>
      <w:rPr>
        <w:rFonts w:hint="default"/>
      </w:rPr>
    </w:lvl>
  </w:abstractNum>
  <w:abstractNum w:abstractNumId="6">
    <w:nsid w:val="2A012958"/>
    <w:multiLevelType w:val="hybridMultilevel"/>
    <w:tmpl w:val="963AB04C"/>
    <w:lvl w:ilvl="0" w:tplc="D9D2EE00">
      <w:start w:val="1"/>
      <w:numFmt w:val="decimal"/>
      <w:lvlText w:val="%1."/>
      <w:lvlJc w:val="left"/>
      <w:pPr>
        <w:ind w:left="840" w:hanging="360"/>
      </w:pPr>
      <w:rPr>
        <w:rFonts w:ascii="Times New Roman" w:eastAsia="Times New Roman" w:hAnsi="Times New Roman" w:cs="Times New Roman" w:hint="default"/>
        <w:spacing w:val="-2"/>
        <w:w w:val="99"/>
        <w:sz w:val="24"/>
        <w:szCs w:val="24"/>
      </w:rPr>
    </w:lvl>
    <w:lvl w:ilvl="1" w:tplc="0ABE551E">
      <w:start w:val="4"/>
      <w:numFmt w:val="decimal"/>
      <w:lvlText w:val="%2."/>
      <w:lvlJc w:val="left"/>
      <w:pPr>
        <w:ind w:left="120" w:hanging="360"/>
      </w:pPr>
      <w:rPr>
        <w:rFonts w:ascii="Times New Roman" w:eastAsia="Times New Roman" w:hAnsi="Times New Roman" w:cs="Times New Roman" w:hint="default"/>
        <w:spacing w:val="-2"/>
        <w:w w:val="99"/>
        <w:sz w:val="24"/>
        <w:szCs w:val="24"/>
      </w:rPr>
    </w:lvl>
    <w:lvl w:ilvl="2" w:tplc="D498855A">
      <w:numFmt w:val="bullet"/>
      <w:lvlText w:val="•"/>
      <w:lvlJc w:val="left"/>
      <w:pPr>
        <w:ind w:left="1776" w:hanging="360"/>
      </w:pPr>
      <w:rPr>
        <w:rFonts w:hint="default"/>
      </w:rPr>
    </w:lvl>
    <w:lvl w:ilvl="3" w:tplc="57AA7D22">
      <w:numFmt w:val="bullet"/>
      <w:lvlText w:val="•"/>
      <w:lvlJc w:val="left"/>
      <w:pPr>
        <w:ind w:left="2712" w:hanging="360"/>
      </w:pPr>
      <w:rPr>
        <w:rFonts w:hint="default"/>
      </w:rPr>
    </w:lvl>
    <w:lvl w:ilvl="4" w:tplc="F49A5DD8">
      <w:numFmt w:val="bullet"/>
      <w:lvlText w:val="•"/>
      <w:lvlJc w:val="left"/>
      <w:pPr>
        <w:ind w:left="3649" w:hanging="360"/>
      </w:pPr>
      <w:rPr>
        <w:rFonts w:hint="default"/>
      </w:rPr>
    </w:lvl>
    <w:lvl w:ilvl="5" w:tplc="C5B65C0A">
      <w:numFmt w:val="bullet"/>
      <w:lvlText w:val="•"/>
      <w:lvlJc w:val="left"/>
      <w:pPr>
        <w:ind w:left="4585" w:hanging="360"/>
      </w:pPr>
      <w:rPr>
        <w:rFonts w:hint="default"/>
      </w:rPr>
    </w:lvl>
    <w:lvl w:ilvl="6" w:tplc="4DA070DA">
      <w:numFmt w:val="bullet"/>
      <w:lvlText w:val="•"/>
      <w:lvlJc w:val="left"/>
      <w:pPr>
        <w:ind w:left="5522" w:hanging="360"/>
      </w:pPr>
      <w:rPr>
        <w:rFonts w:hint="default"/>
      </w:rPr>
    </w:lvl>
    <w:lvl w:ilvl="7" w:tplc="F99CA29A">
      <w:numFmt w:val="bullet"/>
      <w:lvlText w:val="•"/>
      <w:lvlJc w:val="left"/>
      <w:pPr>
        <w:ind w:left="6458" w:hanging="360"/>
      </w:pPr>
      <w:rPr>
        <w:rFonts w:hint="default"/>
      </w:rPr>
    </w:lvl>
    <w:lvl w:ilvl="8" w:tplc="959C20B0">
      <w:numFmt w:val="bullet"/>
      <w:lvlText w:val="•"/>
      <w:lvlJc w:val="left"/>
      <w:pPr>
        <w:ind w:left="7394" w:hanging="360"/>
      </w:pPr>
      <w:rPr>
        <w:rFonts w:hint="default"/>
      </w:rPr>
    </w:lvl>
  </w:abstractNum>
  <w:abstractNum w:abstractNumId="7">
    <w:nsid w:val="35497941"/>
    <w:multiLevelType w:val="hybridMultilevel"/>
    <w:tmpl w:val="1ED2CF68"/>
    <w:lvl w:ilvl="0" w:tplc="D20E0B8C">
      <w:numFmt w:val="bullet"/>
      <w:lvlText w:val="-"/>
      <w:lvlJc w:val="left"/>
      <w:pPr>
        <w:ind w:left="404" w:hanging="285"/>
      </w:pPr>
      <w:rPr>
        <w:rFonts w:ascii="Arial" w:eastAsia="Arial" w:hAnsi="Arial" w:cs="Arial" w:hint="default"/>
        <w:spacing w:val="-2"/>
        <w:w w:val="99"/>
        <w:sz w:val="24"/>
        <w:szCs w:val="24"/>
      </w:rPr>
    </w:lvl>
    <w:lvl w:ilvl="1" w:tplc="6BA4E432">
      <w:numFmt w:val="bullet"/>
      <w:lvlText w:val="•"/>
      <w:lvlJc w:val="left"/>
      <w:pPr>
        <w:ind w:left="1286" w:hanging="285"/>
      </w:pPr>
      <w:rPr>
        <w:rFonts w:hint="default"/>
      </w:rPr>
    </w:lvl>
    <w:lvl w:ilvl="2" w:tplc="E028FE5E">
      <w:numFmt w:val="bullet"/>
      <w:lvlText w:val="•"/>
      <w:lvlJc w:val="left"/>
      <w:pPr>
        <w:ind w:left="2173" w:hanging="285"/>
      </w:pPr>
      <w:rPr>
        <w:rFonts w:hint="default"/>
      </w:rPr>
    </w:lvl>
    <w:lvl w:ilvl="3" w:tplc="F4FE7240">
      <w:numFmt w:val="bullet"/>
      <w:lvlText w:val="•"/>
      <w:lvlJc w:val="left"/>
      <w:pPr>
        <w:ind w:left="3059" w:hanging="285"/>
      </w:pPr>
      <w:rPr>
        <w:rFonts w:hint="default"/>
      </w:rPr>
    </w:lvl>
    <w:lvl w:ilvl="4" w:tplc="938A9A26">
      <w:numFmt w:val="bullet"/>
      <w:lvlText w:val="•"/>
      <w:lvlJc w:val="left"/>
      <w:pPr>
        <w:ind w:left="3946" w:hanging="285"/>
      </w:pPr>
      <w:rPr>
        <w:rFonts w:hint="default"/>
      </w:rPr>
    </w:lvl>
    <w:lvl w:ilvl="5" w:tplc="541AD608">
      <w:numFmt w:val="bullet"/>
      <w:lvlText w:val="•"/>
      <w:lvlJc w:val="left"/>
      <w:pPr>
        <w:ind w:left="4833" w:hanging="285"/>
      </w:pPr>
      <w:rPr>
        <w:rFonts w:hint="default"/>
      </w:rPr>
    </w:lvl>
    <w:lvl w:ilvl="6" w:tplc="8E2483C2">
      <w:numFmt w:val="bullet"/>
      <w:lvlText w:val="•"/>
      <w:lvlJc w:val="left"/>
      <w:pPr>
        <w:ind w:left="5719" w:hanging="285"/>
      </w:pPr>
      <w:rPr>
        <w:rFonts w:hint="default"/>
      </w:rPr>
    </w:lvl>
    <w:lvl w:ilvl="7" w:tplc="23F4BB6E">
      <w:numFmt w:val="bullet"/>
      <w:lvlText w:val="•"/>
      <w:lvlJc w:val="left"/>
      <w:pPr>
        <w:ind w:left="6606" w:hanging="285"/>
      </w:pPr>
      <w:rPr>
        <w:rFonts w:hint="default"/>
      </w:rPr>
    </w:lvl>
    <w:lvl w:ilvl="8" w:tplc="0F769E92">
      <w:numFmt w:val="bullet"/>
      <w:lvlText w:val="•"/>
      <w:lvlJc w:val="left"/>
      <w:pPr>
        <w:ind w:left="7493" w:hanging="285"/>
      </w:pPr>
      <w:rPr>
        <w:rFonts w:hint="default"/>
      </w:rPr>
    </w:lvl>
  </w:abstractNum>
  <w:abstractNum w:abstractNumId="8">
    <w:nsid w:val="427016E8"/>
    <w:multiLevelType w:val="hybridMultilevel"/>
    <w:tmpl w:val="DD34C822"/>
    <w:lvl w:ilvl="0" w:tplc="E5CE9FE6">
      <w:start w:val="2"/>
      <w:numFmt w:val="decimal"/>
      <w:lvlText w:val="%1."/>
      <w:lvlJc w:val="left"/>
      <w:pPr>
        <w:ind w:left="820" w:hanging="720"/>
      </w:pPr>
      <w:rPr>
        <w:rFonts w:ascii="Times New Roman" w:eastAsia="Times New Roman" w:hAnsi="Times New Roman" w:cs="Times New Roman" w:hint="default"/>
        <w:b/>
        <w:bCs/>
        <w:spacing w:val="-1"/>
        <w:w w:val="99"/>
        <w:sz w:val="24"/>
        <w:szCs w:val="24"/>
      </w:rPr>
    </w:lvl>
    <w:lvl w:ilvl="1" w:tplc="0C0C0003">
      <w:start w:val="1"/>
      <w:numFmt w:val="bullet"/>
      <w:lvlText w:val="o"/>
      <w:lvlJc w:val="left"/>
      <w:pPr>
        <w:ind w:left="820" w:hanging="360"/>
      </w:pPr>
      <w:rPr>
        <w:rFonts w:ascii="Courier New" w:hAnsi="Courier New" w:cs="Courier New" w:hint="default"/>
        <w:w w:val="99"/>
        <w:sz w:val="24"/>
        <w:szCs w:val="24"/>
      </w:rPr>
    </w:lvl>
    <w:lvl w:ilvl="2" w:tplc="0C0C0001">
      <w:start w:val="1"/>
      <w:numFmt w:val="bullet"/>
      <w:lvlText w:val=""/>
      <w:lvlJc w:val="left"/>
      <w:pPr>
        <w:ind w:left="1540" w:hanging="360"/>
      </w:pPr>
      <w:rPr>
        <w:rFonts w:ascii="Symbol" w:hAnsi="Symbol" w:hint="default"/>
        <w:w w:val="99"/>
        <w:sz w:val="24"/>
        <w:szCs w:val="24"/>
      </w:rPr>
    </w:lvl>
    <w:lvl w:ilvl="3" w:tplc="2C6C7644">
      <w:numFmt w:val="bullet"/>
      <w:lvlText w:val="•"/>
      <w:lvlJc w:val="left"/>
      <w:pPr>
        <w:ind w:left="2562" w:hanging="360"/>
      </w:pPr>
      <w:rPr>
        <w:rFonts w:hint="default"/>
      </w:rPr>
    </w:lvl>
    <w:lvl w:ilvl="4" w:tplc="AC7CB774">
      <w:numFmt w:val="bullet"/>
      <w:lvlText w:val="•"/>
      <w:lvlJc w:val="left"/>
      <w:pPr>
        <w:ind w:left="3565" w:hanging="360"/>
      </w:pPr>
      <w:rPr>
        <w:rFonts w:hint="default"/>
      </w:rPr>
    </w:lvl>
    <w:lvl w:ilvl="5" w:tplc="9204490C">
      <w:numFmt w:val="bullet"/>
      <w:lvlText w:val="•"/>
      <w:lvlJc w:val="left"/>
      <w:pPr>
        <w:ind w:left="4567" w:hanging="360"/>
      </w:pPr>
      <w:rPr>
        <w:rFonts w:hint="default"/>
      </w:rPr>
    </w:lvl>
    <w:lvl w:ilvl="6" w:tplc="A484D77A">
      <w:numFmt w:val="bullet"/>
      <w:lvlText w:val="•"/>
      <w:lvlJc w:val="left"/>
      <w:pPr>
        <w:ind w:left="5570" w:hanging="360"/>
      </w:pPr>
      <w:rPr>
        <w:rFonts w:hint="default"/>
      </w:rPr>
    </w:lvl>
    <w:lvl w:ilvl="7" w:tplc="2564D4E4">
      <w:numFmt w:val="bullet"/>
      <w:lvlText w:val="•"/>
      <w:lvlJc w:val="left"/>
      <w:pPr>
        <w:ind w:left="6572" w:hanging="360"/>
      </w:pPr>
      <w:rPr>
        <w:rFonts w:hint="default"/>
      </w:rPr>
    </w:lvl>
    <w:lvl w:ilvl="8" w:tplc="B6E2A4BA">
      <w:numFmt w:val="bullet"/>
      <w:lvlText w:val="•"/>
      <w:lvlJc w:val="left"/>
      <w:pPr>
        <w:ind w:left="7575" w:hanging="360"/>
      </w:pPr>
      <w:rPr>
        <w:rFonts w:hint="default"/>
      </w:rPr>
    </w:lvl>
  </w:abstractNum>
  <w:abstractNum w:abstractNumId="9">
    <w:nsid w:val="4447221B"/>
    <w:multiLevelType w:val="hybridMultilevel"/>
    <w:tmpl w:val="3F7E405E"/>
    <w:lvl w:ilvl="0" w:tplc="E5CE9FE6">
      <w:start w:val="2"/>
      <w:numFmt w:val="decimal"/>
      <w:lvlText w:val="%1."/>
      <w:lvlJc w:val="left"/>
      <w:pPr>
        <w:ind w:left="820" w:hanging="720"/>
      </w:pPr>
      <w:rPr>
        <w:rFonts w:ascii="Times New Roman" w:eastAsia="Times New Roman" w:hAnsi="Times New Roman" w:cs="Times New Roman" w:hint="default"/>
        <w:b/>
        <w:bCs/>
        <w:spacing w:val="-1"/>
        <w:w w:val="99"/>
        <w:sz w:val="24"/>
        <w:szCs w:val="24"/>
      </w:rPr>
    </w:lvl>
    <w:lvl w:ilvl="1" w:tplc="0C0C0001">
      <w:start w:val="1"/>
      <w:numFmt w:val="bullet"/>
      <w:lvlText w:val=""/>
      <w:lvlJc w:val="left"/>
      <w:pPr>
        <w:ind w:left="820" w:hanging="360"/>
      </w:pPr>
      <w:rPr>
        <w:rFonts w:ascii="Symbol" w:hAnsi="Symbol" w:hint="default"/>
        <w:w w:val="100"/>
      </w:rPr>
    </w:lvl>
    <w:lvl w:ilvl="2" w:tplc="0C0C0001">
      <w:start w:val="1"/>
      <w:numFmt w:val="bullet"/>
      <w:lvlText w:val=""/>
      <w:lvlJc w:val="left"/>
      <w:pPr>
        <w:ind w:left="1540" w:hanging="360"/>
      </w:pPr>
      <w:rPr>
        <w:rFonts w:ascii="Symbol" w:hAnsi="Symbol" w:hint="default"/>
        <w:w w:val="99"/>
        <w:sz w:val="24"/>
        <w:szCs w:val="24"/>
      </w:rPr>
    </w:lvl>
    <w:lvl w:ilvl="3" w:tplc="2C6C7644">
      <w:numFmt w:val="bullet"/>
      <w:lvlText w:val="•"/>
      <w:lvlJc w:val="left"/>
      <w:pPr>
        <w:ind w:left="2562" w:hanging="360"/>
      </w:pPr>
      <w:rPr>
        <w:rFonts w:hint="default"/>
      </w:rPr>
    </w:lvl>
    <w:lvl w:ilvl="4" w:tplc="AC7CB774">
      <w:numFmt w:val="bullet"/>
      <w:lvlText w:val="•"/>
      <w:lvlJc w:val="left"/>
      <w:pPr>
        <w:ind w:left="3565" w:hanging="360"/>
      </w:pPr>
      <w:rPr>
        <w:rFonts w:hint="default"/>
      </w:rPr>
    </w:lvl>
    <w:lvl w:ilvl="5" w:tplc="9204490C">
      <w:numFmt w:val="bullet"/>
      <w:lvlText w:val="•"/>
      <w:lvlJc w:val="left"/>
      <w:pPr>
        <w:ind w:left="4567" w:hanging="360"/>
      </w:pPr>
      <w:rPr>
        <w:rFonts w:hint="default"/>
      </w:rPr>
    </w:lvl>
    <w:lvl w:ilvl="6" w:tplc="A484D77A">
      <w:numFmt w:val="bullet"/>
      <w:lvlText w:val="•"/>
      <w:lvlJc w:val="left"/>
      <w:pPr>
        <w:ind w:left="5570" w:hanging="360"/>
      </w:pPr>
      <w:rPr>
        <w:rFonts w:hint="default"/>
      </w:rPr>
    </w:lvl>
    <w:lvl w:ilvl="7" w:tplc="2564D4E4">
      <w:numFmt w:val="bullet"/>
      <w:lvlText w:val="•"/>
      <w:lvlJc w:val="left"/>
      <w:pPr>
        <w:ind w:left="6572" w:hanging="360"/>
      </w:pPr>
      <w:rPr>
        <w:rFonts w:hint="default"/>
      </w:rPr>
    </w:lvl>
    <w:lvl w:ilvl="8" w:tplc="B6E2A4BA">
      <w:numFmt w:val="bullet"/>
      <w:lvlText w:val="•"/>
      <w:lvlJc w:val="left"/>
      <w:pPr>
        <w:ind w:left="7575" w:hanging="360"/>
      </w:pPr>
      <w:rPr>
        <w:rFonts w:hint="default"/>
      </w:rPr>
    </w:lvl>
  </w:abstractNum>
  <w:abstractNum w:abstractNumId="10">
    <w:nsid w:val="45DA0751"/>
    <w:multiLevelType w:val="multilevel"/>
    <w:tmpl w:val="53E293DC"/>
    <w:lvl w:ilvl="0">
      <w:start w:val="5"/>
      <w:numFmt w:val="upperLetter"/>
      <w:lvlText w:val="%1"/>
      <w:lvlJc w:val="left"/>
      <w:pPr>
        <w:ind w:left="530" w:hanging="411"/>
      </w:pPr>
      <w:rPr>
        <w:rFonts w:hint="default"/>
      </w:rPr>
    </w:lvl>
    <w:lvl w:ilvl="1">
      <w:start w:val="7"/>
      <w:numFmt w:val="lowerLetter"/>
      <w:lvlText w:val="%1.%2."/>
      <w:lvlJc w:val="left"/>
      <w:pPr>
        <w:ind w:left="530" w:hanging="411"/>
      </w:pPr>
      <w:rPr>
        <w:rFonts w:ascii="Times New Roman" w:eastAsia="Times New Roman" w:hAnsi="Times New Roman" w:cs="Times New Roman" w:hint="default"/>
        <w:w w:val="99"/>
        <w:sz w:val="22"/>
        <w:szCs w:val="22"/>
      </w:rPr>
    </w:lvl>
    <w:lvl w:ilvl="2">
      <w:numFmt w:val="bullet"/>
      <w:lvlText w:val=""/>
      <w:lvlJc w:val="left"/>
      <w:pPr>
        <w:ind w:left="840" w:hanging="360"/>
      </w:pPr>
      <w:rPr>
        <w:rFonts w:ascii="Symbol" w:eastAsia="Symbol" w:hAnsi="Symbol" w:cs="Symbol" w:hint="default"/>
        <w:w w:val="99"/>
        <w:sz w:val="22"/>
        <w:szCs w:val="22"/>
      </w:rPr>
    </w:lvl>
    <w:lvl w:ilvl="3">
      <w:numFmt w:val="bullet"/>
      <w:lvlText w:val="•"/>
      <w:lvlJc w:val="left"/>
      <w:pPr>
        <w:ind w:left="2786" w:hanging="360"/>
      </w:pPr>
      <w:rPr>
        <w:rFonts w:hint="default"/>
      </w:rPr>
    </w:lvl>
    <w:lvl w:ilvl="4">
      <w:numFmt w:val="bullet"/>
      <w:lvlText w:val="•"/>
      <w:lvlJc w:val="left"/>
      <w:pPr>
        <w:ind w:left="3760" w:hanging="360"/>
      </w:pPr>
      <w:rPr>
        <w:rFonts w:hint="default"/>
      </w:rPr>
    </w:lvl>
    <w:lvl w:ilvl="5">
      <w:numFmt w:val="bullet"/>
      <w:lvlText w:val="•"/>
      <w:lvlJc w:val="left"/>
      <w:pPr>
        <w:ind w:left="4733" w:hanging="360"/>
      </w:pPr>
      <w:rPr>
        <w:rFonts w:hint="default"/>
      </w:rPr>
    </w:lvl>
    <w:lvl w:ilvl="6">
      <w:numFmt w:val="bullet"/>
      <w:lvlText w:val="•"/>
      <w:lvlJc w:val="left"/>
      <w:pPr>
        <w:ind w:left="5706" w:hanging="360"/>
      </w:pPr>
      <w:rPr>
        <w:rFonts w:hint="default"/>
      </w:rPr>
    </w:lvl>
    <w:lvl w:ilvl="7">
      <w:numFmt w:val="bullet"/>
      <w:lvlText w:val="•"/>
      <w:lvlJc w:val="left"/>
      <w:pPr>
        <w:ind w:left="6680" w:hanging="360"/>
      </w:pPr>
      <w:rPr>
        <w:rFonts w:hint="default"/>
      </w:rPr>
    </w:lvl>
    <w:lvl w:ilvl="8">
      <w:numFmt w:val="bullet"/>
      <w:lvlText w:val="•"/>
      <w:lvlJc w:val="left"/>
      <w:pPr>
        <w:ind w:left="7653" w:hanging="360"/>
      </w:pPr>
      <w:rPr>
        <w:rFonts w:hint="default"/>
      </w:rPr>
    </w:lvl>
  </w:abstractNum>
  <w:abstractNum w:abstractNumId="11">
    <w:nsid w:val="51D22FB2"/>
    <w:multiLevelType w:val="hybridMultilevel"/>
    <w:tmpl w:val="DB12EC9C"/>
    <w:lvl w:ilvl="0" w:tplc="D9DED3DE">
      <w:start w:val="1"/>
      <w:numFmt w:val="decimal"/>
      <w:lvlText w:val="%1."/>
      <w:lvlJc w:val="left"/>
      <w:pPr>
        <w:ind w:left="839" w:hanging="361"/>
      </w:pPr>
      <w:rPr>
        <w:rFonts w:ascii="Calibri" w:eastAsia="Calibri" w:hAnsi="Calibri" w:cs="Calibri" w:hint="default"/>
        <w:w w:val="99"/>
        <w:sz w:val="22"/>
        <w:szCs w:val="22"/>
      </w:rPr>
    </w:lvl>
    <w:lvl w:ilvl="1" w:tplc="6CEE8548">
      <w:numFmt w:val="bullet"/>
      <w:lvlText w:val="•"/>
      <w:lvlJc w:val="left"/>
      <w:pPr>
        <w:ind w:left="1716" w:hanging="361"/>
      </w:pPr>
      <w:rPr>
        <w:rFonts w:hint="default"/>
      </w:rPr>
    </w:lvl>
    <w:lvl w:ilvl="2" w:tplc="B178D1B8">
      <w:numFmt w:val="bullet"/>
      <w:lvlText w:val="•"/>
      <w:lvlJc w:val="left"/>
      <w:pPr>
        <w:ind w:left="2592" w:hanging="361"/>
      </w:pPr>
      <w:rPr>
        <w:rFonts w:hint="default"/>
      </w:rPr>
    </w:lvl>
    <w:lvl w:ilvl="3" w:tplc="0B528B8C">
      <w:numFmt w:val="bullet"/>
      <w:lvlText w:val="•"/>
      <w:lvlJc w:val="left"/>
      <w:pPr>
        <w:ind w:left="3468" w:hanging="361"/>
      </w:pPr>
      <w:rPr>
        <w:rFonts w:hint="default"/>
      </w:rPr>
    </w:lvl>
    <w:lvl w:ilvl="4" w:tplc="1B76D708">
      <w:numFmt w:val="bullet"/>
      <w:lvlText w:val="•"/>
      <w:lvlJc w:val="left"/>
      <w:pPr>
        <w:ind w:left="4344" w:hanging="361"/>
      </w:pPr>
      <w:rPr>
        <w:rFonts w:hint="default"/>
      </w:rPr>
    </w:lvl>
    <w:lvl w:ilvl="5" w:tplc="00F05FF4">
      <w:numFmt w:val="bullet"/>
      <w:lvlText w:val="•"/>
      <w:lvlJc w:val="left"/>
      <w:pPr>
        <w:ind w:left="5220" w:hanging="361"/>
      </w:pPr>
      <w:rPr>
        <w:rFonts w:hint="default"/>
      </w:rPr>
    </w:lvl>
    <w:lvl w:ilvl="6" w:tplc="AFF25882">
      <w:numFmt w:val="bullet"/>
      <w:lvlText w:val="•"/>
      <w:lvlJc w:val="left"/>
      <w:pPr>
        <w:ind w:left="6096" w:hanging="361"/>
      </w:pPr>
      <w:rPr>
        <w:rFonts w:hint="default"/>
      </w:rPr>
    </w:lvl>
    <w:lvl w:ilvl="7" w:tplc="EB968D92">
      <w:numFmt w:val="bullet"/>
      <w:lvlText w:val="•"/>
      <w:lvlJc w:val="left"/>
      <w:pPr>
        <w:ind w:left="6972" w:hanging="361"/>
      </w:pPr>
      <w:rPr>
        <w:rFonts w:hint="default"/>
      </w:rPr>
    </w:lvl>
    <w:lvl w:ilvl="8" w:tplc="AF143F80">
      <w:numFmt w:val="bullet"/>
      <w:lvlText w:val="•"/>
      <w:lvlJc w:val="left"/>
      <w:pPr>
        <w:ind w:left="7848" w:hanging="361"/>
      </w:pPr>
      <w:rPr>
        <w:rFonts w:hint="default"/>
      </w:rPr>
    </w:lvl>
  </w:abstractNum>
  <w:abstractNum w:abstractNumId="12">
    <w:nsid w:val="59165BD3"/>
    <w:multiLevelType w:val="hybridMultilevel"/>
    <w:tmpl w:val="D3002EC0"/>
    <w:lvl w:ilvl="0" w:tplc="03E4B2A2">
      <w:start w:val="1"/>
      <w:numFmt w:val="decimal"/>
      <w:lvlText w:val="%1."/>
      <w:lvlJc w:val="left"/>
      <w:pPr>
        <w:ind w:left="839" w:hanging="360"/>
      </w:pPr>
      <w:rPr>
        <w:rFonts w:ascii="Times New Roman" w:eastAsia="Times New Roman" w:hAnsi="Times New Roman" w:cs="Times New Roman" w:hint="default"/>
        <w:w w:val="99"/>
        <w:sz w:val="22"/>
        <w:szCs w:val="22"/>
      </w:rPr>
    </w:lvl>
    <w:lvl w:ilvl="1" w:tplc="7C868B42">
      <w:numFmt w:val="bullet"/>
      <w:lvlText w:val="•"/>
      <w:lvlJc w:val="left"/>
      <w:pPr>
        <w:ind w:left="1716" w:hanging="360"/>
      </w:pPr>
      <w:rPr>
        <w:rFonts w:hint="default"/>
      </w:rPr>
    </w:lvl>
    <w:lvl w:ilvl="2" w:tplc="E19C9E3C">
      <w:numFmt w:val="bullet"/>
      <w:lvlText w:val="•"/>
      <w:lvlJc w:val="left"/>
      <w:pPr>
        <w:ind w:left="2592" w:hanging="360"/>
      </w:pPr>
      <w:rPr>
        <w:rFonts w:hint="default"/>
      </w:rPr>
    </w:lvl>
    <w:lvl w:ilvl="3" w:tplc="E0A4B48E">
      <w:numFmt w:val="bullet"/>
      <w:lvlText w:val="•"/>
      <w:lvlJc w:val="left"/>
      <w:pPr>
        <w:ind w:left="3468" w:hanging="360"/>
      </w:pPr>
      <w:rPr>
        <w:rFonts w:hint="default"/>
      </w:rPr>
    </w:lvl>
    <w:lvl w:ilvl="4" w:tplc="495806F0">
      <w:numFmt w:val="bullet"/>
      <w:lvlText w:val="•"/>
      <w:lvlJc w:val="left"/>
      <w:pPr>
        <w:ind w:left="4344" w:hanging="360"/>
      </w:pPr>
      <w:rPr>
        <w:rFonts w:hint="default"/>
      </w:rPr>
    </w:lvl>
    <w:lvl w:ilvl="5" w:tplc="A678ECBA">
      <w:numFmt w:val="bullet"/>
      <w:lvlText w:val="•"/>
      <w:lvlJc w:val="left"/>
      <w:pPr>
        <w:ind w:left="5220" w:hanging="360"/>
      </w:pPr>
      <w:rPr>
        <w:rFonts w:hint="default"/>
      </w:rPr>
    </w:lvl>
    <w:lvl w:ilvl="6" w:tplc="2A72B3E2">
      <w:numFmt w:val="bullet"/>
      <w:lvlText w:val="•"/>
      <w:lvlJc w:val="left"/>
      <w:pPr>
        <w:ind w:left="6096" w:hanging="360"/>
      </w:pPr>
      <w:rPr>
        <w:rFonts w:hint="default"/>
      </w:rPr>
    </w:lvl>
    <w:lvl w:ilvl="7" w:tplc="7C449E40">
      <w:numFmt w:val="bullet"/>
      <w:lvlText w:val="•"/>
      <w:lvlJc w:val="left"/>
      <w:pPr>
        <w:ind w:left="6972" w:hanging="360"/>
      </w:pPr>
      <w:rPr>
        <w:rFonts w:hint="default"/>
      </w:rPr>
    </w:lvl>
    <w:lvl w:ilvl="8" w:tplc="7FA8CA20">
      <w:numFmt w:val="bullet"/>
      <w:lvlText w:val="•"/>
      <w:lvlJc w:val="left"/>
      <w:pPr>
        <w:ind w:left="7848" w:hanging="360"/>
      </w:pPr>
      <w:rPr>
        <w:rFonts w:hint="default"/>
      </w:rPr>
    </w:lvl>
  </w:abstractNum>
  <w:abstractNum w:abstractNumId="13">
    <w:nsid w:val="5E6F141A"/>
    <w:multiLevelType w:val="hybridMultilevel"/>
    <w:tmpl w:val="AAAAE7FA"/>
    <w:lvl w:ilvl="0" w:tplc="FAF2C3D8">
      <w:start w:val="1"/>
      <w:numFmt w:val="decimal"/>
      <w:lvlText w:val="%1."/>
      <w:lvlJc w:val="left"/>
      <w:pPr>
        <w:ind w:left="1900" w:hanging="360"/>
      </w:pPr>
      <w:rPr>
        <w:rFonts w:ascii="Times New Roman" w:eastAsia="Times New Roman" w:hAnsi="Times New Roman" w:cs="Times New Roman" w:hint="default"/>
        <w:spacing w:val="-2"/>
        <w:w w:val="99"/>
        <w:sz w:val="24"/>
        <w:szCs w:val="24"/>
      </w:rPr>
    </w:lvl>
    <w:lvl w:ilvl="1" w:tplc="BC48BDE4">
      <w:numFmt w:val="bullet"/>
      <w:lvlText w:val="•"/>
      <w:lvlJc w:val="left"/>
      <w:pPr>
        <w:ind w:left="2668" w:hanging="360"/>
      </w:pPr>
      <w:rPr>
        <w:rFonts w:hint="default"/>
      </w:rPr>
    </w:lvl>
    <w:lvl w:ilvl="2" w:tplc="6D944178">
      <w:numFmt w:val="bullet"/>
      <w:lvlText w:val="•"/>
      <w:lvlJc w:val="left"/>
      <w:pPr>
        <w:ind w:left="3436" w:hanging="360"/>
      </w:pPr>
      <w:rPr>
        <w:rFonts w:hint="default"/>
      </w:rPr>
    </w:lvl>
    <w:lvl w:ilvl="3" w:tplc="2E8AB660">
      <w:numFmt w:val="bullet"/>
      <w:lvlText w:val="•"/>
      <w:lvlJc w:val="left"/>
      <w:pPr>
        <w:ind w:left="4204" w:hanging="360"/>
      </w:pPr>
      <w:rPr>
        <w:rFonts w:hint="default"/>
      </w:rPr>
    </w:lvl>
    <w:lvl w:ilvl="4" w:tplc="27B0F438">
      <w:numFmt w:val="bullet"/>
      <w:lvlText w:val="•"/>
      <w:lvlJc w:val="left"/>
      <w:pPr>
        <w:ind w:left="4972" w:hanging="360"/>
      </w:pPr>
      <w:rPr>
        <w:rFonts w:hint="default"/>
      </w:rPr>
    </w:lvl>
    <w:lvl w:ilvl="5" w:tplc="A06A751C">
      <w:numFmt w:val="bullet"/>
      <w:lvlText w:val="•"/>
      <w:lvlJc w:val="left"/>
      <w:pPr>
        <w:ind w:left="5740" w:hanging="360"/>
      </w:pPr>
      <w:rPr>
        <w:rFonts w:hint="default"/>
      </w:rPr>
    </w:lvl>
    <w:lvl w:ilvl="6" w:tplc="246A3A02">
      <w:numFmt w:val="bullet"/>
      <w:lvlText w:val="•"/>
      <w:lvlJc w:val="left"/>
      <w:pPr>
        <w:ind w:left="6508" w:hanging="360"/>
      </w:pPr>
      <w:rPr>
        <w:rFonts w:hint="default"/>
      </w:rPr>
    </w:lvl>
    <w:lvl w:ilvl="7" w:tplc="ED30E3BC">
      <w:numFmt w:val="bullet"/>
      <w:lvlText w:val="•"/>
      <w:lvlJc w:val="left"/>
      <w:pPr>
        <w:ind w:left="7276" w:hanging="360"/>
      </w:pPr>
      <w:rPr>
        <w:rFonts w:hint="default"/>
      </w:rPr>
    </w:lvl>
    <w:lvl w:ilvl="8" w:tplc="5F98D724">
      <w:numFmt w:val="bullet"/>
      <w:lvlText w:val="•"/>
      <w:lvlJc w:val="left"/>
      <w:pPr>
        <w:ind w:left="8044" w:hanging="360"/>
      </w:pPr>
      <w:rPr>
        <w:rFonts w:hint="default"/>
      </w:rPr>
    </w:lvl>
  </w:abstractNum>
  <w:abstractNum w:abstractNumId="14">
    <w:nsid w:val="5F8C4B23"/>
    <w:multiLevelType w:val="hybridMultilevel"/>
    <w:tmpl w:val="87E24B20"/>
    <w:lvl w:ilvl="0" w:tplc="6CBA7DF6">
      <w:numFmt w:val="bullet"/>
      <w:lvlText w:val=""/>
      <w:lvlJc w:val="left"/>
      <w:pPr>
        <w:ind w:left="404" w:hanging="285"/>
      </w:pPr>
      <w:rPr>
        <w:rFonts w:ascii="Symbol" w:eastAsia="Symbol" w:hAnsi="Symbol" w:cs="Symbol" w:hint="default"/>
        <w:w w:val="100"/>
        <w:sz w:val="24"/>
        <w:szCs w:val="24"/>
      </w:rPr>
    </w:lvl>
    <w:lvl w:ilvl="1" w:tplc="C442C750">
      <w:numFmt w:val="bullet"/>
      <w:lvlText w:val="•"/>
      <w:lvlJc w:val="left"/>
      <w:pPr>
        <w:ind w:left="1286" w:hanging="285"/>
      </w:pPr>
      <w:rPr>
        <w:rFonts w:hint="default"/>
      </w:rPr>
    </w:lvl>
    <w:lvl w:ilvl="2" w:tplc="F81AC356">
      <w:numFmt w:val="bullet"/>
      <w:lvlText w:val="•"/>
      <w:lvlJc w:val="left"/>
      <w:pPr>
        <w:ind w:left="2173" w:hanging="285"/>
      </w:pPr>
      <w:rPr>
        <w:rFonts w:hint="default"/>
      </w:rPr>
    </w:lvl>
    <w:lvl w:ilvl="3" w:tplc="7054A610">
      <w:numFmt w:val="bullet"/>
      <w:lvlText w:val="•"/>
      <w:lvlJc w:val="left"/>
      <w:pPr>
        <w:ind w:left="3059" w:hanging="285"/>
      </w:pPr>
      <w:rPr>
        <w:rFonts w:hint="default"/>
      </w:rPr>
    </w:lvl>
    <w:lvl w:ilvl="4" w:tplc="1DB64B9A">
      <w:numFmt w:val="bullet"/>
      <w:lvlText w:val="•"/>
      <w:lvlJc w:val="left"/>
      <w:pPr>
        <w:ind w:left="3946" w:hanging="285"/>
      </w:pPr>
      <w:rPr>
        <w:rFonts w:hint="default"/>
      </w:rPr>
    </w:lvl>
    <w:lvl w:ilvl="5" w:tplc="BD40EEEA">
      <w:numFmt w:val="bullet"/>
      <w:lvlText w:val="•"/>
      <w:lvlJc w:val="left"/>
      <w:pPr>
        <w:ind w:left="4833" w:hanging="285"/>
      </w:pPr>
      <w:rPr>
        <w:rFonts w:hint="default"/>
      </w:rPr>
    </w:lvl>
    <w:lvl w:ilvl="6" w:tplc="3404ED56">
      <w:numFmt w:val="bullet"/>
      <w:lvlText w:val="•"/>
      <w:lvlJc w:val="left"/>
      <w:pPr>
        <w:ind w:left="5719" w:hanging="285"/>
      </w:pPr>
      <w:rPr>
        <w:rFonts w:hint="default"/>
      </w:rPr>
    </w:lvl>
    <w:lvl w:ilvl="7" w:tplc="8BAE1FE8">
      <w:numFmt w:val="bullet"/>
      <w:lvlText w:val="•"/>
      <w:lvlJc w:val="left"/>
      <w:pPr>
        <w:ind w:left="6606" w:hanging="285"/>
      </w:pPr>
      <w:rPr>
        <w:rFonts w:hint="default"/>
      </w:rPr>
    </w:lvl>
    <w:lvl w:ilvl="8" w:tplc="649EA0A6">
      <w:numFmt w:val="bullet"/>
      <w:lvlText w:val="•"/>
      <w:lvlJc w:val="left"/>
      <w:pPr>
        <w:ind w:left="7493" w:hanging="285"/>
      </w:pPr>
      <w:rPr>
        <w:rFonts w:hint="default"/>
      </w:rPr>
    </w:lvl>
  </w:abstractNum>
  <w:abstractNum w:abstractNumId="15">
    <w:nsid w:val="60305EB7"/>
    <w:multiLevelType w:val="hybridMultilevel"/>
    <w:tmpl w:val="D78A6F9C"/>
    <w:lvl w:ilvl="0" w:tplc="E5CE9FE6">
      <w:start w:val="2"/>
      <w:numFmt w:val="decimal"/>
      <w:lvlText w:val="%1."/>
      <w:lvlJc w:val="left"/>
      <w:pPr>
        <w:ind w:left="820" w:hanging="720"/>
      </w:pPr>
      <w:rPr>
        <w:rFonts w:ascii="Times New Roman" w:eastAsia="Times New Roman" w:hAnsi="Times New Roman" w:cs="Times New Roman" w:hint="default"/>
        <w:b/>
        <w:bCs/>
        <w:spacing w:val="-1"/>
        <w:w w:val="99"/>
        <w:sz w:val="24"/>
        <w:szCs w:val="24"/>
      </w:rPr>
    </w:lvl>
    <w:lvl w:ilvl="1" w:tplc="0C0C0003">
      <w:start w:val="1"/>
      <w:numFmt w:val="bullet"/>
      <w:lvlText w:val="o"/>
      <w:lvlJc w:val="left"/>
      <w:pPr>
        <w:ind w:left="820" w:hanging="360"/>
      </w:pPr>
      <w:rPr>
        <w:rFonts w:ascii="Courier New" w:hAnsi="Courier New" w:cs="Courier New" w:hint="default"/>
        <w:w w:val="99"/>
        <w:sz w:val="24"/>
        <w:szCs w:val="24"/>
      </w:rPr>
    </w:lvl>
    <w:lvl w:ilvl="2" w:tplc="0C0C0001">
      <w:start w:val="1"/>
      <w:numFmt w:val="bullet"/>
      <w:lvlText w:val=""/>
      <w:lvlJc w:val="left"/>
      <w:pPr>
        <w:ind w:left="1540" w:hanging="360"/>
      </w:pPr>
      <w:rPr>
        <w:rFonts w:ascii="Symbol" w:hAnsi="Symbol" w:hint="default"/>
        <w:w w:val="99"/>
        <w:sz w:val="24"/>
        <w:szCs w:val="24"/>
      </w:rPr>
    </w:lvl>
    <w:lvl w:ilvl="3" w:tplc="2C6C7644">
      <w:numFmt w:val="bullet"/>
      <w:lvlText w:val="•"/>
      <w:lvlJc w:val="left"/>
      <w:pPr>
        <w:ind w:left="2562" w:hanging="360"/>
      </w:pPr>
      <w:rPr>
        <w:rFonts w:hint="default"/>
      </w:rPr>
    </w:lvl>
    <w:lvl w:ilvl="4" w:tplc="AC7CB774">
      <w:numFmt w:val="bullet"/>
      <w:lvlText w:val="•"/>
      <w:lvlJc w:val="left"/>
      <w:pPr>
        <w:ind w:left="3565" w:hanging="360"/>
      </w:pPr>
      <w:rPr>
        <w:rFonts w:hint="default"/>
      </w:rPr>
    </w:lvl>
    <w:lvl w:ilvl="5" w:tplc="9204490C">
      <w:numFmt w:val="bullet"/>
      <w:lvlText w:val="•"/>
      <w:lvlJc w:val="left"/>
      <w:pPr>
        <w:ind w:left="4567" w:hanging="360"/>
      </w:pPr>
      <w:rPr>
        <w:rFonts w:hint="default"/>
      </w:rPr>
    </w:lvl>
    <w:lvl w:ilvl="6" w:tplc="A484D77A">
      <w:numFmt w:val="bullet"/>
      <w:lvlText w:val="•"/>
      <w:lvlJc w:val="left"/>
      <w:pPr>
        <w:ind w:left="5570" w:hanging="360"/>
      </w:pPr>
      <w:rPr>
        <w:rFonts w:hint="default"/>
      </w:rPr>
    </w:lvl>
    <w:lvl w:ilvl="7" w:tplc="2564D4E4">
      <w:numFmt w:val="bullet"/>
      <w:lvlText w:val="•"/>
      <w:lvlJc w:val="left"/>
      <w:pPr>
        <w:ind w:left="6572" w:hanging="360"/>
      </w:pPr>
      <w:rPr>
        <w:rFonts w:hint="default"/>
      </w:rPr>
    </w:lvl>
    <w:lvl w:ilvl="8" w:tplc="B6E2A4BA">
      <w:numFmt w:val="bullet"/>
      <w:lvlText w:val="•"/>
      <w:lvlJc w:val="left"/>
      <w:pPr>
        <w:ind w:left="7575" w:hanging="360"/>
      </w:pPr>
      <w:rPr>
        <w:rFonts w:hint="default"/>
      </w:rPr>
    </w:lvl>
  </w:abstractNum>
  <w:abstractNum w:abstractNumId="16">
    <w:nsid w:val="77803EF8"/>
    <w:multiLevelType w:val="hybridMultilevel"/>
    <w:tmpl w:val="05586F0A"/>
    <w:lvl w:ilvl="0" w:tplc="6ECAB76A">
      <w:numFmt w:val="bullet"/>
      <w:lvlText w:val="-"/>
      <w:lvlJc w:val="left"/>
      <w:pPr>
        <w:ind w:left="840" w:hanging="360"/>
      </w:pPr>
      <w:rPr>
        <w:rFonts w:ascii="Calibri" w:eastAsia="Calibri" w:hAnsi="Calibri" w:cs="Calibri" w:hint="default"/>
        <w:spacing w:val="-2"/>
        <w:w w:val="99"/>
        <w:sz w:val="24"/>
        <w:szCs w:val="24"/>
      </w:rPr>
    </w:lvl>
    <w:lvl w:ilvl="1" w:tplc="EFE0F2F0">
      <w:numFmt w:val="bullet"/>
      <w:lvlText w:val="•"/>
      <w:lvlJc w:val="left"/>
      <w:pPr>
        <w:ind w:left="1682" w:hanging="360"/>
      </w:pPr>
      <w:rPr>
        <w:rFonts w:hint="default"/>
      </w:rPr>
    </w:lvl>
    <w:lvl w:ilvl="2" w:tplc="76A87C6A">
      <w:numFmt w:val="bullet"/>
      <w:lvlText w:val="•"/>
      <w:lvlJc w:val="left"/>
      <w:pPr>
        <w:ind w:left="2525" w:hanging="360"/>
      </w:pPr>
      <w:rPr>
        <w:rFonts w:hint="default"/>
      </w:rPr>
    </w:lvl>
    <w:lvl w:ilvl="3" w:tplc="88B2AB56">
      <w:numFmt w:val="bullet"/>
      <w:lvlText w:val="•"/>
      <w:lvlJc w:val="left"/>
      <w:pPr>
        <w:ind w:left="3368" w:hanging="360"/>
      </w:pPr>
      <w:rPr>
        <w:rFonts w:hint="default"/>
      </w:rPr>
    </w:lvl>
    <w:lvl w:ilvl="4" w:tplc="8BEA2288">
      <w:numFmt w:val="bullet"/>
      <w:lvlText w:val="•"/>
      <w:lvlJc w:val="left"/>
      <w:pPr>
        <w:ind w:left="4211" w:hanging="360"/>
      </w:pPr>
      <w:rPr>
        <w:rFonts w:hint="default"/>
      </w:rPr>
    </w:lvl>
    <w:lvl w:ilvl="5" w:tplc="2634DAB6">
      <w:numFmt w:val="bullet"/>
      <w:lvlText w:val="•"/>
      <w:lvlJc w:val="left"/>
      <w:pPr>
        <w:ind w:left="5053" w:hanging="360"/>
      </w:pPr>
      <w:rPr>
        <w:rFonts w:hint="default"/>
      </w:rPr>
    </w:lvl>
    <w:lvl w:ilvl="6" w:tplc="18886106">
      <w:numFmt w:val="bullet"/>
      <w:lvlText w:val="•"/>
      <w:lvlJc w:val="left"/>
      <w:pPr>
        <w:ind w:left="5896" w:hanging="360"/>
      </w:pPr>
      <w:rPr>
        <w:rFonts w:hint="default"/>
      </w:rPr>
    </w:lvl>
    <w:lvl w:ilvl="7" w:tplc="7FA664FE">
      <w:numFmt w:val="bullet"/>
      <w:lvlText w:val="•"/>
      <w:lvlJc w:val="left"/>
      <w:pPr>
        <w:ind w:left="6739" w:hanging="360"/>
      </w:pPr>
      <w:rPr>
        <w:rFonts w:hint="default"/>
      </w:rPr>
    </w:lvl>
    <w:lvl w:ilvl="8" w:tplc="055840F0">
      <w:numFmt w:val="bullet"/>
      <w:lvlText w:val="•"/>
      <w:lvlJc w:val="left"/>
      <w:pPr>
        <w:ind w:left="7582" w:hanging="360"/>
      </w:pPr>
      <w:rPr>
        <w:rFonts w:hint="default"/>
      </w:rPr>
    </w:lvl>
  </w:abstractNum>
  <w:abstractNum w:abstractNumId="17">
    <w:nsid w:val="7A112BF3"/>
    <w:multiLevelType w:val="hybridMultilevel"/>
    <w:tmpl w:val="A81E0350"/>
    <w:lvl w:ilvl="0" w:tplc="516641DC">
      <w:start w:val="1"/>
      <w:numFmt w:val="decimal"/>
      <w:lvlText w:val="%1."/>
      <w:lvlJc w:val="left"/>
      <w:pPr>
        <w:ind w:left="361" w:hanging="242"/>
      </w:pPr>
      <w:rPr>
        <w:rFonts w:ascii="Times New Roman" w:eastAsia="Times New Roman" w:hAnsi="Times New Roman" w:cs="Times New Roman" w:hint="default"/>
        <w:w w:val="100"/>
        <w:sz w:val="24"/>
        <w:szCs w:val="24"/>
      </w:rPr>
    </w:lvl>
    <w:lvl w:ilvl="1" w:tplc="24426FCE">
      <w:start w:val="1"/>
      <w:numFmt w:val="decimal"/>
      <w:lvlText w:val="%2."/>
      <w:lvlJc w:val="left"/>
      <w:pPr>
        <w:ind w:left="840" w:hanging="360"/>
      </w:pPr>
      <w:rPr>
        <w:rFonts w:ascii="Times New Roman" w:eastAsia="Times New Roman" w:hAnsi="Times New Roman" w:cs="Times New Roman" w:hint="default"/>
        <w:spacing w:val="-3"/>
        <w:w w:val="99"/>
        <w:sz w:val="24"/>
        <w:szCs w:val="24"/>
      </w:rPr>
    </w:lvl>
    <w:lvl w:ilvl="2" w:tplc="9822CCD6">
      <w:numFmt w:val="bullet"/>
      <w:lvlText w:val="•"/>
      <w:lvlJc w:val="left"/>
      <w:pPr>
        <w:ind w:left="1776" w:hanging="360"/>
      </w:pPr>
      <w:rPr>
        <w:rFonts w:hint="default"/>
      </w:rPr>
    </w:lvl>
    <w:lvl w:ilvl="3" w:tplc="D15095CC">
      <w:numFmt w:val="bullet"/>
      <w:lvlText w:val="•"/>
      <w:lvlJc w:val="left"/>
      <w:pPr>
        <w:ind w:left="2712" w:hanging="360"/>
      </w:pPr>
      <w:rPr>
        <w:rFonts w:hint="default"/>
      </w:rPr>
    </w:lvl>
    <w:lvl w:ilvl="4" w:tplc="4E7E9F94">
      <w:numFmt w:val="bullet"/>
      <w:lvlText w:val="•"/>
      <w:lvlJc w:val="left"/>
      <w:pPr>
        <w:ind w:left="3649" w:hanging="360"/>
      </w:pPr>
      <w:rPr>
        <w:rFonts w:hint="default"/>
      </w:rPr>
    </w:lvl>
    <w:lvl w:ilvl="5" w:tplc="9572A39A">
      <w:numFmt w:val="bullet"/>
      <w:lvlText w:val="•"/>
      <w:lvlJc w:val="left"/>
      <w:pPr>
        <w:ind w:left="4585" w:hanging="360"/>
      </w:pPr>
      <w:rPr>
        <w:rFonts w:hint="default"/>
      </w:rPr>
    </w:lvl>
    <w:lvl w:ilvl="6" w:tplc="D82E1BBA">
      <w:numFmt w:val="bullet"/>
      <w:lvlText w:val="•"/>
      <w:lvlJc w:val="left"/>
      <w:pPr>
        <w:ind w:left="5522" w:hanging="360"/>
      </w:pPr>
      <w:rPr>
        <w:rFonts w:hint="default"/>
      </w:rPr>
    </w:lvl>
    <w:lvl w:ilvl="7" w:tplc="1EC03744">
      <w:numFmt w:val="bullet"/>
      <w:lvlText w:val="•"/>
      <w:lvlJc w:val="left"/>
      <w:pPr>
        <w:ind w:left="6458" w:hanging="360"/>
      </w:pPr>
      <w:rPr>
        <w:rFonts w:hint="default"/>
      </w:rPr>
    </w:lvl>
    <w:lvl w:ilvl="8" w:tplc="93128EC2">
      <w:numFmt w:val="bullet"/>
      <w:lvlText w:val="•"/>
      <w:lvlJc w:val="left"/>
      <w:pPr>
        <w:ind w:left="7394" w:hanging="360"/>
      </w:pPr>
      <w:rPr>
        <w:rFonts w:hint="default"/>
      </w:rPr>
    </w:lvl>
  </w:abstractNum>
  <w:num w:numId="1">
    <w:abstractNumId w:val="1"/>
  </w:num>
  <w:num w:numId="2">
    <w:abstractNumId w:val="6"/>
  </w:num>
  <w:num w:numId="3">
    <w:abstractNumId w:val="7"/>
  </w:num>
  <w:num w:numId="4">
    <w:abstractNumId w:val="14"/>
  </w:num>
  <w:num w:numId="5">
    <w:abstractNumId w:val="11"/>
  </w:num>
  <w:num w:numId="6">
    <w:abstractNumId w:val="10"/>
  </w:num>
  <w:num w:numId="7">
    <w:abstractNumId w:val="5"/>
  </w:num>
  <w:num w:numId="8">
    <w:abstractNumId w:val="12"/>
  </w:num>
  <w:num w:numId="9">
    <w:abstractNumId w:val="13"/>
  </w:num>
  <w:num w:numId="10">
    <w:abstractNumId w:val="2"/>
  </w:num>
  <w:num w:numId="11">
    <w:abstractNumId w:val="17"/>
  </w:num>
  <w:num w:numId="12">
    <w:abstractNumId w:val="3"/>
  </w:num>
  <w:num w:numId="13">
    <w:abstractNumId w:val="16"/>
  </w:num>
  <w:num w:numId="14">
    <w:abstractNumId w:val="4"/>
  </w:num>
  <w:num w:numId="15">
    <w:abstractNumId w:val="15"/>
  </w:num>
  <w:num w:numId="16">
    <w:abstractNumId w:val="8"/>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98D"/>
    <w:rsid w:val="00000DB3"/>
    <w:rsid w:val="00004054"/>
    <w:rsid w:val="000055A0"/>
    <w:rsid w:val="00006463"/>
    <w:rsid w:val="0001181B"/>
    <w:rsid w:val="0002044C"/>
    <w:rsid w:val="000245EE"/>
    <w:rsid w:val="0002517C"/>
    <w:rsid w:val="00031FF9"/>
    <w:rsid w:val="0004240A"/>
    <w:rsid w:val="00043ABF"/>
    <w:rsid w:val="000469B4"/>
    <w:rsid w:val="0005150C"/>
    <w:rsid w:val="00053ABF"/>
    <w:rsid w:val="000608FA"/>
    <w:rsid w:val="00060E18"/>
    <w:rsid w:val="00064960"/>
    <w:rsid w:val="00067227"/>
    <w:rsid w:val="000734A7"/>
    <w:rsid w:val="00073F15"/>
    <w:rsid w:val="000743E3"/>
    <w:rsid w:val="00077E6B"/>
    <w:rsid w:val="00081DD2"/>
    <w:rsid w:val="00085BFE"/>
    <w:rsid w:val="00085E21"/>
    <w:rsid w:val="000A0972"/>
    <w:rsid w:val="000A1284"/>
    <w:rsid w:val="000A23A9"/>
    <w:rsid w:val="000B76C6"/>
    <w:rsid w:val="000D7B0E"/>
    <w:rsid w:val="000E34A8"/>
    <w:rsid w:val="000E5968"/>
    <w:rsid w:val="00102A54"/>
    <w:rsid w:val="001030F2"/>
    <w:rsid w:val="00103833"/>
    <w:rsid w:val="00106CED"/>
    <w:rsid w:val="0011325B"/>
    <w:rsid w:val="00116AA6"/>
    <w:rsid w:val="0012423A"/>
    <w:rsid w:val="00132B4E"/>
    <w:rsid w:val="00143530"/>
    <w:rsid w:val="001438CC"/>
    <w:rsid w:val="00143CB3"/>
    <w:rsid w:val="00146449"/>
    <w:rsid w:val="00153477"/>
    <w:rsid w:val="00154982"/>
    <w:rsid w:val="00154AD6"/>
    <w:rsid w:val="00155EAA"/>
    <w:rsid w:val="001627BE"/>
    <w:rsid w:val="00164B04"/>
    <w:rsid w:val="0016504E"/>
    <w:rsid w:val="00166321"/>
    <w:rsid w:val="00170080"/>
    <w:rsid w:val="00170F67"/>
    <w:rsid w:val="001733D5"/>
    <w:rsid w:val="00192209"/>
    <w:rsid w:val="001A0783"/>
    <w:rsid w:val="001A3E88"/>
    <w:rsid w:val="001A7550"/>
    <w:rsid w:val="001B28B7"/>
    <w:rsid w:val="001C01EA"/>
    <w:rsid w:val="001C3AFF"/>
    <w:rsid w:val="001C76F6"/>
    <w:rsid w:val="001D4CBB"/>
    <w:rsid w:val="001D530D"/>
    <w:rsid w:val="001E1983"/>
    <w:rsid w:val="001E48F1"/>
    <w:rsid w:val="001E4B23"/>
    <w:rsid w:val="001F13F2"/>
    <w:rsid w:val="001F36CF"/>
    <w:rsid w:val="001F3AED"/>
    <w:rsid w:val="00202C33"/>
    <w:rsid w:val="00215C1D"/>
    <w:rsid w:val="00222D25"/>
    <w:rsid w:val="0023287F"/>
    <w:rsid w:val="0023686A"/>
    <w:rsid w:val="0024063E"/>
    <w:rsid w:val="0024079E"/>
    <w:rsid w:val="00241D24"/>
    <w:rsid w:val="0024370E"/>
    <w:rsid w:val="002442FB"/>
    <w:rsid w:val="00266E22"/>
    <w:rsid w:val="00271D8C"/>
    <w:rsid w:val="00276AFA"/>
    <w:rsid w:val="00280511"/>
    <w:rsid w:val="00283592"/>
    <w:rsid w:val="00284C3C"/>
    <w:rsid w:val="00287C3C"/>
    <w:rsid w:val="00287E21"/>
    <w:rsid w:val="00290A0F"/>
    <w:rsid w:val="002973BE"/>
    <w:rsid w:val="002A086D"/>
    <w:rsid w:val="002A1105"/>
    <w:rsid w:val="002A3463"/>
    <w:rsid w:val="002A54BA"/>
    <w:rsid w:val="002A577C"/>
    <w:rsid w:val="002A75FE"/>
    <w:rsid w:val="002A7850"/>
    <w:rsid w:val="002B0202"/>
    <w:rsid w:val="002B15E5"/>
    <w:rsid w:val="002D0116"/>
    <w:rsid w:val="002D29C5"/>
    <w:rsid w:val="002D38C0"/>
    <w:rsid w:val="002D44A5"/>
    <w:rsid w:val="002D7D60"/>
    <w:rsid w:val="002E163F"/>
    <w:rsid w:val="002F10EB"/>
    <w:rsid w:val="002F7077"/>
    <w:rsid w:val="00301644"/>
    <w:rsid w:val="00313BA0"/>
    <w:rsid w:val="0031637E"/>
    <w:rsid w:val="003214D8"/>
    <w:rsid w:val="003226A8"/>
    <w:rsid w:val="003241F1"/>
    <w:rsid w:val="0033402A"/>
    <w:rsid w:val="003372CA"/>
    <w:rsid w:val="00337FF8"/>
    <w:rsid w:val="00340773"/>
    <w:rsid w:val="00350A44"/>
    <w:rsid w:val="00350B73"/>
    <w:rsid w:val="00355AE8"/>
    <w:rsid w:val="003563C0"/>
    <w:rsid w:val="00362422"/>
    <w:rsid w:val="0036474F"/>
    <w:rsid w:val="00370B94"/>
    <w:rsid w:val="00373CE5"/>
    <w:rsid w:val="0037555A"/>
    <w:rsid w:val="0038622F"/>
    <w:rsid w:val="00394722"/>
    <w:rsid w:val="00395F00"/>
    <w:rsid w:val="00396651"/>
    <w:rsid w:val="00396EE9"/>
    <w:rsid w:val="00397FC6"/>
    <w:rsid w:val="003A198D"/>
    <w:rsid w:val="003B1114"/>
    <w:rsid w:val="003C1A7C"/>
    <w:rsid w:val="003C56AF"/>
    <w:rsid w:val="003D1C86"/>
    <w:rsid w:val="003D5B6D"/>
    <w:rsid w:val="003D5FF8"/>
    <w:rsid w:val="003E2379"/>
    <w:rsid w:val="003E2D32"/>
    <w:rsid w:val="003E7DEC"/>
    <w:rsid w:val="003F3AC8"/>
    <w:rsid w:val="003F7C88"/>
    <w:rsid w:val="0040239C"/>
    <w:rsid w:val="00420D9E"/>
    <w:rsid w:val="0042323A"/>
    <w:rsid w:val="00423AE5"/>
    <w:rsid w:val="004313C1"/>
    <w:rsid w:val="0044486E"/>
    <w:rsid w:val="00447FF2"/>
    <w:rsid w:val="00452820"/>
    <w:rsid w:val="00453116"/>
    <w:rsid w:val="00454334"/>
    <w:rsid w:val="00457FBC"/>
    <w:rsid w:val="0046429E"/>
    <w:rsid w:val="00467C5C"/>
    <w:rsid w:val="0047058C"/>
    <w:rsid w:val="00471FD1"/>
    <w:rsid w:val="00474681"/>
    <w:rsid w:val="00481719"/>
    <w:rsid w:val="00481B3F"/>
    <w:rsid w:val="00485A00"/>
    <w:rsid w:val="00493DC7"/>
    <w:rsid w:val="0049417E"/>
    <w:rsid w:val="00494802"/>
    <w:rsid w:val="00495109"/>
    <w:rsid w:val="00495705"/>
    <w:rsid w:val="004A1DFB"/>
    <w:rsid w:val="004B302F"/>
    <w:rsid w:val="004C406B"/>
    <w:rsid w:val="004D4B9F"/>
    <w:rsid w:val="004D5382"/>
    <w:rsid w:val="004D748D"/>
    <w:rsid w:val="004E7871"/>
    <w:rsid w:val="004F1B97"/>
    <w:rsid w:val="004F57B4"/>
    <w:rsid w:val="004F6A27"/>
    <w:rsid w:val="005074B1"/>
    <w:rsid w:val="00515998"/>
    <w:rsid w:val="00516163"/>
    <w:rsid w:val="00516E99"/>
    <w:rsid w:val="00522B36"/>
    <w:rsid w:val="005252C0"/>
    <w:rsid w:val="00530B85"/>
    <w:rsid w:val="00534A85"/>
    <w:rsid w:val="005361A8"/>
    <w:rsid w:val="0054279E"/>
    <w:rsid w:val="00544E47"/>
    <w:rsid w:val="005546A0"/>
    <w:rsid w:val="0055481A"/>
    <w:rsid w:val="00565B6A"/>
    <w:rsid w:val="00566BB8"/>
    <w:rsid w:val="00573972"/>
    <w:rsid w:val="00574FE2"/>
    <w:rsid w:val="00583BC1"/>
    <w:rsid w:val="00584C04"/>
    <w:rsid w:val="0059128F"/>
    <w:rsid w:val="00596502"/>
    <w:rsid w:val="00597D96"/>
    <w:rsid w:val="005A19DE"/>
    <w:rsid w:val="005A232A"/>
    <w:rsid w:val="005A4B44"/>
    <w:rsid w:val="005A5E6C"/>
    <w:rsid w:val="005B1085"/>
    <w:rsid w:val="005B2D63"/>
    <w:rsid w:val="005B339A"/>
    <w:rsid w:val="005B3C58"/>
    <w:rsid w:val="005C3832"/>
    <w:rsid w:val="005C7125"/>
    <w:rsid w:val="005D362C"/>
    <w:rsid w:val="005D3929"/>
    <w:rsid w:val="005D5048"/>
    <w:rsid w:val="005D6075"/>
    <w:rsid w:val="005E2747"/>
    <w:rsid w:val="005E4425"/>
    <w:rsid w:val="005E4E5D"/>
    <w:rsid w:val="005E63E1"/>
    <w:rsid w:val="005F3B5E"/>
    <w:rsid w:val="005F48D5"/>
    <w:rsid w:val="006010FE"/>
    <w:rsid w:val="00605AD0"/>
    <w:rsid w:val="00611BC2"/>
    <w:rsid w:val="0061429B"/>
    <w:rsid w:val="00614E82"/>
    <w:rsid w:val="00616247"/>
    <w:rsid w:val="0062524B"/>
    <w:rsid w:val="00632C7F"/>
    <w:rsid w:val="00646A49"/>
    <w:rsid w:val="00647AE5"/>
    <w:rsid w:val="0066591B"/>
    <w:rsid w:val="00677AF8"/>
    <w:rsid w:val="0068144A"/>
    <w:rsid w:val="0068271F"/>
    <w:rsid w:val="00682EE7"/>
    <w:rsid w:val="006857E4"/>
    <w:rsid w:val="00690166"/>
    <w:rsid w:val="0069094A"/>
    <w:rsid w:val="006914B3"/>
    <w:rsid w:val="00696768"/>
    <w:rsid w:val="006B2CEF"/>
    <w:rsid w:val="006C1FB3"/>
    <w:rsid w:val="006C204A"/>
    <w:rsid w:val="006D0163"/>
    <w:rsid w:val="006E29C9"/>
    <w:rsid w:val="006E5532"/>
    <w:rsid w:val="006F0012"/>
    <w:rsid w:val="00702108"/>
    <w:rsid w:val="00714CAD"/>
    <w:rsid w:val="00715EA0"/>
    <w:rsid w:val="00721582"/>
    <w:rsid w:val="0072423A"/>
    <w:rsid w:val="007263D0"/>
    <w:rsid w:val="00737B3A"/>
    <w:rsid w:val="00742415"/>
    <w:rsid w:val="007456EF"/>
    <w:rsid w:val="007471DC"/>
    <w:rsid w:val="00747F2E"/>
    <w:rsid w:val="00750DE8"/>
    <w:rsid w:val="00756425"/>
    <w:rsid w:val="00765C18"/>
    <w:rsid w:val="00765E32"/>
    <w:rsid w:val="00770F4D"/>
    <w:rsid w:val="00772B74"/>
    <w:rsid w:val="0077507B"/>
    <w:rsid w:val="007816B3"/>
    <w:rsid w:val="00781976"/>
    <w:rsid w:val="00783196"/>
    <w:rsid w:val="007932D7"/>
    <w:rsid w:val="00795230"/>
    <w:rsid w:val="007A22D3"/>
    <w:rsid w:val="007B062B"/>
    <w:rsid w:val="007B0B03"/>
    <w:rsid w:val="007B0B71"/>
    <w:rsid w:val="007B595F"/>
    <w:rsid w:val="007B5C40"/>
    <w:rsid w:val="007B70A7"/>
    <w:rsid w:val="007C1B49"/>
    <w:rsid w:val="007C6887"/>
    <w:rsid w:val="007C7855"/>
    <w:rsid w:val="007E3166"/>
    <w:rsid w:val="007E5306"/>
    <w:rsid w:val="007F76CF"/>
    <w:rsid w:val="0080005E"/>
    <w:rsid w:val="00804BAE"/>
    <w:rsid w:val="00812F9C"/>
    <w:rsid w:val="00822415"/>
    <w:rsid w:val="00823A8A"/>
    <w:rsid w:val="0083500B"/>
    <w:rsid w:val="00845E7E"/>
    <w:rsid w:val="00847138"/>
    <w:rsid w:val="0085423E"/>
    <w:rsid w:val="00867F98"/>
    <w:rsid w:val="00873E1B"/>
    <w:rsid w:val="00875DA3"/>
    <w:rsid w:val="00877F2D"/>
    <w:rsid w:val="008831CA"/>
    <w:rsid w:val="0088354A"/>
    <w:rsid w:val="00895A59"/>
    <w:rsid w:val="00895F13"/>
    <w:rsid w:val="008B0664"/>
    <w:rsid w:val="008B0E93"/>
    <w:rsid w:val="008B207F"/>
    <w:rsid w:val="008C3342"/>
    <w:rsid w:val="008C4706"/>
    <w:rsid w:val="008D37A8"/>
    <w:rsid w:val="008D3F6F"/>
    <w:rsid w:val="008E1050"/>
    <w:rsid w:val="008E650F"/>
    <w:rsid w:val="0090168C"/>
    <w:rsid w:val="00902BCE"/>
    <w:rsid w:val="00903AD6"/>
    <w:rsid w:val="0091285F"/>
    <w:rsid w:val="0091481F"/>
    <w:rsid w:val="0091745C"/>
    <w:rsid w:val="00926B6F"/>
    <w:rsid w:val="0093324E"/>
    <w:rsid w:val="00933496"/>
    <w:rsid w:val="009370F2"/>
    <w:rsid w:val="00950B5A"/>
    <w:rsid w:val="00962DD6"/>
    <w:rsid w:val="00963607"/>
    <w:rsid w:val="009637AE"/>
    <w:rsid w:val="009637BB"/>
    <w:rsid w:val="00966C58"/>
    <w:rsid w:val="0097260B"/>
    <w:rsid w:val="00985B7D"/>
    <w:rsid w:val="0099005C"/>
    <w:rsid w:val="009922E8"/>
    <w:rsid w:val="00993CC9"/>
    <w:rsid w:val="00994DB6"/>
    <w:rsid w:val="009A1842"/>
    <w:rsid w:val="009A37DC"/>
    <w:rsid w:val="009A760A"/>
    <w:rsid w:val="009C641D"/>
    <w:rsid w:val="009D1803"/>
    <w:rsid w:val="009D21DA"/>
    <w:rsid w:val="009D3162"/>
    <w:rsid w:val="009D4B69"/>
    <w:rsid w:val="009F3580"/>
    <w:rsid w:val="009F498D"/>
    <w:rsid w:val="009F5245"/>
    <w:rsid w:val="00A11E22"/>
    <w:rsid w:val="00A12917"/>
    <w:rsid w:val="00A12C92"/>
    <w:rsid w:val="00A153D6"/>
    <w:rsid w:val="00A31A43"/>
    <w:rsid w:val="00A40CFD"/>
    <w:rsid w:val="00A50223"/>
    <w:rsid w:val="00A518CE"/>
    <w:rsid w:val="00A67FFC"/>
    <w:rsid w:val="00A701BA"/>
    <w:rsid w:val="00A7249F"/>
    <w:rsid w:val="00A86119"/>
    <w:rsid w:val="00A920CD"/>
    <w:rsid w:val="00A94BF2"/>
    <w:rsid w:val="00AB5BBD"/>
    <w:rsid w:val="00AC3D0E"/>
    <w:rsid w:val="00AC400D"/>
    <w:rsid w:val="00AC431E"/>
    <w:rsid w:val="00AC6940"/>
    <w:rsid w:val="00AD4540"/>
    <w:rsid w:val="00AE09FC"/>
    <w:rsid w:val="00AE0AA5"/>
    <w:rsid w:val="00AE0DB7"/>
    <w:rsid w:val="00AE5DB4"/>
    <w:rsid w:val="00AF2285"/>
    <w:rsid w:val="00AF4272"/>
    <w:rsid w:val="00AF5C08"/>
    <w:rsid w:val="00AF6743"/>
    <w:rsid w:val="00AF7DC9"/>
    <w:rsid w:val="00B006E5"/>
    <w:rsid w:val="00B0113D"/>
    <w:rsid w:val="00B03515"/>
    <w:rsid w:val="00B04C01"/>
    <w:rsid w:val="00B14E08"/>
    <w:rsid w:val="00B21646"/>
    <w:rsid w:val="00B2202C"/>
    <w:rsid w:val="00B27B7B"/>
    <w:rsid w:val="00B32F1E"/>
    <w:rsid w:val="00B3373B"/>
    <w:rsid w:val="00B3421C"/>
    <w:rsid w:val="00B375BD"/>
    <w:rsid w:val="00B40646"/>
    <w:rsid w:val="00B4198C"/>
    <w:rsid w:val="00B41C5A"/>
    <w:rsid w:val="00B421E2"/>
    <w:rsid w:val="00B50415"/>
    <w:rsid w:val="00B511E8"/>
    <w:rsid w:val="00B51D79"/>
    <w:rsid w:val="00B55D74"/>
    <w:rsid w:val="00B62B28"/>
    <w:rsid w:val="00B64113"/>
    <w:rsid w:val="00B6413F"/>
    <w:rsid w:val="00B71A59"/>
    <w:rsid w:val="00B723C2"/>
    <w:rsid w:val="00B77EC8"/>
    <w:rsid w:val="00B80F3C"/>
    <w:rsid w:val="00B8442C"/>
    <w:rsid w:val="00B856E4"/>
    <w:rsid w:val="00B859E6"/>
    <w:rsid w:val="00B87273"/>
    <w:rsid w:val="00B90291"/>
    <w:rsid w:val="00B92292"/>
    <w:rsid w:val="00B926C9"/>
    <w:rsid w:val="00B92D16"/>
    <w:rsid w:val="00B97D2C"/>
    <w:rsid w:val="00BA68B7"/>
    <w:rsid w:val="00BB0675"/>
    <w:rsid w:val="00BB26E8"/>
    <w:rsid w:val="00BB4029"/>
    <w:rsid w:val="00BD1E0E"/>
    <w:rsid w:val="00BD2EFC"/>
    <w:rsid w:val="00BD3DC8"/>
    <w:rsid w:val="00BD4711"/>
    <w:rsid w:val="00BE3748"/>
    <w:rsid w:val="00BF3479"/>
    <w:rsid w:val="00BF47D5"/>
    <w:rsid w:val="00BF61D5"/>
    <w:rsid w:val="00BF6FE8"/>
    <w:rsid w:val="00BF7397"/>
    <w:rsid w:val="00BF7EFE"/>
    <w:rsid w:val="00C10678"/>
    <w:rsid w:val="00C11141"/>
    <w:rsid w:val="00C11B71"/>
    <w:rsid w:val="00C11D69"/>
    <w:rsid w:val="00C13F5D"/>
    <w:rsid w:val="00C21C7C"/>
    <w:rsid w:val="00C233E3"/>
    <w:rsid w:val="00C25AFA"/>
    <w:rsid w:val="00C27C46"/>
    <w:rsid w:val="00C3620E"/>
    <w:rsid w:val="00C36B33"/>
    <w:rsid w:val="00C37735"/>
    <w:rsid w:val="00C41308"/>
    <w:rsid w:val="00C454AF"/>
    <w:rsid w:val="00C67229"/>
    <w:rsid w:val="00C73580"/>
    <w:rsid w:val="00C74288"/>
    <w:rsid w:val="00C80D3B"/>
    <w:rsid w:val="00C825F5"/>
    <w:rsid w:val="00C84331"/>
    <w:rsid w:val="00C9139A"/>
    <w:rsid w:val="00CA368E"/>
    <w:rsid w:val="00CA559D"/>
    <w:rsid w:val="00CA6C35"/>
    <w:rsid w:val="00CB5468"/>
    <w:rsid w:val="00CC00B1"/>
    <w:rsid w:val="00CC11CA"/>
    <w:rsid w:val="00CD075A"/>
    <w:rsid w:val="00CD765A"/>
    <w:rsid w:val="00CE25DD"/>
    <w:rsid w:val="00CE752C"/>
    <w:rsid w:val="00CF05EC"/>
    <w:rsid w:val="00D01BDE"/>
    <w:rsid w:val="00D03C6A"/>
    <w:rsid w:val="00D06BF5"/>
    <w:rsid w:val="00D15167"/>
    <w:rsid w:val="00D16CD8"/>
    <w:rsid w:val="00D16F47"/>
    <w:rsid w:val="00D260E7"/>
    <w:rsid w:val="00D33F27"/>
    <w:rsid w:val="00D37419"/>
    <w:rsid w:val="00D46891"/>
    <w:rsid w:val="00D544C5"/>
    <w:rsid w:val="00D561E0"/>
    <w:rsid w:val="00D60F48"/>
    <w:rsid w:val="00D63B33"/>
    <w:rsid w:val="00D64351"/>
    <w:rsid w:val="00D71DD0"/>
    <w:rsid w:val="00D779E1"/>
    <w:rsid w:val="00D84C12"/>
    <w:rsid w:val="00D90256"/>
    <w:rsid w:val="00DA10F1"/>
    <w:rsid w:val="00DB3B74"/>
    <w:rsid w:val="00DB6961"/>
    <w:rsid w:val="00DC6272"/>
    <w:rsid w:val="00DC66CC"/>
    <w:rsid w:val="00DC789A"/>
    <w:rsid w:val="00DC790B"/>
    <w:rsid w:val="00DD120E"/>
    <w:rsid w:val="00DD76E4"/>
    <w:rsid w:val="00DE685F"/>
    <w:rsid w:val="00DF404C"/>
    <w:rsid w:val="00DF5252"/>
    <w:rsid w:val="00DF633B"/>
    <w:rsid w:val="00E04A01"/>
    <w:rsid w:val="00E06B1D"/>
    <w:rsid w:val="00E167F5"/>
    <w:rsid w:val="00E20A0C"/>
    <w:rsid w:val="00E242D4"/>
    <w:rsid w:val="00E27529"/>
    <w:rsid w:val="00E3132E"/>
    <w:rsid w:val="00E36D5A"/>
    <w:rsid w:val="00E371CA"/>
    <w:rsid w:val="00E37FBC"/>
    <w:rsid w:val="00E408E0"/>
    <w:rsid w:val="00E43C9F"/>
    <w:rsid w:val="00E448B3"/>
    <w:rsid w:val="00E52698"/>
    <w:rsid w:val="00E53BB0"/>
    <w:rsid w:val="00E57EBE"/>
    <w:rsid w:val="00E6078C"/>
    <w:rsid w:val="00E63CCF"/>
    <w:rsid w:val="00E66D74"/>
    <w:rsid w:val="00E77359"/>
    <w:rsid w:val="00E8484B"/>
    <w:rsid w:val="00E86DE6"/>
    <w:rsid w:val="00E91B0A"/>
    <w:rsid w:val="00E97679"/>
    <w:rsid w:val="00E97A80"/>
    <w:rsid w:val="00E97CEF"/>
    <w:rsid w:val="00EA1AA5"/>
    <w:rsid w:val="00EA1C5E"/>
    <w:rsid w:val="00EB1758"/>
    <w:rsid w:val="00EB210B"/>
    <w:rsid w:val="00EB7D22"/>
    <w:rsid w:val="00EC042A"/>
    <w:rsid w:val="00EC3A8A"/>
    <w:rsid w:val="00ED3C6E"/>
    <w:rsid w:val="00ED43D6"/>
    <w:rsid w:val="00ED567B"/>
    <w:rsid w:val="00ED5D86"/>
    <w:rsid w:val="00ED6C74"/>
    <w:rsid w:val="00EE0CCE"/>
    <w:rsid w:val="00EE46CB"/>
    <w:rsid w:val="00EE5F1C"/>
    <w:rsid w:val="00EE78D8"/>
    <w:rsid w:val="00EE7B92"/>
    <w:rsid w:val="00EF6398"/>
    <w:rsid w:val="00F02683"/>
    <w:rsid w:val="00F16213"/>
    <w:rsid w:val="00F17808"/>
    <w:rsid w:val="00F255A8"/>
    <w:rsid w:val="00F30468"/>
    <w:rsid w:val="00F30FDB"/>
    <w:rsid w:val="00F314B6"/>
    <w:rsid w:val="00F511CE"/>
    <w:rsid w:val="00F5164D"/>
    <w:rsid w:val="00F52A1E"/>
    <w:rsid w:val="00F53E73"/>
    <w:rsid w:val="00F5491E"/>
    <w:rsid w:val="00F55BA8"/>
    <w:rsid w:val="00F65642"/>
    <w:rsid w:val="00F71751"/>
    <w:rsid w:val="00F73324"/>
    <w:rsid w:val="00F7555D"/>
    <w:rsid w:val="00F80649"/>
    <w:rsid w:val="00F84432"/>
    <w:rsid w:val="00F93F14"/>
    <w:rsid w:val="00FA64E9"/>
    <w:rsid w:val="00FB3DC4"/>
    <w:rsid w:val="00FC26DB"/>
    <w:rsid w:val="00FC3075"/>
    <w:rsid w:val="00FC3493"/>
    <w:rsid w:val="00FC3831"/>
    <w:rsid w:val="00FC4E40"/>
    <w:rsid w:val="00FE4296"/>
    <w:rsid w:val="00FF0958"/>
    <w:rsid w:val="00FF0C18"/>
    <w:rsid w:val="00FF29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fr-CA"/>
    </w:rPr>
  </w:style>
  <w:style w:type="paragraph" w:styleId="Heading1">
    <w:name w:val="heading 1"/>
    <w:basedOn w:val="Normal"/>
    <w:link w:val="Heading1Char"/>
    <w:uiPriority w:val="1"/>
    <w:qFormat/>
    <w:pPr>
      <w:ind w:left="1650" w:right="1650"/>
      <w:jc w:val="center"/>
      <w:outlineLvl w:val="0"/>
    </w:pPr>
    <w:rPr>
      <w:b/>
      <w:bCs/>
      <w:sz w:val="28"/>
      <w:szCs w:val="28"/>
    </w:rPr>
  </w:style>
  <w:style w:type="paragraph" w:styleId="Heading2">
    <w:name w:val="heading 2"/>
    <w:basedOn w:val="Normal"/>
    <w:uiPriority w:val="1"/>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D1803"/>
    <w:pPr>
      <w:tabs>
        <w:tab w:val="center" w:pos="4320"/>
        <w:tab w:val="right" w:pos="8640"/>
      </w:tabs>
    </w:pPr>
  </w:style>
  <w:style w:type="character" w:customStyle="1" w:styleId="HeaderChar">
    <w:name w:val="Header Char"/>
    <w:basedOn w:val="DefaultParagraphFont"/>
    <w:link w:val="Header"/>
    <w:uiPriority w:val="99"/>
    <w:rsid w:val="009D1803"/>
    <w:rPr>
      <w:rFonts w:ascii="Times New Roman" w:eastAsia="Times New Roman" w:hAnsi="Times New Roman" w:cs="Times New Roman"/>
    </w:rPr>
  </w:style>
  <w:style w:type="paragraph" w:styleId="Footer">
    <w:name w:val="footer"/>
    <w:basedOn w:val="Normal"/>
    <w:link w:val="FooterChar"/>
    <w:uiPriority w:val="99"/>
    <w:unhideWhenUsed/>
    <w:rsid w:val="009D1803"/>
    <w:pPr>
      <w:tabs>
        <w:tab w:val="center" w:pos="4320"/>
        <w:tab w:val="right" w:pos="8640"/>
      </w:tabs>
    </w:pPr>
  </w:style>
  <w:style w:type="character" w:customStyle="1" w:styleId="FooterChar">
    <w:name w:val="Footer Char"/>
    <w:basedOn w:val="DefaultParagraphFont"/>
    <w:link w:val="Footer"/>
    <w:uiPriority w:val="99"/>
    <w:rsid w:val="009D1803"/>
    <w:rPr>
      <w:rFonts w:ascii="Times New Roman" w:eastAsia="Times New Roman" w:hAnsi="Times New Roman" w:cs="Times New Roman"/>
    </w:rPr>
  </w:style>
  <w:style w:type="character" w:customStyle="1" w:styleId="verset">
    <w:name w:val="verset"/>
    <w:basedOn w:val="DefaultParagraphFont"/>
    <w:rsid w:val="003F7C88"/>
  </w:style>
  <w:style w:type="character" w:customStyle="1" w:styleId="reference">
    <w:name w:val="reference"/>
    <w:basedOn w:val="DefaultParagraphFont"/>
    <w:rsid w:val="003F7C88"/>
  </w:style>
  <w:style w:type="character" w:styleId="Hyperlink">
    <w:name w:val="Hyperlink"/>
    <w:basedOn w:val="DefaultParagraphFont"/>
    <w:uiPriority w:val="99"/>
    <w:semiHidden/>
    <w:unhideWhenUsed/>
    <w:rsid w:val="008E650F"/>
    <w:rPr>
      <w:color w:val="0000FF"/>
      <w:u w:val="single"/>
    </w:rPr>
  </w:style>
  <w:style w:type="character" w:customStyle="1" w:styleId="number-verse">
    <w:name w:val="number-verse"/>
    <w:basedOn w:val="DefaultParagraphFont"/>
    <w:rsid w:val="008E650F"/>
  </w:style>
  <w:style w:type="paragraph" w:styleId="NormalWeb">
    <w:name w:val="Normal (Web)"/>
    <w:basedOn w:val="Normal"/>
    <w:uiPriority w:val="99"/>
    <w:semiHidden/>
    <w:unhideWhenUsed/>
    <w:rsid w:val="004E7871"/>
    <w:pPr>
      <w:widowControl/>
      <w:autoSpaceDE/>
      <w:autoSpaceDN/>
      <w:spacing w:before="100" w:beforeAutospacing="1" w:after="100" w:afterAutospacing="1"/>
    </w:pPr>
    <w:rPr>
      <w:sz w:val="24"/>
      <w:szCs w:val="24"/>
      <w:lang w:eastAsia="fr-CA"/>
    </w:rPr>
  </w:style>
  <w:style w:type="paragraph" w:customStyle="1" w:styleId="titre4">
    <w:name w:val="titre4"/>
    <w:basedOn w:val="Normal"/>
    <w:rsid w:val="001A7550"/>
    <w:pPr>
      <w:widowControl/>
      <w:autoSpaceDE/>
      <w:autoSpaceDN/>
      <w:spacing w:before="100" w:beforeAutospacing="1" w:after="100" w:afterAutospacing="1"/>
    </w:pPr>
    <w:rPr>
      <w:sz w:val="24"/>
      <w:szCs w:val="24"/>
      <w:lang w:eastAsia="fr-CA"/>
    </w:rPr>
  </w:style>
  <w:style w:type="paragraph" w:customStyle="1" w:styleId="poetique">
    <w:name w:val="poetique"/>
    <w:basedOn w:val="Normal"/>
    <w:rsid w:val="00362422"/>
    <w:pPr>
      <w:widowControl/>
      <w:autoSpaceDE/>
      <w:autoSpaceDN/>
      <w:spacing w:before="100" w:beforeAutospacing="1" w:after="100" w:afterAutospacing="1"/>
    </w:pPr>
    <w:rPr>
      <w:sz w:val="24"/>
      <w:szCs w:val="24"/>
      <w:lang w:eastAsia="fr-CA"/>
    </w:rPr>
  </w:style>
  <w:style w:type="paragraph" w:styleId="BalloonText">
    <w:name w:val="Balloon Text"/>
    <w:basedOn w:val="Normal"/>
    <w:link w:val="BalloonTextChar"/>
    <w:uiPriority w:val="99"/>
    <w:semiHidden/>
    <w:unhideWhenUsed/>
    <w:rsid w:val="00756425"/>
    <w:rPr>
      <w:rFonts w:ascii="Tahoma" w:hAnsi="Tahoma" w:cs="Tahoma"/>
      <w:sz w:val="16"/>
      <w:szCs w:val="16"/>
    </w:rPr>
  </w:style>
  <w:style w:type="character" w:customStyle="1" w:styleId="BalloonTextChar">
    <w:name w:val="Balloon Text Char"/>
    <w:basedOn w:val="DefaultParagraphFont"/>
    <w:link w:val="BalloonText"/>
    <w:uiPriority w:val="99"/>
    <w:semiHidden/>
    <w:rsid w:val="00756425"/>
    <w:rPr>
      <w:rFonts w:ascii="Tahoma" w:eastAsia="Times New Roman" w:hAnsi="Tahoma" w:cs="Tahoma"/>
      <w:sz w:val="16"/>
      <w:szCs w:val="16"/>
      <w:lang w:val="fr-CA"/>
    </w:rPr>
  </w:style>
  <w:style w:type="character" w:customStyle="1" w:styleId="Heading1Char">
    <w:name w:val="Heading 1 Char"/>
    <w:basedOn w:val="DefaultParagraphFont"/>
    <w:link w:val="Heading1"/>
    <w:uiPriority w:val="1"/>
    <w:rsid w:val="00031FF9"/>
    <w:rPr>
      <w:rFonts w:ascii="Times New Roman" w:eastAsia="Times New Roman" w:hAnsi="Times New Roman" w:cs="Times New Roman"/>
      <w:b/>
      <w:bCs/>
      <w:sz w:val="28"/>
      <w:szCs w:val="28"/>
      <w:lang w:val="fr-CA"/>
    </w:rPr>
  </w:style>
  <w:style w:type="character" w:customStyle="1" w:styleId="BodyTextChar">
    <w:name w:val="Body Text Char"/>
    <w:basedOn w:val="DefaultParagraphFont"/>
    <w:link w:val="BodyText"/>
    <w:uiPriority w:val="1"/>
    <w:rsid w:val="00031FF9"/>
    <w:rPr>
      <w:rFonts w:ascii="Times New Roman" w:eastAsia="Times New Roman" w:hAnsi="Times New Roman" w:cs="Times New Roman"/>
      <w:sz w:val="24"/>
      <w:szCs w:val="24"/>
      <w:lang w:val="fr-CA"/>
    </w:rPr>
  </w:style>
  <w:style w:type="paragraph" w:styleId="HTMLPreformatted">
    <w:name w:val="HTML Preformatted"/>
    <w:basedOn w:val="Normal"/>
    <w:link w:val="HTMLPreformattedChar"/>
    <w:uiPriority w:val="99"/>
    <w:semiHidden/>
    <w:unhideWhenUsed/>
    <w:rsid w:val="001E19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fr-CA"/>
    </w:rPr>
  </w:style>
  <w:style w:type="character" w:customStyle="1" w:styleId="HTMLPreformattedChar">
    <w:name w:val="HTML Preformatted Char"/>
    <w:basedOn w:val="DefaultParagraphFont"/>
    <w:link w:val="HTMLPreformatted"/>
    <w:uiPriority w:val="99"/>
    <w:semiHidden/>
    <w:rsid w:val="001E1983"/>
    <w:rPr>
      <w:rFonts w:ascii="Courier New" w:eastAsia="Times New Roman" w:hAnsi="Courier New" w:cs="Courier New"/>
      <w:sz w:val="20"/>
      <w:szCs w:val="20"/>
      <w:lang w:val="fr-CA"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fr-CA"/>
    </w:rPr>
  </w:style>
  <w:style w:type="paragraph" w:styleId="Heading1">
    <w:name w:val="heading 1"/>
    <w:basedOn w:val="Normal"/>
    <w:link w:val="Heading1Char"/>
    <w:uiPriority w:val="1"/>
    <w:qFormat/>
    <w:pPr>
      <w:ind w:left="1650" w:right="1650"/>
      <w:jc w:val="center"/>
      <w:outlineLvl w:val="0"/>
    </w:pPr>
    <w:rPr>
      <w:b/>
      <w:bCs/>
      <w:sz w:val="28"/>
      <w:szCs w:val="28"/>
    </w:rPr>
  </w:style>
  <w:style w:type="paragraph" w:styleId="Heading2">
    <w:name w:val="heading 2"/>
    <w:basedOn w:val="Normal"/>
    <w:uiPriority w:val="1"/>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D1803"/>
    <w:pPr>
      <w:tabs>
        <w:tab w:val="center" w:pos="4320"/>
        <w:tab w:val="right" w:pos="8640"/>
      </w:tabs>
    </w:pPr>
  </w:style>
  <w:style w:type="character" w:customStyle="1" w:styleId="HeaderChar">
    <w:name w:val="Header Char"/>
    <w:basedOn w:val="DefaultParagraphFont"/>
    <w:link w:val="Header"/>
    <w:uiPriority w:val="99"/>
    <w:rsid w:val="009D1803"/>
    <w:rPr>
      <w:rFonts w:ascii="Times New Roman" w:eastAsia="Times New Roman" w:hAnsi="Times New Roman" w:cs="Times New Roman"/>
    </w:rPr>
  </w:style>
  <w:style w:type="paragraph" w:styleId="Footer">
    <w:name w:val="footer"/>
    <w:basedOn w:val="Normal"/>
    <w:link w:val="FooterChar"/>
    <w:uiPriority w:val="99"/>
    <w:unhideWhenUsed/>
    <w:rsid w:val="009D1803"/>
    <w:pPr>
      <w:tabs>
        <w:tab w:val="center" w:pos="4320"/>
        <w:tab w:val="right" w:pos="8640"/>
      </w:tabs>
    </w:pPr>
  </w:style>
  <w:style w:type="character" w:customStyle="1" w:styleId="FooterChar">
    <w:name w:val="Footer Char"/>
    <w:basedOn w:val="DefaultParagraphFont"/>
    <w:link w:val="Footer"/>
    <w:uiPriority w:val="99"/>
    <w:rsid w:val="009D1803"/>
    <w:rPr>
      <w:rFonts w:ascii="Times New Roman" w:eastAsia="Times New Roman" w:hAnsi="Times New Roman" w:cs="Times New Roman"/>
    </w:rPr>
  </w:style>
  <w:style w:type="character" w:customStyle="1" w:styleId="verset">
    <w:name w:val="verset"/>
    <w:basedOn w:val="DefaultParagraphFont"/>
    <w:rsid w:val="003F7C88"/>
  </w:style>
  <w:style w:type="character" w:customStyle="1" w:styleId="reference">
    <w:name w:val="reference"/>
    <w:basedOn w:val="DefaultParagraphFont"/>
    <w:rsid w:val="003F7C88"/>
  </w:style>
  <w:style w:type="character" w:styleId="Hyperlink">
    <w:name w:val="Hyperlink"/>
    <w:basedOn w:val="DefaultParagraphFont"/>
    <w:uiPriority w:val="99"/>
    <w:semiHidden/>
    <w:unhideWhenUsed/>
    <w:rsid w:val="008E650F"/>
    <w:rPr>
      <w:color w:val="0000FF"/>
      <w:u w:val="single"/>
    </w:rPr>
  </w:style>
  <w:style w:type="character" w:customStyle="1" w:styleId="number-verse">
    <w:name w:val="number-verse"/>
    <w:basedOn w:val="DefaultParagraphFont"/>
    <w:rsid w:val="008E650F"/>
  </w:style>
  <w:style w:type="paragraph" w:styleId="NormalWeb">
    <w:name w:val="Normal (Web)"/>
    <w:basedOn w:val="Normal"/>
    <w:uiPriority w:val="99"/>
    <w:semiHidden/>
    <w:unhideWhenUsed/>
    <w:rsid w:val="004E7871"/>
    <w:pPr>
      <w:widowControl/>
      <w:autoSpaceDE/>
      <w:autoSpaceDN/>
      <w:spacing w:before="100" w:beforeAutospacing="1" w:after="100" w:afterAutospacing="1"/>
    </w:pPr>
    <w:rPr>
      <w:sz w:val="24"/>
      <w:szCs w:val="24"/>
      <w:lang w:eastAsia="fr-CA"/>
    </w:rPr>
  </w:style>
  <w:style w:type="paragraph" w:customStyle="1" w:styleId="titre4">
    <w:name w:val="titre4"/>
    <w:basedOn w:val="Normal"/>
    <w:rsid w:val="001A7550"/>
    <w:pPr>
      <w:widowControl/>
      <w:autoSpaceDE/>
      <w:autoSpaceDN/>
      <w:spacing w:before="100" w:beforeAutospacing="1" w:after="100" w:afterAutospacing="1"/>
    </w:pPr>
    <w:rPr>
      <w:sz w:val="24"/>
      <w:szCs w:val="24"/>
      <w:lang w:eastAsia="fr-CA"/>
    </w:rPr>
  </w:style>
  <w:style w:type="paragraph" w:customStyle="1" w:styleId="poetique">
    <w:name w:val="poetique"/>
    <w:basedOn w:val="Normal"/>
    <w:rsid w:val="00362422"/>
    <w:pPr>
      <w:widowControl/>
      <w:autoSpaceDE/>
      <w:autoSpaceDN/>
      <w:spacing w:before="100" w:beforeAutospacing="1" w:after="100" w:afterAutospacing="1"/>
    </w:pPr>
    <w:rPr>
      <w:sz w:val="24"/>
      <w:szCs w:val="24"/>
      <w:lang w:eastAsia="fr-CA"/>
    </w:rPr>
  </w:style>
  <w:style w:type="paragraph" w:styleId="BalloonText">
    <w:name w:val="Balloon Text"/>
    <w:basedOn w:val="Normal"/>
    <w:link w:val="BalloonTextChar"/>
    <w:uiPriority w:val="99"/>
    <w:semiHidden/>
    <w:unhideWhenUsed/>
    <w:rsid w:val="00756425"/>
    <w:rPr>
      <w:rFonts w:ascii="Tahoma" w:hAnsi="Tahoma" w:cs="Tahoma"/>
      <w:sz w:val="16"/>
      <w:szCs w:val="16"/>
    </w:rPr>
  </w:style>
  <w:style w:type="character" w:customStyle="1" w:styleId="BalloonTextChar">
    <w:name w:val="Balloon Text Char"/>
    <w:basedOn w:val="DefaultParagraphFont"/>
    <w:link w:val="BalloonText"/>
    <w:uiPriority w:val="99"/>
    <w:semiHidden/>
    <w:rsid w:val="00756425"/>
    <w:rPr>
      <w:rFonts w:ascii="Tahoma" w:eastAsia="Times New Roman" w:hAnsi="Tahoma" w:cs="Tahoma"/>
      <w:sz w:val="16"/>
      <w:szCs w:val="16"/>
      <w:lang w:val="fr-CA"/>
    </w:rPr>
  </w:style>
  <w:style w:type="character" w:customStyle="1" w:styleId="Heading1Char">
    <w:name w:val="Heading 1 Char"/>
    <w:basedOn w:val="DefaultParagraphFont"/>
    <w:link w:val="Heading1"/>
    <w:uiPriority w:val="1"/>
    <w:rsid w:val="00031FF9"/>
    <w:rPr>
      <w:rFonts w:ascii="Times New Roman" w:eastAsia="Times New Roman" w:hAnsi="Times New Roman" w:cs="Times New Roman"/>
      <w:b/>
      <w:bCs/>
      <w:sz w:val="28"/>
      <w:szCs w:val="28"/>
      <w:lang w:val="fr-CA"/>
    </w:rPr>
  </w:style>
  <w:style w:type="character" w:customStyle="1" w:styleId="BodyTextChar">
    <w:name w:val="Body Text Char"/>
    <w:basedOn w:val="DefaultParagraphFont"/>
    <w:link w:val="BodyText"/>
    <w:uiPriority w:val="1"/>
    <w:rsid w:val="00031FF9"/>
    <w:rPr>
      <w:rFonts w:ascii="Times New Roman" w:eastAsia="Times New Roman" w:hAnsi="Times New Roman" w:cs="Times New Roman"/>
      <w:sz w:val="24"/>
      <w:szCs w:val="24"/>
      <w:lang w:val="fr-CA"/>
    </w:rPr>
  </w:style>
  <w:style w:type="paragraph" w:styleId="HTMLPreformatted">
    <w:name w:val="HTML Preformatted"/>
    <w:basedOn w:val="Normal"/>
    <w:link w:val="HTMLPreformattedChar"/>
    <w:uiPriority w:val="99"/>
    <w:semiHidden/>
    <w:unhideWhenUsed/>
    <w:rsid w:val="001E19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fr-CA"/>
    </w:rPr>
  </w:style>
  <w:style w:type="character" w:customStyle="1" w:styleId="HTMLPreformattedChar">
    <w:name w:val="HTML Preformatted Char"/>
    <w:basedOn w:val="DefaultParagraphFont"/>
    <w:link w:val="HTMLPreformatted"/>
    <w:uiPriority w:val="99"/>
    <w:semiHidden/>
    <w:rsid w:val="001E1983"/>
    <w:rPr>
      <w:rFonts w:ascii="Courier New" w:eastAsia="Times New Roman" w:hAnsi="Courier New" w:cs="Courier New"/>
      <w:sz w:val="20"/>
      <w:szCs w:val="20"/>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3889">
      <w:bodyDiv w:val="1"/>
      <w:marLeft w:val="0"/>
      <w:marRight w:val="0"/>
      <w:marTop w:val="0"/>
      <w:marBottom w:val="0"/>
      <w:divBdr>
        <w:top w:val="none" w:sz="0" w:space="0" w:color="auto"/>
        <w:left w:val="none" w:sz="0" w:space="0" w:color="auto"/>
        <w:bottom w:val="none" w:sz="0" w:space="0" w:color="auto"/>
        <w:right w:val="none" w:sz="0" w:space="0" w:color="auto"/>
      </w:divBdr>
    </w:div>
    <w:div w:id="81032429">
      <w:bodyDiv w:val="1"/>
      <w:marLeft w:val="0"/>
      <w:marRight w:val="0"/>
      <w:marTop w:val="0"/>
      <w:marBottom w:val="0"/>
      <w:divBdr>
        <w:top w:val="none" w:sz="0" w:space="0" w:color="auto"/>
        <w:left w:val="none" w:sz="0" w:space="0" w:color="auto"/>
        <w:bottom w:val="none" w:sz="0" w:space="0" w:color="auto"/>
        <w:right w:val="none" w:sz="0" w:space="0" w:color="auto"/>
      </w:divBdr>
      <w:divsChild>
        <w:div w:id="80371131">
          <w:marLeft w:val="0"/>
          <w:marRight w:val="0"/>
          <w:marTop w:val="0"/>
          <w:marBottom w:val="240"/>
          <w:divBdr>
            <w:top w:val="none" w:sz="0" w:space="0" w:color="auto"/>
            <w:left w:val="none" w:sz="0" w:space="0" w:color="auto"/>
            <w:bottom w:val="none" w:sz="0" w:space="0" w:color="auto"/>
            <w:right w:val="none" w:sz="0" w:space="0" w:color="auto"/>
          </w:divBdr>
        </w:div>
        <w:div w:id="65765264">
          <w:marLeft w:val="0"/>
          <w:marRight w:val="0"/>
          <w:marTop w:val="0"/>
          <w:marBottom w:val="240"/>
          <w:divBdr>
            <w:top w:val="none" w:sz="0" w:space="0" w:color="auto"/>
            <w:left w:val="none" w:sz="0" w:space="0" w:color="auto"/>
            <w:bottom w:val="none" w:sz="0" w:space="0" w:color="auto"/>
            <w:right w:val="none" w:sz="0" w:space="0" w:color="auto"/>
          </w:divBdr>
        </w:div>
        <w:div w:id="1612735859">
          <w:marLeft w:val="0"/>
          <w:marRight w:val="0"/>
          <w:marTop w:val="0"/>
          <w:marBottom w:val="240"/>
          <w:divBdr>
            <w:top w:val="none" w:sz="0" w:space="0" w:color="auto"/>
            <w:left w:val="none" w:sz="0" w:space="0" w:color="auto"/>
            <w:bottom w:val="none" w:sz="0" w:space="0" w:color="auto"/>
            <w:right w:val="none" w:sz="0" w:space="0" w:color="auto"/>
          </w:divBdr>
        </w:div>
      </w:divsChild>
    </w:div>
    <w:div w:id="319041418">
      <w:bodyDiv w:val="1"/>
      <w:marLeft w:val="0"/>
      <w:marRight w:val="0"/>
      <w:marTop w:val="0"/>
      <w:marBottom w:val="0"/>
      <w:divBdr>
        <w:top w:val="none" w:sz="0" w:space="0" w:color="auto"/>
        <w:left w:val="none" w:sz="0" w:space="0" w:color="auto"/>
        <w:bottom w:val="none" w:sz="0" w:space="0" w:color="auto"/>
        <w:right w:val="none" w:sz="0" w:space="0" w:color="auto"/>
      </w:divBdr>
      <w:divsChild>
        <w:div w:id="173154745">
          <w:marLeft w:val="0"/>
          <w:marRight w:val="0"/>
          <w:marTop w:val="0"/>
          <w:marBottom w:val="240"/>
          <w:divBdr>
            <w:top w:val="none" w:sz="0" w:space="0" w:color="auto"/>
            <w:left w:val="none" w:sz="0" w:space="0" w:color="auto"/>
            <w:bottom w:val="none" w:sz="0" w:space="0" w:color="auto"/>
            <w:right w:val="none" w:sz="0" w:space="0" w:color="auto"/>
          </w:divBdr>
        </w:div>
        <w:div w:id="1288466444">
          <w:marLeft w:val="0"/>
          <w:marRight w:val="0"/>
          <w:marTop w:val="0"/>
          <w:marBottom w:val="240"/>
          <w:divBdr>
            <w:top w:val="none" w:sz="0" w:space="0" w:color="auto"/>
            <w:left w:val="none" w:sz="0" w:space="0" w:color="auto"/>
            <w:bottom w:val="none" w:sz="0" w:space="0" w:color="auto"/>
            <w:right w:val="none" w:sz="0" w:space="0" w:color="auto"/>
          </w:divBdr>
        </w:div>
        <w:div w:id="440995543">
          <w:marLeft w:val="0"/>
          <w:marRight w:val="0"/>
          <w:marTop w:val="0"/>
          <w:marBottom w:val="240"/>
          <w:divBdr>
            <w:top w:val="none" w:sz="0" w:space="0" w:color="auto"/>
            <w:left w:val="none" w:sz="0" w:space="0" w:color="auto"/>
            <w:bottom w:val="none" w:sz="0" w:space="0" w:color="auto"/>
            <w:right w:val="none" w:sz="0" w:space="0" w:color="auto"/>
          </w:divBdr>
        </w:div>
        <w:div w:id="1364133742">
          <w:marLeft w:val="0"/>
          <w:marRight w:val="0"/>
          <w:marTop w:val="0"/>
          <w:marBottom w:val="240"/>
          <w:divBdr>
            <w:top w:val="none" w:sz="0" w:space="0" w:color="auto"/>
            <w:left w:val="none" w:sz="0" w:space="0" w:color="auto"/>
            <w:bottom w:val="none" w:sz="0" w:space="0" w:color="auto"/>
            <w:right w:val="none" w:sz="0" w:space="0" w:color="auto"/>
          </w:divBdr>
        </w:div>
      </w:divsChild>
    </w:div>
    <w:div w:id="326638114">
      <w:bodyDiv w:val="1"/>
      <w:marLeft w:val="0"/>
      <w:marRight w:val="0"/>
      <w:marTop w:val="0"/>
      <w:marBottom w:val="0"/>
      <w:divBdr>
        <w:top w:val="none" w:sz="0" w:space="0" w:color="auto"/>
        <w:left w:val="none" w:sz="0" w:space="0" w:color="auto"/>
        <w:bottom w:val="none" w:sz="0" w:space="0" w:color="auto"/>
        <w:right w:val="none" w:sz="0" w:space="0" w:color="auto"/>
      </w:divBdr>
      <w:divsChild>
        <w:div w:id="2117019827">
          <w:marLeft w:val="0"/>
          <w:marRight w:val="0"/>
          <w:marTop w:val="0"/>
          <w:marBottom w:val="240"/>
          <w:divBdr>
            <w:top w:val="none" w:sz="0" w:space="0" w:color="auto"/>
            <w:left w:val="none" w:sz="0" w:space="0" w:color="auto"/>
            <w:bottom w:val="none" w:sz="0" w:space="0" w:color="auto"/>
            <w:right w:val="none" w:sz="0" w:space="0" w:color="auto"/>
          </w:divBdr>
        </w:div>
        <w:div w:id="1644121417">
          <w:marLeft w:val="0"/>
          <w:marRight w:val="0"/>
          <w:marTop w:val="0"/>
          <w:marBottom w:val="240"/>
          <w:divBdr>
            <w:top w:val="none" w:sz="0" w:space="0" w:color="auto"/>
            <w:left w:val="none" w:sz="0" w:space="0" w:color="auto"/>
            <w:bottom w:val="none" w:sz="0" w:space="0" w:color="auto"/>
            <w:right w:val="none" w:sz="0" w:space="0" w:color="auto"/>
          </w:divBdr>
        </w:div>
      </w:divsChild>
    </w:div>
    <w:div w:id="371073563">
      <w:bodyDiv w:val="1"/>
      <w:marLeft w:val="0"/>
      <w:marRight w:val="0"/>
      <w:marTop w:val="0"/>
      <w:marBottom w:val="0"/>
      <w:divBdr>
        <w:top w:val="none" w:sz="0" w:space="0" w:color="auto"/>
        <w:left w:val="none" w:sz="0" w:space="0" w:color="auto"/>
        <w:bottom w:val="none" w:sz="0" w:space="0" w:color="auto"/>
        <w:right w:val="none" w:sz="0" w:space="0" w:color="auto"/>
      </w:divBdr>
    </w:div>
    <w:div w:id="386339781">
      <w:bodyDiv w:val="1"/>
      <w:marLeft w:val="0"/>
      <w:marRight w:val="0"/>
      <w:marTop w:val="0"/>
      <w:marBottom w:val="0"/>
      <w:divBdr>
        <w:top w:val="none" w:sz="0" w:space="0" w:color="auto"/>
        <w:left w:val="none" w:sz="0" w:space="0" w:color="auto"/>
        <w:bottom w:val="none" w:sz="0" w:space="0" w:color="auto"/>
        <w:right w:val="none" w:sz="0" w:space="0" w:color="auto"/>
      </w:divBdr>
      <w:divsChild>
        <w:div w:id="32728756">
          <w:marLeft w:val="0"/>
          <w:marRight w:val="0"/>
          <w:marTop w:val="0"/>
          <w:marBottom w:val="240"/>
          <w:divBdr>
            <w:top w:val="none" w:sz="0" w:space="0" w:color="auto"/>
            <w:left w:val="none" w:sz="0" w:space="0" w:color="auto"/>
            <w:bottom w:val="none" w:sz="0" w:space="0" w:color="auto"/>
            <w:right w:val="none" w:sz="0" w:space="0" w:color="auto"/>
          </w:divBdr>
        </w:div>
        <w:div w:id="1036544141">
          <w:marLeft w:val="0"/>
          <w:marRight w:val="0"/>
          <w:marTop w:val="0"/>
          <w:marBottom w:val="240"/>
          <w:divBdr>
            <w:top w:val="none" w:sz="0" w:space="0" w:color="auto"/>
            <w:left w:val="none" w:sz="0" w:space="0" w:color="auto"/>
            <w:bottom w:val="none" w:sz="0" w:space="0" w:color="auto"/>
            <w:right w:val="none" w:sz="0" w:space="0" w:color="auto"/>
          </w:divBdr>
        </w:div>
      </w:divsChild>
    </w:div>
    <w:div w:id="392823581">
      <w:bodyDiv w:val="1"/>
      <w:marLeft w:val="0"/>
      <w:marRight w:val="0"/>
      <w:marTop w:val="0"/>
      <w:marBottom w:val="0"/>
      <w:divBdr>
        <w:top w:val="none" w:sz="0" w:space="0" w:color="auto"/>
        <w:left w:val="none" w:sz="0" w:space="0" w:color="auto"/>
        <w:bottom w:val="none" w:sz="0" w:space="0" w:color="auto"/>
        <w:right w:val="none" w:sz="0" w:space="0" w:color="auto"/>
      </w:divBdr>
    </w:div>
    <w:div w:id="435637646">
      <w:bodyDiv w:val="1"/>
      <w:marLeft w:val="0"/>
      <w:marRight w:val="0"/>
      <w:marTop w:val="0"/>
      <w:marBottom w:val="0"/>
      <w:divBdr>
        <w:top w:val="none" w:sz="0" w:space="0" w:color="auto"/>
        <w:left w:val="none" w:sz="0" w:space="0" w:color="auto"/>
        <w:bottom w:val="none" w:sz="0" w:space="0" w:color="auto"/>
        <w:right w:val="none" w:sz="0" w:space="0" w:color="auto"/>
      </w:divBdr>
      <w:divsChild>
        <w:div w:id="1465005427">
          <w:marLeft w:val="0"/>
          <w:marRight w:val="0"/>
          <w:marTop w:val="0"/>
          <w:marBottom w:val="240"/>
          <w:divBdr>
            <w:top w:val="none" w:sz="0" w:space="0" w:color="auto"/>
            <w:left w:val="none" w:sz="0" w:space="0" w:color="auto"/>
            <w:bottom w:val="none" w:sz="0" w:space="0" w:color="auto"/>
            <w:right w:val="none" w:sz="0" w:space="0" w:color="auto"/>
          </w:divBdr>
          <w:divsChild>
            <w:div w:id="10696135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8559499">
      <w:bodyDiv w:val="1"/>
      <w:marLeft w:val="0"/>
      <w:marRight w:val="0"/>
      <w:marTop w:val="0"/>
      <w:marBottom w:val="0"/>
      <w:divBdr>
        <w:top w:val="none" w:sz="0" w:space="0" w:color="auto"/>
        <w:left w:val="none" w:sz="0" w:space="0" w:color="auto"/>
        <w:bottom w:val="none" w:sz="0" w:space="0" w:color="auto"/>
        <w:right w:val="none" w:sz="0" w:space="0" w:color="auto"/>
      </w:divBdr>
    </w:div>
    <w:div w:id="749546481">
      <w:bodyDiv w:val="1"/>
      <w:marLeft w:val="0"/>
      <w:marRight w:val="0"/>
      <w:marTop w:val="0"/>
      <w:marBottom w:val="0"/>
      <w:divBdr>
        <w:top w:val="none" w:sz="0" w:space="0" w:color="auto"/>
        <w:left w:val="none" w:sz="0" w:space="0" w:color="auto"/>
        <w:bottom w:val="none" w:sz="0" w:space="0" w:color="auto"/>
        <w:right w:val="none" w:sz="0" w:space="0" w:color="auto"/>
      </w:divBdr>
    </w:div>
    <w:div w:id="815561628">
      <w:bodyDiv w:val="1"/>
      <w:marLeft w:val="0"/>
      <w:marRight w:val="0"/>
      <w:marTop w:val="0"/>
      <w:marBottom w:val="0"/>
      <w:divBdr>
        <w:top w:val="none" w:sz="0" w:space="0" w:color="auto"/>
        <w:left w:val="none" w:sz="0" w:space="0" w:color="auto"/>
        <w:bottom w:val="none" w:sz="0" w:space="0" w:color="auto"/>
        <w:right w:val="none" w:sz="0" w:space="0" w:color="auto"/>
      </w:divBdr>
      <w:divsChild>
        <w:div w:id="1315639840">
          <w:marLeft w:val="0"/>
          <w:marRight w:val="0"/>
          <w:marTop w:val="0"/>
          <w:marBottom w:val="240"/>
          <w:divBdr>
            <w:top w:val="none" w:sz="0" w:space="0" w:color="auto"/>
            <w:left w:val="none" w:sz="0" w:space="0" w:color="auto"/>
            <w:bottom w:val="none" w:sz="0" w:space="0" w:color="auto"/>
            <w:right w:val="none" w:sz="0" w:space="0" w:color="auto"/>
          </w:divBdr>
        </w:div>
        <w:div w:id="1726568492">
          <w:marLeft w:val="0"/>
          <w:marRight w:val="0"/>
          <w:marTop w:val="0"/>
          <w:marBottom w:val="240"/>
          <w:divBdr>
            <w:top w:val="none" w:sz="0" w:space="0" w:color="auto"/>
            <w:left w:val="none" w:sz="0" w:space="0" w:color="auto"/>
            <w:bottom w:val="none" w:sz="0" w:space="0" w:color="auto"/>
            <w:right w:val="none" w:sz="0" w:space="0" w:color="auto"/>
          </w:divBdr>
        </w:div>
      </w:divsChild>
    </w:div>
    <w:div w:id="851335544">
      <w:bodyDiv w:val="1"/>
      <w:marLeft w:val="0"/>
      <w:marRight w:val="0"/>
      <w:marTop w:val="0"/>
      <w:marBottom w:val="0"/>
      <w:divBdr>
        <w:top w:val="none" w:sz="0" w:space="0" w:color="auto"/>
        <w:left w:val="none" w:sz="0" w:space="0" w:color="auto"/>
        <w:bottom w:val="none" w:sz="0" w:space="0" w:color="auto"/>
        <w:right w:val="none" w:sz="0" w:space="0" w:color="auto"/>
      </w:divBdr>
      <w:divsChild>
        <w:div w:id="1710714697">
          <w:marLeft w:val="0"/>
          <w:marRight w:val="0"/>
          <w:marTop w:val="0"/>
          <w:marBottom w:val="0"/>
          <w:divBdr>
            <w:top w:val="none" w:sz="0" w:space="0" w:color="auto"/>
            <w:left w:val="none" w:sz="0" w:space="0" w:color="auto"/>
            <w:bottom w:val="none" w:sz="0" w:space="0" w:color="auto"/>
            <w:right w:val="none" w:sz="0" w:space="0" w:color="auto"/>
          </w:divBdr>
        </w:div>
        <w:div w:id="1958948858">
          <w:marLeft w:val="0"/>
          <w:marRight w:val="0"/>
          <w:marTop w:val="0"/>
          <w:marBottom w:val="0"/>
          <w:divBdr>
            <w:top w:val="none" w:sz="0" w:space="0" w:color="auto"/>
            <w:left w:val="none" w:sz="0" w:space="0" w:color="auto"/>
            <w:bottom w:val="none" w:sz="0" w:space="0" w:color="auto"/>
            <w:right w:val="none" w:sz="0" w:space="0" w:color="auto"/>
          </w:divBdr>
        </w:div>
        <w:div w:id="834225530">
          <w:marLeft w:val="0"/>
          <w:marRight w:val="0"/>
          <w:marTop w:val="0"/>
          <w:marBottom w:val="0"/>
          <w:divBdr>
            <w:top w:val="none" w:sz="0" w:space="0" w:color="auto"/>
            <w:left w:val="none" w:sz="0" w:space="0" w:color="auto"/>
            <w:bottom w:val="none" w:sz="0" w:space="0" w:color="auto"/>
            <w:right w:val="none" w:sz="0" w:space="0" w:color="auto"/>
          </w:divBdr>
        </w:div>
        <w:div w:id="1764915746">
          <w:marLeft w:val="0"/>
          <w:marRight w:val="0"/>
          <w:marTop w:val="0"/>
          <w:marBottom w:val="0"/>
          <w:divBdr>
            <w:top w:val="none" w:sz="0" w:space="0" w:color="auto"/>
            <w:left w:val="none" w:sz="0" w:space="0" w:color="auto"/>
            <w:bottom w:val="none" w:sz="0" w:space="0" w:color="auto"/>
            <w:right w:val="none" w:sz="0" w:space="0" w:color="auto"/>
          </w:divBdr>
        </w:div>
        <w:div w:id="84033783">
          <w:marLeft w:val="0"/>
          <w:marRight w:val="0"/>
          <w:marTop w:val="0"/>
          <w:marBottom w:val="0"/>
          <w:divBdr>
            <w:top w:val="none" w:sz="0" w:space="0" w:color="auto"/>
            <w:left w:val="none" w:sz="0" w:space="0" w:color="auto"/>
            <w:bottom w:val="none" w:sz="0" w:space="0" w:color="auto"/>
            <w:right w:val="none" w:sz="0" w:space="0" w:color="auto"/>
          </w:divBdr>
        </w:div>
        <w:div w:id="1796218409">
          <w:marLeft w:val="0"/>
          <w:marRight w:val="0"/>
          <w:marTop w:val="0"/>
          <w:marBottom w:val="0"/>
          <w:divBdr>
            <w:top w:val="none" w:sz="0" w:space="0" w:color="auto"/>
            <w:left w:val="none" w:sz="0" w:space="0" w:color="auto"/>
            <w:bottom w:val="none" w:sz="0" w:space="0" w:color="auto"/>
            <w:right w:val="none" w:sz="0" w:space="0" w:color="auto"/>
          </w:divBdr>
        </w:div>
        <w:div w:id="736829016">
          <w:marLeft w:val="0"/>
          <w:marRight w:val="0"/>
          <w:marTop w:val="0"/>
          <w:marBottom w:val="0"/>
          <w:divBdr>
            <w:top w:val="none" w:sz="0" w:space="0" w:color="auto"/>
            <w:left w:val="none" w:sz="0" w:space="0" w:color="auto"/>
            <w:bottom w:val="none" w:sz="0" w:space="0" w:color="auto"/>
            <w:right w:val="none" w:sz="0" w:space="0" w:color="auto"/>
          </w:divBdr>
        </w:div>
      </w:divsChild>
    </w:div>
    <w:div w:id="925504818">
      <w:bodyDiv w:val="1"/>
      <w:marLeft w:val="0"/>
      <w:marRight w:val="0"/>
      <w:marTop w:val="0"/>
      <w:marBottom w:val="0"/>
      <w:divBdr>
        <w:top w:val="none" w:sz="0" w:space="0" w:color="auto"/>
        <w:left w:val="none" w:sz="0" w:space="0" w:color="auto"/>
        <w:bottom w:val="none" w:sz="0" w:space="0" w:color="auto"/>
        <w:right w:val="none" w:sz="0" w:space="0" w:color="auto"/>
      </w:divBdr>
      <w:divsChild>
        <w:div w:id="123737148">
          <w:marLeft w:val="0"/>
          <w:marRight w:val="0"/>
          <w:marTop w:val="0"/>
          <w:marBottom w:val="240"/>
          <w:divBdr>
            <w:top w:val="none" w:sz="0" w:space="0" w:color="auto"/>
            <w:left w:val="none" w:sz="0" w:space="0" w:color="auto"/>
            <w:bottom w:val="none" w:sz="0" w:space="0" w:color="auto"/>
            <w:right w:val="none" w:sz="0" w:space="0" w:color="auto"/>
          </w:divBdr>
        </w:div>
        <w:div w:id="1293706615">
          <w:marLeft w:val="0"/>
          <w:marRight w:val="0"/>
          <w:marTop w:val="0"/>
          <w:marBottom w:val="240"/>
          <w:divBdr>
            <w:top w:val="none" w:sz="0" w:space="0" w:color="auto"/>
            <w:left w:val="none" w:sz="0" w:space="0" w:color="auto"/>
            <w:bottom w:val="none" w:sz="0" w:space="0" w:color="auto"/>
            <w:right w:val="none" w:sz="0" w:space="0" w:color="auto"/>
          </w:divBdr>
        </w:div>
        <w:div w:id="633874234">
          <w:marLeft w:val="0"/>
          <w:marRight w:val="0"/>
          <w:marTop w:val="0"/>
          <w:marBottom w:val="240"/>
          <w:divBdr>
            <w:top w:val="none" w:sz="0" w:space="0" w:color="auto"/>
            <w:left w:val="none" w:sz="0" w:space="0" w:color="auto"/>
            <w:bottom w:val="none" w:sz="0" w:space="0" w:color="auto"/>
            <w:right w:val="none" w:sz="0" w:space="0" w:color="auto"/>
          </w:divBdr>
        </w:div>
        <w:div w:id="1572614726">
          <w:marLeft w:val="0"/>
          <w:marRight w:val="0"/>
          <w:marTop w:val="0"/>
          <w:marBottom w:val="240"/>
          <w:divBdr>
            <w:top w:val="none" w:sz="0" w:space="0" w:color="auto"/>
            <w:left w:val="none" w:sz="0" w:space="0" w:color="auto"/>
            <w:bottom w:val="none" w:sz="0" w:space="0" w:color="auto"/>
            <w:right w:val="none" w:sz="0" w:space="0" w:color="auto"/>
          </w:divBdr>
        </w:div>
      </w:divsChild>
    </w:div>
    <w:div w:id="937641669">
      <w:bodyDiv w:val="1"/>
      <w:marLeft w:val="0"/>
      <w:marRight w:val="0"/>
      <w:marTop w:val="0"/>
      <w:marBottom w:val="0"/>
      <w:divBdr>
        <w:top w:val="none" w:sz="0" w:space="0" w:color="auto"/>
        <w:left w:val="none" w:sz="0" w:space="0" w:color="auto"/>
        <w:bottom w:val="none" w:sz="0" w:space="0" w:color="auto"/>
        <w:right w:val="none" w:sz="0" w:space="0" w:color="auto"/>
      </w:divBdr>
    </w:div>
    <w:div w:id="1121610178">
      <w:bodyDiv w:val="1"/>
      <w:marLeft w:val="0"/>
      <w:marRight w:val="0"/>
      <w:marTop w:val="0"/>
      <w:marBottom w:val="0"/>
      <w:divBdr>
        <w:top w:val="none" w:sz="0" w:space="0" w:color="auto"/>
        <w:left w:val="none" w:sz="0" w:space="0" w:color="auto"/>
        <w:bottom w:val="none" w:sz="0" w:space="0" w:color="auto"/>
        <w:right w:val="none" w:sz="0" w:space="0" w:color="auto"/>
      </w:divBdr>
    </w:div>
    <w:div w:id="1236671990">
      <w:bodyDiv w:val="1"/>
      <w:marLeft w:val="0"/>
      <w:marRight w:val="0"/>
      <w:marTop w:val="0"/>
      <w:marBottom w:val="0"/>
      <w:divBdr>
        <w:top w:val="none" w:sz="0" w:space="0" w:color="auto"/>
        <w:left w:val="none" w:sz="0" w:space="0" w:color="auto"/>
        <w:bottom w:val="none" w:sz="0" w:space="0" w:color="auto"/>
        <w:right w:val="none" w:sz="0" w:space="0" w:color="auto"/>
      </w:divBdr>
      <w:divsChild>
        <w:div w:id="292563133">
          <w:marLeft w:val="0"/>
          <w:marRight w:val="0"/>
          <w:marTop w:val="0"/>
          <w:marBottom w:val="240"/>
          <w:divBdr>
            <w:top w:val="none" w:sz="0" w:space="0" w:color="auto"/>
            <w:left w:val="none" w:sz="0" w:space="0" w:color="auto"/>
            <w:bottom w:val="none" w:sz="0" w:space="0" w:color="auto"/>
            <w:right w:val="none" w:sz="0" w:space="0" w:color="auto"/>
          </w:divBdr>
        </w:div>
        <w:div w:id="1676033861">
          <w:marLeft w:val="0"/>
          <w:marRight w:val="0"/>
          <w:marTop w:val="0"/>
          <w:marBottom w:val="240"/>
          <w:divBdr>
            <w:top w:val="none" w:sz="0" w:space="0" w:color="auto"/>
            <w:left w:val="none" w:sz="0" w:space="0" w:color="auto"/>
            <w:bottom w:val="none" w:sz="0" w:space="0" w:color="auto"/>
            <w:right w:val="none" w:sz="0" w:space="0" w:color="auto"/>
          </w:divBdr>
        </w:div>
        <w:div w:id="1339236745">
          <w:marLeft w:val="0"/>
          <w:marRight w:val="0"/>
          <w:marTop w:val="0"/>
          <w:marBottom w:val="240"/>
          <w:divBdr>
            <w:top w:val="none" w:sz="0" w:space="0" w:color="auto"/>
            <w:left w:val="none" w:sz="0" w:space="0" w:color="auto"/>
            <w:bottom w:val="none" w:sz="0" w:space="0" w:color="auto"/>
            <w:right w:val="none" w:sz="0" w:space="0" w:color="auto"/>
          </w:divBdr>
        </w:div>
        <w:div w:id="427389221">
          <w:marLeft w:val="0"/>
          <w:marRight w:val="0"/>
          <w:marTop w:val="0"/>
          <w:marBottom w:val="240"/>
          <w:divBdr>
            <w:top w:val="none" w:sz="0" w:space="0" w:color="auto"/>
            <w:left w:val="none" w:sz="0" w:space="0" w:color="auto"/>
            <w:bottom w:val="none" w:sz="0" w:space="0" w:color="auto"/>
            <w:right w:val="none" w:sz="0" w:space="0" w:color="auto"/>
          </w:divBdr>
        </w:div>
      </w:divsChild>
    </w:div>
    <w:div w:id="1443839965">
      <w:bodyDiv w:val="1"/>
      <w:marLeft w:val="0"/>
      <w:marRight w:val="0"/>
      <w:marTop w:val="0"/>
      <w:marBottom w:val="0"/>
      <w:divBdr>
        <w:top w:val="none" w:sz="0" w:space="0" w:color="auto"/>
        <w:left w:val="none" w:sz="0" w:space="0" w:color="auto"/>
        <w:bottom w:val="none" w:sz="0" w:space="0" w:color="auto"/>
        <w:right w:val="none" w:sz="0" w:space="0" w:color="auto"/>
      </w:divBdr>
    </w:div>
    <w:div w:id="1635985339">
      <w:bodyDiv w:val="1"/>
      <w:marLeft w:val="0"/>
      <w:marRight w:val="0"/>
      <w:marTop w:val="0"/>
      <w:marBottom w:val="0"/>
      <w:divBdr>
        <w:top w:val="none" w:sz="0" w:space="0" w:color="auto"/>
        <w:left w:val="none" w:sz="0" w:space="0" w:color="auto"/>
        <w:bottom w:val="none" w:sz="0" w:space="0" w:color="auto"/>
        <w:right w:val="none" w:sz="0" w:space="0" w:color="auto"/>
      </w:divBdr>
      <w:divsChild>
        <w:div w:id="1647394664">
          <w:marLeft w:val="0"/>
          <w:marRight w:val="0"/>
          <w:marTop w:val="0"/>
          <w:marBottom w:val="240"/>
          <w:divBdr>
            <w:top w:val="none" w:sz="0" w:space="0" w:color="auto"/>
            <w:left w:val="none" w:sz="0" w:space="0" w:color="auto"/>
            <w:bottom w:val="none" w:sz="0" w:space="0" w:color="auto"/>
            <w:right w:val="none" w:sz="0" w:space="0" w:color="auto"/>
          </w:divBdr>
        </w:div>
        <w:div w:id="202907221">
          <w:marLeft w:val="0"/>
          <w:marRight w:val="0"/>
          <w:marTop w:val="0"/>
          <w:marBottom w:val="240"/>
          <w:divBdr>
            <w:top w:val="none" w:sz="0" w:space="0" w:color="auto"/>
            <w:left w:val="none" w:sz="0" w:space="0" w:color="auto"/>
            <w:bottom w:val="none" w:sz="0" w:space="0" w:color="auto"/>
            <w:right w:val="none" w:sz="0" w:space="0" w:color="auto"/>
          </w:divBdr>
        </w:div>
        <w:div w:id="1057898362">
          <w:marLeft w:val="0"/>
          <w:marRight w:val="0"/>
          <w:marTop w:val="0"/>
          <w:marBottom w:val="240"/>
          <w:divBdr>
            <w:top w:val="none" w:sz="0" w:space="0" w:color="auto"/>
            <w:left w:val="none" w:sz="0" w:space="0" w:color="auto"/>
            <w:bottom w:val="none" w:sz="0" w:space="0" w:color="auto"/>
            <w:right w:val="none" w:sz="0" w:space="0" w:color="auto"/>
          </w:divBdr>
        </w:div>
        <w:div w:id="1396976018">
          <w:marLeft w:val="0"/>
          <w:marRight w:val="0"/>
          <w:marTop w:val="0"/>
          <w:marBottom w:val="240"/>
          <w:divBdr>
            <w:top w:val="none" w:sz="0" w:space="0" w:color="auto"/>
            <w:left w:val="none" w:sz="0" w:space="0" w:color="auto"/>
            <w:bottom w:val="none" w:sz="0" w:space="0" w:color="auto"/>
            <w:right w:val="none" w:sz="0" w:space="0" w:color="auto"/>
          </w:divBdr>
        </w:div>
      </w:divsChild>
    </w:div>
    <w:div w:id="1843818547">
      <w:bodyDiv w:val="1"/>
      <w:marLeft w:val="0"/>
      <w:marRight w:val="0"/>
      <w:marTop w:val="0"/>
      <w:marBottom w:val="0"/>
      <w:divBdr>
        <w:top w:val="none" w:sz="0" w:space="0" w:color="auto"/>
        <w:left w:val="none" w:sz="0" w:space="0" w:color="auto"/>
        <w:bottom w:val="none" w:sz="0" w:space="0" w:color="auto"/>
        <w:right w:val="none" w:sz="0" w:space="0" w:color="auto"/>
      </w:divBdr>
    </w:div>
    <w:div w:id="1906601950">
      <w:bodyDiv w:val="1"/>
      <w:marLeft w:val="0"/>
      <w:marRight w:val="0"/>
      <w:marTop w:val="0"/>
      <w:marBottom w:val="0"/>
      <w:divBdr>
        <w:top w:val="none" w:sz="0" w:space="0" w:color="auto"/>
        <w:left w:val="none" w:sz="0" w:space="0" w:color="auto"/>
        <w:bottom w:val="none" w:sz="0" w:space="0" w:color="auto"/>
        <w:right w:val="none" w:sz="0" w:space="0" w:color="auto"/>
      </w:divBdr>
      <w:divsChild>
        <w:div w:id="748236099">
          <w:marLeft w:val="0"/>
          <w:marRight w:val="0"/>
          <w:marTop w:val="0"/>
          <w:marBottom w:val="240"/>
          <w:divBdr>
            <w:top w:val="none" w:sz="0" w:space="0" w:color="auto"/>
            <w:left w:val="none" w:sz="0" w:space="0" w:color="auto"/>
            <w:bottom w:val="none" w:sz="0" w:space="0" w:color="auto"/>
            <w:right w:val="none" w:sz="0" w:space="0" w:color="auto"/>
          </w:divBdr>
        </w:div>
        <w:div w:id="1868444331">
          <w:marLeft w:val="0"/>
          <w:marRight w:val="0"/>
          <w:marTop w:val="0"/>
          <w:marBottom w:val="240"/>
          <w:divBdr>
            <w:top w:val="none" w:sz="0" w:space="0" w:color="auto"/>
            <w:left w:val="none" w:sz="0" w:space="0" w:color="auto"/>
            <w:bottom w:val="none" w:sz="0" w:space="0" w:color="auto"/>
            <w:right w:val="none" w:sz="0" w:space="0" w:color="auto"/>
          </w:divBdr>
        </w:div>
      </w:divsChild>
    </w:div>
    <w:div w:id="1933732768">
      <w:bodyDiv w:val="1"/>
      <w:marLeft w:val="0"/>
      <w:marRight w:val="0"/>
      <w:marTop w:val="0"/>
      <w:marBottom w:val="0"/>
      <w:divBdr>
        <w:top w:val="none" w:sz="0" w:space="0" w:color="auto"/>
        <w:left w:val="none" w:sz="0" w:space="0" w:color="auto"/>
        <w:bottom w:val="none" w:sz="0" w:space="0" w:color="auto"/>
        <w:right w:val="none" w:sz="0" w:space="0" w:color="auto"/>
      </w:divBdr>
      <w:divsChild>
        <w:div w:id="835417517">
          <w:marLeft w:val="0"/>
          <w:marRight w:val="0"/>
          <w:marTop w:val="0"/>
          <w:marBottom w:val="240"/>
          <w:divBdr>
            <w:top w:val="none" w:sz="0" w:space="0" w:color="auto"/>
            <w:left w:val="none" w:sz="0" w:space="0" w:color="auto"/>
            <w:bottom w:val="none" w:sz="0" w:space="0" w:color="auto"/>
            <w:right w:val="none" w:sz="0" w:space="0" w:color="auto"/>
          </w:divBdr>
        </w:div>
        <w:div w:id="183521182">
          <w:marLeft w:val="0"/>
          <w:marRight w:val="0"/>
          <w:marTop w:val="0"/>
          <w:marBottom w:val="240"/>
          <w:divBdr>
            <w:top w:val="none" w:sz="0" w:space="0" w:color="auto"/>
            <w:left w:val="none" w:sz="0" w:space="0" w:color="auto"/>
            <w:bottom w:val="none" w:sz="0" w:space="0" w:color="auto"/>
            <w:right w:val="none" w:sz="0" w:space="0" w:color="auto"/>
          </w:divBdr>
        </w:div>
      </w:divsChild>
    </w:div>
    <w:div w:id="2025740243">
      <w:bodyDiv w:val="1"/>
      <w:marLeft w:val="0"/>
      <w:marRight w:val="0"/>
      <w:marTop w:val="0"/>
      <w:marBottom w:val="0"/>
      <w:divBdr>
        <w:top w:val="none" w:sz="0" w:space="0" w:color="auto"/>
        <w:left w:val="none" w:sz="0" w:space="0" w:color="auto"/>
        <w:bottom w:val="none" w:sz="0" w:space="0" w:color="auto"/>
        <w:right w:val="none" w:sz="0" w:space="0" w:color="auto"/>
      </w:divBdr>
      <w:divsChild>
        <w:div w:id="193427468">
          <w:marLeft w:val="0"/>
          <w:marRight w:val="0"/>
          <w:marTop w:val="0"/>
          <w:marBottom w:val="240"/>
          <w:divBdr>
            <w:top w:val="none" w:sz="0" w:space="0" w:color="auto"/>
            <w:left w:val="none" w:sz="0" w:space="0" w:color="auto"/>
            <w:bottom w:val="none" w:sz="0" w:space="0" w:color="auto"/>
            <w:right w:val="none" w:sz="0" w:space="0" w:color="auto"/>
          </w:divBdr>
        </w:div>
        <w:div w:id="550846331">
          <w:marLeft w:val="0"/>
          <w:marRight w:val="0"/>
          <w:marTop w:val="0"/>
          <w:marBottom w:val="240"/>
          <w:divBdr>
            <w:top w:val="none" w:sz="0" w:space="0" w:color="auto"/>
            <w:left w:val="none" w:sz="0" w:space="0" w:color="auto"/>
            <w:bottom w:val="none" w:sz="0" w:space="0" w:color="auto"/>
            <w:right w:val="none" w:sz="0" w:space="0" w:color="auto"/>
          </w:divBdr>
        </w:div>
        <w:div w:id="1981769350">
          <w:marLeft w:val="0"/>
          <w:marRight w:val="0"/>
          <w:marTop w:val="0"/>
          <w:marBottom w:val="240"/>
          <w:divBdr>
            <w:top w:val="none" w:sz="0" w:space="0" w:color="auto"/>
            <w:left w:val="none" w:sz="0" w:space="0" w:color="auto"/>
            <w:bottom w:val="none" w:sz="0" w:space="0" w:color="auto"/>
            <w:right w:val="none" w:sz="0" w:space="0" w:color="auto"/>
          </w:divBdr>
        </w:div>
        <w:div w:id="985627726">
          <w:marLeft w:val="0"/>
          <w:marRight w:val="0"/>
          <w:marTop w:val="0"/>
          <w:marBottom w:val="240"/>
          <w:divBdr>
            <w:top w:val="none" w:sz="0" w:space="0" w:color="auto"/>
            <w:left w:val="none" w:sz="0" w:space="0" w:color="auto"/>
            <w:bottom w:val="none" w:sz="0" w:space="0" w:color="auto"/>
            <w:right w:val="none" w:sz="0" w:space="0" w:color="auto"/>
          </w:divBdr>
        </w:div>
      </w:divsChild>
    </w:div>
    <w:div w:id="2135902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2509</Words>
  <Characters>14303</Characters>
  <Application>Microsoft Office Word</Application>
  <DocSecurity>0</DocSecurity>
  <Lines>119</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dc:creator>
  <cp:lastModifiedBy>Ruth Hobbis</cp:lastModifiedBy>
  <cp:revision>3</cp:revision>
  <cp:lastPrinted>2018-01-24T16:32:00Z</cp:lastPrinted>
  <dcterms:created xsi:type="dcterms:W3CDTF">2018-03-13T14:43:00Z</dcterms:created>
  <dcterms:modified xsi:type="dcterms:W3CDTF">2018-03-13T14:44:00Z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2017-10-16T00:00:00Z</vt:filetime>
  </property>
  <property fmtid="{D5CDD505-2E9C-101B-9397-08002B2CF9AE}" pid="3" name="Creator">
    <vt:lpwstr>Acrobat PDFMaker 17 for Word</vt:lpwstr>
  </property>
  <property fmtid="{D5CDD505-2E9C-101B-9397-08002B2CF9AE}" pid="4" name="LastSaved">
    <vt:filetime>2018-01-03T00:00:00Z</vt:filetime>
  </property>
</Properties>
</file>